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DE7" w:rsidRPr="00041DE7" w:rsidRDefault="00041DE7" w:rsidP="00041DE7">
      <w:pPr>
        <w:spacing w:after="0" w:line="240" w:lineRule="auto"/>
        <w:ind w:left="-1134" w:right="-1133"/>
        <w:jc w:val="center"/>
        <w:rPr>
          <w:rFonts w:ascii="Arial" w:hAnsi="Arial" w:cs="Arial"/>
          <w:bCs/>
          <w:noProof/>
          <w:w w:val="115"/>
          <w:sz w:val="24"/>
          <w:szCs w:val="24"/>
        </w:rPr>
      </w:pPr>
      <w:r w:rsidRPr="00041DE7">
        <w:rPr>
          <w:rFonts w:ascii="Arial" w:hAnsi="Arial" w:cs="Arial"/>
          <w:bCs/>
          <w:noProof/>
          <w:w w:val="115"/>
          <w:sz w:val="24"/>
          <w:szCs w:val="24"/>
        </w:rPr>
        <w:t>АДМИНИСТРАЦИЯ</w:t>
      </w:r>
    </w:p>
    <w:p w:rsidR="00041DE7" w:rsidRPr="00041DE7" w:rsidRDefault="00041DE7" w:rsidP="00041DE7">
      <w:pPr>
        <w:spacing w:after="0" w:line="240" w:lineRule="auto"/>
        <w:ind w:left="-1134" w:right="-1133"/>
        <w:jc w:val="center"/>
        <w:rPr>
          <w:rFonts w:ascii="Arial" w:hAnsi="Arial" w:cs="Arial"/>
          <w:bCs/>
          <w:spacing w:val="10"/>
          <w:w w:val="115"/>
          <w:sz w:val="24"/>
          <w:szCs w:val="24"/>
        </w:rPr>
      </w:pPr>
      <w:r w:rsidRPr="00041DE7">
        <w:rPr>
          <w:rFonts w:ascii="Arial" w:hAnsi="Arial" w:cs="Arial"/>
          <w:bCs/>
          <w:noProof/>
          <w:spacing w:val="10"/>
          <w:w w:val="115"/>
          <w:sz w:val="24"/>
          <w:szCs w:val="24"/>
        </w:rPr>
        <w:t>МУНИЦИПАЛЬНОГО ОБРАЗОВАНИЯ</w:t>
      </w:r>
    </w:p>
    <w:p w:rsidR="00041DE7" w:rsidRPr="00041DE7" w:rsidRDefault="00041DE7" w:rsidP="00041DE7">
      <w:pPr>
        <w:spacing w:after="0" w:line="240" w:lineRule="auto"/>
        <w:ind w:left="-1134" w:right="-1133"/>
        <w:jc w:val="center"/>
        <w:rPr>
          <w:rFonts w:ascii="Arial" w:hAnsi="Arial" w:cs="Arial"/>
          <w:bCs/>
          <w:spacing w:val="10"/>
          <w:w w:val="115"/>
          <w:sz w:val="24"/>
          <w:szCs w:val="24"/>
        </w:rPr>
      </w:pPr>
      <w:r w:rsidRPr="00041DE7">
        <w:rPr>
          <w:rFonts w:ascii="Arial" w:hAnsi="Arial" w:cs="Arial"/>
          <w:bCs/>
          <w:noProof/>
          <w:spacing w:val="10"/>
          <w:w w:val="115"/>
          <w:sz w:val="24"/>
          <w:szCs w:val="24"/>
        </w:rPr>
        <w:t>ГОРОДСКОЙ ОКРУГ ЛЮБЕРЦЫ</w:t>
      </w:r>
      <w:r w:rsidRPr="00041DE7">
        <w:rPr>
          <w:rFonts w:ascii="Arial" w:hAnsi="Arial" w:cs="Arial"/>
          <w:bCs/>
          <w:spacing w:val="10"/>
          <w:w w:val="115"/>
          <w:sz w:val="24"/>
          <w:szCs w:val="24"/>
        </w:rPr>
        <w:br/>
      </w:r>
      <w:r w:rsidRPr="00041DE7">
        <w:rPr>
          <w:rFonts w:ascii="Arial" w:hAnsi="Arial" w:cs="Arial"/>
          <w:bCs/>
          <w:noProof/>
          <w:spacing w:val="10"/>
          <w:w w:val="115"/>
          <w:sz w:val="24"/>
          <w:szCs w:val="24"/>
        </w:rPr>
        <w:t>МОСКОВСКОЙ ОБЛАСТИ</w:t>
      </w:r>
    </w:p>
    <w:p w:rsidR="00041DE7" w:rsidRPr="00041DE7" w:rsidRDefault="00041DE7" w:rsidP="00041DE7">
      <w:pPr>
        <w:spacing w:after="0" w:line="240" w:lineRule="auto"/>
        <w:ind w:left="-1134" w:right="-1133"/>
        <w:jc w:val="center"/>
        <w:rPr>
          <w:rFonts w:ascii="Arial" w:hAnsi="Arial" w:cs="Arial"/>
          <w:bCs/>
          <w:w w:val="115"/>
          <w:sz w:val="24"/>
          <w:szCs w:val="24"/>
        </w:rPr>
      </w:pPr>
    </w:p>
    <w:p w:rsidR="00041DE7" w:rsidRPr="00041DE7" w:rsidRDefault="00041DE7" w:rsidP="00041DE7">
      <w:pPr>
        <w:spacing w:after="0" w:line="240" w:lineRule="auto"/>
        <w:ind w:left="-1134" w:right="-1133"/>
        <w:jc w:val="center"/>
        <w:rPr>
          <w:rFonts w:ascii="Arial" w:hAnsi="Arial" w:cs="Arial"/>
          <w:bCs/>
          <w:w w:val="115"/>
          <w:sz w:val="24"/>
          <w:szCs w:val="24"/>
        </w:rPr>
      </w:pPr>
      <w:r w:rsidRPr="00041DE7">
        <w:rPr>
          <w:rFonts w:ascii="Arial" w:hAnsi="Arial" w:cs="Arial"/>
          <w:bCs/>
          <w:w w:val="115"/>
          <w:sz w:val="24"/>
          <w:szCs w:val="24"/>
        </w:rPr>
        <w:t>ПОСТАНОВЛЕНИЕ</w:t>
      </w:r>
    </w:p>
    <w:p w:rsidR="00041DE7" w:rsidRPr="00041DE7" w:rsidRDefault="00041DE7" w:rsidP="00041DE7">
      <w:pPr>
        <w:tabs>
          <w:tab w:val="left" w:pos="9072"/>
        </w:tabs>
        <w:spacing w:after="0" w:line="240" w:lineRule="auto"/>
        <w:ind w:right="-1133"/>
        <w:rPr>
          <w:rFonts w:ascii="Arial" w:hAnsi="Arial" w:cs="Arial"/>
          <w:sz w:val="24"/>
          <w:szCs w:val="24"/>
        </w:rPr>
      </w:pPr>
    </w:p>
    <w:p w:rsidR="00041DE7" w:rsidRPr="00041DE7" w:rsidRDefault="00041DE7" w:rsidP="00041DE7">
      <w:pPr>
        <w:tabs>
          <w:tab w:val="left" w:pos="9072"/>
        </w:tabs>
        <w:spacing w:after="0" w:line="240" w:lineRule="auto"/>
        <w:ind w:right="-1133"/>
        <w:rPr>
          <w:rFonts w:ascii="Arial" w:hAnsi="Arial" w:cs="Arial"/>
          <w:sz w:val="24"/>
          <w:szCs w:val="24"/>
        </w:rPr>
      </w:pPr>
      <w:r w:rsidRPr="00041DE7">
        <w:rPr>
          <w:rFonts w:ascii="Arial" w:hAnsi="Arial" w:cs="Arial"/>
          <w:sz w:val="24"/>
          <w:szCs w:val="24"/>
        </w:rPr>
        <w:t>01.07.2019                                                        №  2459-ПА</w:t>
      </w:r>
    </w:p>
    <w:p w:rsidR="00041DE7" w:rsidRPr="00041DE7" w:rsidRDefault="00041DE7" w:rsidP="00041DE7">
      <w:pPr>
        <w:spacing w:after="0" w:line="240" w:lineRule="auto"/>
        <w:jc w:val="center"/>
        <w:rPr>
          <w:rFonts w:ascii="Arial" w:hAnsi="Arial" w:cs="Arial"/>
          <w:b/>
          <w:sz w:val="24"/>
          <w:szCs w:val="24"/>
        </w:rPr>
      </w:pPr>
    </w:p>
    <w:p w:rsidR="00041DE7" w:rsidRPr="00041DE7" w:rsidRDefault="00041DE7" w:rsidP="00041DE7">
      <w:pPr>
        <w:spacing w:after="0" w:line="240" w:lineRule="auto"/>
        <w:jc w:val="center"/>
        <w:rPr>
          <w:rFonts w:ascii="Arial" w:hAnsi="Arial" w:cs="Arial"/>
          <w:sz w:val="24"/>
          <w:szCs w:val="24"/>
        </w:rPr>
      </w:pPr>
      <w:r w:rsidRPr="00041DE7">
        <w:rPr>
          <w:rFonts w:ascii="Arial" w:hAnsi="Arial" w:cs="Arial"/>
          <w:sz w:val="24"/>
          <w:szCs w:val="24"/>
        </w:rPr>
        <w:t>г. Люберцы</w:t>
      </w:r>
    </w:p>
    <w:p w:rsidR="00041DE7" w:rsidRDefault="00041DE7" w:rsidP="00041DE7">
      <w:pPr>
        <w:pStyle w:val="40"/>
        <w:shd w:val="clear" w:color="auto" w:fill="auto"/>
        <w:spacing w:before="0" w:after="0" w:line="240" w:lineRule="auto"/>
        <w:ind w:left="720" w:right="700"/>
        <w:jc w:val="center"/>
        <w:rPr>
          <w:rFonts w:ascii="Arial" w:hAnsi="Arial" w:cs="Arial"/>
          <w:color w:val="000000"/>
          <w:sz w:val="24"/>
          <w:szCs w:val="24"/>
        </w:rPr>
      </w:pPr>
    </w:p>
    <w:p w:rsidR="006F4797" w:rsidRDefault="006F4797" w:rsidP="00041DE7">
      <w:pPr>
        <w:pStyle w:val="40"/>
        <w:shd w:val="clear" w:color="auto" w:fill="auto"/>
        <w:spacing w:before="0" w:after="0" w:line="240" w:lineRule="auto"/>
        <w:ind w:left="720" w:right="700"/>
        <w:jc w:val="center"/>
        <w:rPr>
          <w:rFonts w:ascii="Arial" w:hAnsi="Arial" w:cs="Arial"/>
          <w:color w:val="000000"/>
          <w:sz w:val="24"/>
          <w:szCs w:val="24"/>
        </w:rPr>
      </w:pPr>
      <w:r w:rsidRPr="00041DE7">
        <w:rPr>
          <w:rFonts w:ascii="Arial" w:hAnsi="Arial" w:cs="Arial"/>
          <w:color w:val="000000"/>
          <w:sz w:val="24"/>
          <w:szCs w:val="24"/>
        </w:rPr>
        <w:t xml:space="preserve">Об утверждении </w:t>
      </w:r>
      <w:r w:rsidRPr="00041DE7">
        <w:rPr>
          <w:rFonts w:ascii="Arial" w:hAnsi="Arial" w:cs="Arial"/>
          <w:sz w:val="24"/>
          <w:szCs w:val="24"/>
        </w:rPr>
        <w:t>требований проведения</w:t>
      </w:r>
      <w:r w:rsidRPr="00041DE7">
        <w:rPr>
          <w:rFonts w:ascii="Arial" w:hAnsi="Arial" w:cs="Arial"/>
          <w:color w:val="000000"/>
          <w:sz w:val="24"/>
          <w:szCs w:val="24"/>
        </w:rPr>
        <w:t xml:space="preserve"> уборки </w:t>
      </w:r>
      <w:r w:rsidRPr="00041DE7">
        <w:rPr>
          <w:rFonts w:ascii="Arial" w:hAnsi="Arial" w:cs="Arial"/>
          <w:sz w:val="24"/>
          <w:szCs w:val="24"/>
        </w:rPr>
        <w:t>территории</w:t>
      </w:r>
      <w:r w:rsidR="00210E25" w:rsidRPr="00041DE7">
        <w:rPr>
          <w:rFonts w:ascii="Arial" w:hAnsi="Arial" w:cs="Arial"/>
          <w:color w:val="000000"/>
          <w:sz w:val="24"/>
          <w:szCs w:val="24"/>
        </w:rPr>
        <w:t xml:space="preserve"> </w:t>
      </w:r>
      <w:r w:rsidR="00CD6C06" w:rsidRPr="00041DE7">
        <w:rPr>
          <w:rFonts w:ascii="Arial" w:hAnsi="Arial" w:cs="Arial"/>
          <w:color w:val="000000"/>
          <w:sz w:val="24"/>
          <w:szCs w:val="24"/>
        </w:rPr>
        <w:t xml:space="preserve">муниципального образования </w:t>
      </w:r>
      <w:r w:rsidRPr="00041DE7">
        <w:rPr>
          <w:rFonts w:ascii="Arial" w:hAnsi="Arial" w:cs="Arial"/>
          <w:color w:val="000000"/>
          <w:sz w:val="24"/>
          <w:szCs w:val="24"/>
        </w:rPr>
        <w:t>городск</w:t>
      </w:r>
      <w:r w:rsidR="00CD6C06" w:rsidRPr="00041DE7">
        <w:rPr>
          <w:rFonts w:ascii="Arial" w:hAnsi="Arial" w:cs="Arial"/>
          <w:color w:val="000000"/>
          <w:sz w:val="24"/>
          <w:szCs w:val="24"/>
        </w:rPr>
        <w:t>ой округ</w:t>
      </w:r>
      <w:r w:rsidRPr="00041DE7">
        <w:rPr>
          <w:rFonts w:ascii="Arial" w:hAnsi="Arial" w:cs="Arial"/>
          <w:color w:val="000000"/>
          <w:sz w:val="24"/>
          <w:szCs w:val="24"/>
        </w:rPr>
        <w:t xml:space="preserve"> Люберцы Московской области</w:t>
      </w:r>
    </w:p>
    <w:p w:rsidR="00041DE7" w:rsidRPr="00041DE7" w:rsidRDefault="00041DE7" w:rsidP="00041DE7">
      <w:pPr>
        <w:pStyle w:val="40"/>
        <w:shd w:val="clear" w:color="auto" w:fill="auto"/>
        <w:spacing w:before="0" w:after="0" w:line="240" w:lineRule="auto"/>
        <w:ind w:left="720" w:right="700"/>
        <w:jc w:val="center"/>
        <w:rPr>
          <w:rFonts w:ascii="Arial" w:hAnsi="Arial" w:cs="Arial"/>
          <w:sz w:val="24"/>
          <w:szCs w:val="24"/>
        </w:rPr>
      </w:pPr>
      <w:bookmarkStart w:id="0" w:name="_GoBack"/>
      <w:bookmarkEnd w:id="0"/>
    </w:p>
    <w:p w:rsidR="006F4797" w:rsidRPr="00041DE7" w:rsidRDefault="006F4797" w:rsidP="00041DE7">
      <w:pPr>
        <w:pStyle w:val="20"/>
        <w:shd w:val="clear" w:color="auto" w:fill="auto"/>
        <w:spacing w:before="0" w:after="0" w:line="240" w:lineRule="auto"/>
        <w:ind w:right="141" w:firstLine="880"/>
        <w:rPr>
          <w:rFonts w:ascii="Arial" w:hAnsi="Arial" w:cs="Arial"/>
          <w:sz w:val="24"/>
          <w:szCs w:val="24"/>
        </w:rPr>
      </w:pPr>
      <w:r w:rsidRPr="00041DE7">
        <w:rPr>
          <w:rFonts w:ascii="Arial" w:hAnsi="Arial" w:cs="Arial"/>
          <w:color w:val="000000"/>
          <w:sz w:val="24"/>
          <w:szCs w:val="24"/>
        </w:rPr>
        <w:t>В соответствии с Федеральным законом от 06.10.2003 № 131-ФЗ «Об общих принципах организации местного самоуправления в Российской Федерации», Законом Московской обла</w:t>
      </w:r>
      <w:r w:rsidR="00041DE7">
        <w:rPr>
          <w:rFonts w:ascii="Arial" w:hAnsi="Arial" w:cs="Arial"/>
          <w:color w:val="000000"/>
          <w:sz w:val="24"/>
          <w:szCs w:val="24"/>
        </w:rPr>
        <w:t>сти от 30.12.2014 № 191/2014-03</w:t>
      </w:r>
      <w:r w:rsidR="008D2CF2" w:rsidRPr="00041DE7">
        <w:rPr>
          <w:rFonts w:ascii="Arial" w:hAnsi="Arial" w:cs="Arial"/>
          <w:color w:val="000000"/>
          <w:sz w:val="24"/>
          <w:szCs w:val="24"/>
        </w:rPr>
        <w:t xml:space="preserve"> </w:t>
      </w:r>
      <w:r w:rsidRPr="00041DE7">
        <w:rPr>
          <w:rFonts w:ascii="Arial" w:hAnsi="Arial" w:cs="Arial"/>
          <w:color w:val="000000"/>
          <w:sz w:val="24"/>
          <w:szCs w:val="24"/>
        </w:rPr>
        <w:t>«О благоустройстве в Московской области», Уставом муниципального образования городской округ Люберцы Московской области, Правилами благоустройства территории городского округа Люберцы Московской области, утвержденными решением Совета депутатов муниципального образования городской округ Люберцы Московской области от 14.11.2018</w:t>
      </w:r>
      <w:r w:rsidR="008D2CF2" w:rsidRPr="00041DE7">
        <w:rPr>
          <w:rFonts w:ascii="Arial" w:hAnsi="Arial" w:cs="Arial"/>
          <w:color w:val="000000"/>
          <w:sz w:val="24"/>
          <w:szCs w:val="24"/>
        </w:rPr>
        <w:t xml:space="preserve">  </w:t>
      </w:r>
      <w:r w:rsidRPr="00041DE7">
        <w:rPr>
          <w:rFonts w:ascii="Arial" w:hAnsi="Arial" w:cs="Arial"/>
          <w:color w:val="000000"/>
          <w:sz w:val="24"/>
          <w:szCs w:val="24"/>
        </w:rPr>
        <w:t xml:space="preserve"> №</w:t>
      </w:r>
      <w:r w:rsidR="008D2CF2" w:rsidRPr="00041DE7">
        <w:rPr>
          <w:rFonts w:ascii="Arial" w:hAnsi="Arial" w:cs="Arial"/>
          <w:color w:val="000000"/>
          <w:sz w:val="24"/>
          <w:szCs w:val="24"/>
        </w:rPr>
        <w:t xml:space="preserve"> </w:t>
      </w:r>
      <w:r w:rsidRPr="00041DE7">
        <w:rPr>
          <w:rFonts w:ascii="Arial" w:hAnsi="Arial" w:cs="Arial"/>
          <w:color w:val="000000"/>
          <w:sz w:val="24"/>
          <w:szCs w:val="24"/>
        </w:rPr>
        <w:t xml:space="preserve">246/28, Распоряжением Главы городского округа Люберцы Московской области от 21.06.2017 № 1-РГ «О наделении полномочиями Первого заместителя Главы администрации», </w:t>
      </w:r>
      <w:r w:rsidR="00530D17" w:rsidRPr="00041DE7">
        <w:rPr>
          <w:rFonts w:ascii="Arial" w:hAnsi="Arial" w:cs="Arial"/>
          <w:color w:val="000000"/>
          <w:sz w:val="24"/>
          <w:szCs w:val="24"/>
        </w:rPr>
        <w:t xml:space="preserve">на основании </w:t>
      </w:r>
      <w:r w:rsidR="00AB6149" w:rsidRPr="00041DE7">
        <w:rPr>
          <w:rFonts w:ascii="Arial" w:hAnsi="Arial" w:cs="Arial"/>
          <w:color w:val="000000"/>
          <w:sz w:val="24"/>
          <w:szCs w:val="24"/>
        </w:rPr>
        <w:t>письма Главного управления государственного административно-технического надзора</w:t>
      </w:r>
      <w:r w:rsidR="00530D17" w:rsidRPr="00041DE7">
        <w:rPr>
          <w:rFonts w:ascii="Arial" w:hAnsi="Arial" w:cs="Arial"/>
          <w:color w:val="000000"/>
          <w:sz w:val="24"/>
          <w:szCs w:val="24"/>
        </w:rPr>
        <w:t xml:space="preserve"> Московской области</w:t>
      </w:r>
      <w:r w:rsidR="00AB6149" w:rsidRPr="00041DE7">
        <w:rPr>
          <w:rFonts w:ascii="Arial" w:hAnsi="Arial" w:cs="Arial"/>
          <w:color w:val="000000"/>
          <w:sz w:val="24"/>
          <w:szCs w:val="24"/>
        </w:rPr>
        <w:t xml:space="preserve"> от 20.06.2019 № 150-01ВХ-5665/ -ЕК</w:t>
      </w:r>
      <w:r w:rsidR="00530D17" w:rsidRPr="00041DE7">
        <w:rPr>
          <w:rFonts w:ascii="Arial" w:hAnsi="Arial" w:cs="Arial"/>
          <w:color w:val="000000"/>
          <w:sz w:val="24"/>
          <w:szCs w:val="24"/>
        </w:rPr>
        <w:t xml:space="preserve">, </w:t>
      </w:r>
      <w:r w:rsidRPr="00041DE7">
        <w:rPr>
          <w:rFonts w:ascii="Arial" w:hAnsi="Arial" w:cs="Arial"/>
          <w:color w:val="000000"/>
          <w:sz w:val="24"/>
          <w:szCs w:val="24"/>
        </w:rPr>
        <w:t>в целях улучшения содержания и уборки территори</w:t>
      </w:r>
      <w:r w:rsidR="005C77CB" w:rsidRPr="00041DE7">
        <w:rPr>
          <w:rFonts w:ascii="Arial" w:hAnsi="Arial" w:cs="Arial"/>
          <w:color w:val="000000"/>
          <w:sz w:val="24"/>
          <w:szCs w:val="24"/>
        </w:rPr>
        <w:t>и</w:t>
      </w:r>
      <w:r w:rsidRPr="00041DE7">
        <w:rPr>
          <w:rFonts w:ascii="Arial" w:hAnsi="Arial" w:cs="Arial"/>
          <w:color w:val="000000"/>
          <w:sz w:val="24"/>
          <w:szCs w:val="24"/>
        </w:rPr>
        <w:t xml:space="preserve"> городского округа Люберцы, постановляю:</w:t>
      </w:r>
    </w:p>
    <w:p w:rsidR="006F4797" w:rsidRPr="00041DE7" w:rsidRDefault="006F4797" w:rsidP="006F4797">
      <w:pPr>
        <w:pStyle w:val="20"/>
        <w:numPr>
          <w:ilvl w:val="0"/>
          <w:numId w:val="1"/>
        </w:numPr>
        <w:shd w:val="clear" w:color="auto" w:fill="auto"/>
        <w:tabs>
          <w:tab w:val="left" w:pos="1044"/>
        </w:tabs>
        <w:spacing w:before="0" w:after="0" w:line="317" w:lineRule="exact"/>
        <w:ind w:right="141" w:firstLine="760"/>
        <w:rPr>
          <w:rFonts w:ascii="Arial" w:hAnsi="Arial" w:cs="Arial"/>
          <w:sz w:val="24"/>
          <w:szCs w:val="24"/>
        </w:rPr>
      </w:pPr>
      <w:r w:rsidRPr="00041DE7">
        <w:rPr>
          <w:rFonts w:ascii="Arial" w:hAnsi="Arial" w:cs="Arial"/>
          <w:color w:val="000000"/>
          <w:sz w:val="24"/>
          <w:szCs w:val="24"/>
        </w:rPr>
        <w:t xml:space="preserve">Утвердить </w:t>
      </w:r>
      <w:r w:rsidR="00210E25" w:rsidRPr="00041DE7">
        <w:rPr>
          <w:rFonts w:ascii="Arial" w:hAnsi="Arial" w:cs="Arial"/>
          <w:sz w:val="24"/>
          <w:szCs w:val="24"/>
        </w:rPr>
        <w:t xml:space="preserve">требования </w:t>
      </w:r>
      <w:r w:rsidR="00530D17" w:rsidRPr="00041DE7">
        <w:rPr>
          <w:rFonts w:ascii="Arial" w:hAnsi="Arial" w:cs="Arial"/>
          <w:sz w:val="24"/>
          <w:szCs w:val="24"/>
        </w:rPr>
        <w:t xml:space="preserve">проведения </w:t>
      </w:r>
      <w:r w:rsidR="00210E25" w:rsidRPr="00041DE7">
        <w:rPr>
          <w:rFonts w:ascii="Arial" w:hAnsi="Arial" w:cs="Arial"/>
          <w:sz w:val="24"/>
          <w:szCs w:val="24"/>
        </w:rPr>
        <w:t>уборки</w:t>
      </w:r>
      <w:r w:rsidRPr="00041DE7">
        <w:rPr>
          <w:rFonts w:ascii="Arial" w:hAnsi="Arial" w:cs="Arial"/>
          <w:color w:val="000000"/>
          <w:sz w:val="24"/>
          <w:szCs w:val="24"/>
        </w:rPr>
        <w:t xml:space="preserve"> </w:t>
      </w:r>
      <w:r w:rsidRPr="00041DE7">
        <w:rPr>
          <w:rFonts w:ascii="Arial" w:hAnsi="Arial" w:cs="Arial"/>
          <w:sz w:val="24"/>
          <w:szCs w:val="24"/>
        </w:rPr>
        <w:t xml:space="preserve">территории </w:t>
      </w:r>
      <w:r w:rsidR="00362647" w:rsidRPr="00041DE7">
        <w:rPr>
          <w:rFonts w:ascii="Arial" w:hAnsi="Arial" w:cs="Arial"/>
          <w:sz w:val="24"/>
          <w:szCs w:val="24"/>
        </w:rPr>
        <w:t>муниципальн</w:t>
      </w:r>
      <w:r w:rsidR="00210E25" w:rsidRPr="00041DE7">
        <w:rPr>
          <w:rFonts w:ascii="Arial" w:hAnsi="Arial" w:cs="Arial"/>
          <w:sz w:val="24"/>
          <w:szCs w:val="24"/>
        </w:rPr>
        <w:t>ого образования городской округ Люберцы</w:t>
      </w:r>
      <w:r w:rsidR="005C77CB" w:rsidRPr="00041DE7">
        <w:rPr>
          <w:rFonts w:ascii="Arial" w:hAnsi="Arial" w:cs="Arial"/>
          <w:sz w:val="24"/>
          <w:szCs w:val="24"/>
        </w:rPr>
        <w:t xml:space="preserve"> Московской области</w:t>
      </w:r>
      <w:r w:rsidRPr="00041DE7">
        <w:rPr>
          <w:rFonts w:ascii="Arial" w:hAnsi="Arial" w:cs="Arial"/>
          <w:sz w:val="24"/>
          <w:szCs w:val="24"/>
        </w:rPr>
        <w:t xml:space="preserve"> </w:t>
      </w:r>
      <w:r w:rsidRPr="00041DE7">
        <w:rPr>
          <w:rFonts w:ascii="Arial" w:hAnsi="Arial" w:cs="Arial"/>
          <w:color w:val="000000"/>
          <w:sz w:val="24"/>
          <w:szCs w:val="24"/>
        </w:rPr>
        <w:t xml:space="preserve">(далее </w:t>
      </w:r>
      <w:r w:rsidR="00362647" w:rsidRPr="00041DE7">
        <w:rPr>
          <w:rFonts w:ascii="Arial" w:hAnsi="Arial" w:cs="Arial"/>
          <w:color w:val="000000"/>
          <w:sz w:val="24"/>
          <w:szCs w:val="24"/>
        </w:rPr>
        <w:t>–</w:t>
      </w:r>
      <w:r w:rsidRPr="00041DE7">
        <w:rPr>
          <w:rFonts w:ascii="Arial" w:hAnsi="Arial" w:cs="Arial"/>
          <w:color w:val="000000"/>
          <w:sz w:val="24"/>
          <w:szCs w:val="24"/>
        </w:rPr>
        <w:t xml:space="preserve"> </w:t>
      </w:r>
      <w:r w:rsidR="00210E25" w:rsidRPr="00041DE7">
        <w:rPr>
          <w:rFonts w:ascii="Arial" w:hAnsi="Arial" w:cs="Arial"/>
          <w:sz w:val="24"/>
          <w:szCs w:val="24"/>
        </w:rPr>
        <w:t>требования</w:t>
      </w:r>
      <w:r w:rsidRPr="00041DE7">
        <w:rPr>
          <w:rFonts w:ascii="Arial" w:hAnsi="Arial" w:cs="Arial"/>
          <w:color w:val="000000"/>
          <w:sz w:val="24"/>
          <w:szCs w:val="24"/>
        </w:rPr>
        <w:t>) (прилагается).</w:t>
      </w:r>
    </w:p>
    <w:p w:rsidR="006F4797" w:rsidRPr="00041DE7" w:rsidRDefault="006F4797" w:rsidP="00530D17">
      <w:pPr>
        <w:pStyle w:val="20"/>
        <w:numPr>
          <w:ilvl w:val="0"/>
          <w:numId w:val="1"/>
        </w:numPr>
        <w:shd w:val="clear" w:color="auto" w:fill="auto"/>
        <w:tabs>
          <w:tab w:val="left" w:pos="1033"/>
        </w:tabs>
        <w:spacing w:before="0" w:after="0" w:line="317" w:lineRule="exact"/>
        <w:ind w:right="-1" w:firstLine="760"/>
        <w:rPr>
          <w:rFonts w:ascii="Arial" w:hAnsi="Arial" w:cs="Arial"/>
          <w:sz w:val="24"/>
          <w:szCs w:val="24"/>
        </w:rPr>
      </w:pPr>
      <w:r w:rsidRPr="00041DE7">
        <w:rPr>
          <w:rFonts w:ascii="Arial" w:hAnsi="Arial" w:cs="Arial"/>
          <w:color w:val="000000"/>
          <w:sz w:val="24"/>
          <w:szCs w:val="24"/>
        </w:rPr>
        <w:t xml:space="preserve">Организациям, </w:t>
      </w:r>
      <w:r w:rsidR="008D2CF2" w:rsidRPr="00041DE7">
        <w:rPr>
          <w:rFonts w:ascii="Arial" w:hAnsi="Arial" w:cs="Arial"/>
          <w:color w:val="000000"/>
          <w:sz w:val="24"/>
          <w:szCs w:val="24"/>
        </w:rPr>
        <w:t>осуществляющим уборку</w:t>
      </w:r>
      <w:r w:rsidRPr="00041DE7">
        <w:rPr>
          <w:rFonts w:ascii="Arial" w:hAnsi="Arial" w:cs="Arial"/>
          <w:color w:val="000000"/>
          <w:sz w:val="24"/>
          <w:szCs w:val="24"/>
        </w:rPr>
        <w:t xml:space="preserve"> </w:t>
      </w:r>
      <w:r w:rsidR="008D2CF2" w:rsidRPr="00041DE7">
        <w:rPr>
          <w:rFonts w:ascii="Arial" w:hAnsi="Arial" w:cs="Arial"/>
          <w:color w:val="000000"/>
          <w:sz w:val="24"/>
          <w:szCs w:val="24"/>
        </w:rPr>
        <w:t>территории</w:t>
      </w:r>
      <w:r w:rsidRPr="00041DE7">
        <w:rPr>
          <w:rFonts w:ascii="Arial" w:hAnsi="Arial" w:cs="Arial"/>
          <w:color w:val="000000"/>
          <w:sz w:val="24"/>
          <w:szCs w:val="24"/>
        </w:rPr>
        <w:t xml:space="preserve"> городского округа Люберцы, руководствоваться утвержденн</w:t>
      </w:r>
      <w:r w:rsidR="00362647" w:rsidRPr="00041DE7">
        <w:rPr>
          <w:rFonts w:ascii="Arial" w:hAnsi="Arial" w:cs="Arial"/>
          <w:color w:val="000000"/>
          <w:sz w:val="24"/>
          <w:szCs w:val="24"/>
        </w:rPr>
        <w:t>ы</w:t>
      </w:r>
      <w:r w:rsidR="00210E25" w:rsidRPr="00041DE7">
        <w:rPr>
          <w:rFonts w:ascii="Arial" w:hAnsi="Arial" w:cs="Arial"/>
          <w:color w:val="000000"/>
          <w:sz w:val="24"/>
          <w:szCs w:val="24"/>
        </w:rPr>
        <w:t>м</w:t>
      </w:r>
      <w:r w:rsidR="008D2CF2" w:rsidRPr="00041DE7">
        <w:rPr>
          <w:rFonts w:ascii="Arial" w:hAnsi="Arial" w:cs="Arial"/>
          <w:color w:val="000000"/>
          <w:sz w:val="24"/>
          <w:szCs w:val="24"/>
        </w:rPr>
        <w:t>и</w:t>
      </w:r>
      <w:r w:rsidR="005C77CB" w:rsidRPr="00041DE7">
        <w:rPr>
          <w:rFonts w:ascii="Arial" w:hAnsi="Arial" w:cs="Arial"/>
          <w:color w:val="000000"/>
          <w:sz w:val="24"/>
          <w:szCs w:val="24"/>
        </w:rPr>
        <w:t xml:space="preserve"> </w:t>
      </w:r>
      <w:r w:rsidR="008D2CF2" w:rsidRPr="00041DE7">
        <w:rPr>
          <w:rFonts w:ascii="Arial" w:hAnsi="Arial" w:cs="Arial"/>
          <w:sz w:val="24"/>
          <w:szCs w:val="24"/>
        </w:rPr>
        <w:t>требованиями</w:t>
      </w:r>
      <w:r w:rsidRPr="00041DE7">
        <w:rPr>
          <w:rFonts w:ascii="Arial" w:hAnsi="Arial" w:cs="Arial"/>
          <w:color w:val="000000"/>
          <w:sz w:val="24"/>
          <w:szCs w:val="24"/>
        </w:rPr>
        <w:t>.</w:t>
      </w:r>
    </w:p>
    <w:p w:rsidR="006F4797" w:rsidRPr="00041DE7" w:rsidRDefault="006F4797" w:rsidP="006F4797">
      <w:pPr>
        <w:pStyle w:val="20"/>
        <w:numPr>
          <w:ilvl w:val="0"/>
          <w:numId w:val="1"/>
        </w:numPr>
        <w:shd w:val="clear" w:color="auto" w:fill="auto"/>
        <w:tabs>
          <w:tab w:val="left" w:pos="1033"/>
        </w:tabs>
        <w:spacing w:before="0" w:after="0" w:line="317" w:lineRule="exact"/>
        <w:ind w:firstLine="760"/>
        <w:rPr>
          <w:rFonts w:ascii="Arial" w:hAnsi="Arial" w:cs="Arial"/>
          <w:sz w:val="24"/>
          <w:szCs w:val="24"/>
        </w:rPr>
      </w:pPr>
      <w:r w:rsidRPr="00041DE7">
        <w:rPr>
          <w:rFonts w:ascii="Arial" w:hAnsi="Arial" w:cs="Arial"/>
          <w:color w:val="000000"/>
          <w:sz w:val="24"/>
          <w:szCs w:val="24"/>
        </w:rPr>
        <w:t>Опубликовать настоящее Постановление в средствах массовой информации и разместить на официальном сайте администрации в сети «Интернет».</w:t>
      </w:r>
    </w:p>
    <w:p w:rsidR="006F4797" w:rsidRPr="00041DE7" w:rsidRDefault="006F4797" w:rsidP="00530D17">
      <w:pPr>
        <w:pStyle w:val="20"/>
        <w:numPr>
          <w:ilvl w:val="0"/>
          <w:numId w:val="1"/>
        </w:numPr>
        <w:shd w:val="clear" w:color="auto" w:fill="auto"/>
        <w:tabs>
          <w:tab w:val="left" w:pos="1096"/>
          <w:tab w:val="left" w:pos="9781"/>
        </w:tabs>
        <w:spacing w:before="0" w:after="594" w:line="331" w:lineRule="exact"/>
        <w:ind w:right="-568"/>
        <w:jc w:val="left"/>
        <w:rPr>
          <w:rFonts w:ascii="Arial" w:hAnsi="Arial" w:cs="Arial"/>
          <w:sz w:val="24"/>
          <w:szCs w:val="24"/>
        </w:rPr>
      </w:pPr>
      <w:r w:rsidRPr="00041DE7">
        <w:rPr>
          <w:rFonts w:ascii="Arial" w:hAnsi="Arial" w:cs="Arial"/>
          <w:color w:val="000000"/>
          <w:sz w:val="24"/>
          <w:szCs w:val="24"/>
        </w:rPr>
        <w:t>Контроль за исполнением настоя</w:t>
      </w:r>
      <w:r w:rsidR="00530D17" w:rsidRPr="00041DE7">
        <w:rPr>
          <w:rFonts w:ascii="Arial" w:hAnsi="Arial" w:cs="Arial"/>
          <w:color w:val="000000"/>
          <w:sz w:val="24"/>
          <w:szCs w:val="24"/>
        </w:rPr>
        <w:t xml:space="preserve">щего Постановления  возложить  на </w:t>
      </w:r>
      <w:r w:rsidRPr="00041DE7">
        <w:rPr>
          <w:rFonts w:ascii="Arial" w:hAnsi="Arial" w:cs="Arial"/>
          <w:sz w:val="24"/>
          <w:szCs w:val="24"/>
        </w:rPr>
        <w:t>заместителя Г</w:t>
      </w:r>
      <w:r w:rsidRPr="00041DE7">
        <w:rPr>
          <w:rFonts w:ascii="Arial" w:hAnsi="Arial" w:cs="Arial"/>
          <w:color w:val="000000"/>
          <w:sz w:val="24"/>
          <w:szCs w:val="24"/>
        </w:rPr>
        <w:t xml:space="preserve">лавы администрации </w:t>
      </w:r>
      <w:r w:rsidRPr="00041DE7">
        <w:rPr>
          <w:rFonts w:ascii="Arial" w:hAnsi="Arial" w:cs="Arial"/>
          <w:sz w:val="24"/>
          <w:szCs w:val="24"/>
        </w:rPr>
        <w:t>Шумского Д.Д.</w:t>
      </w:r>
    </w:p>
    <w:p w:rsidR="008D2CF2" w:rsidRPr="00041DE7" w:rsidRDefault="005C77CB" w:rsidP="005C77CB">
      <w:pPr>
        <w:pStyle w:val="ConsPlusTitle"/>
        <w:rPr>
          <w:b w:val="0"/>
        </w:rPr>
      </w:pPr>
      <w:r w:rsidRPr="00041DE7">
        <w:rPr>
          <w:b w:val="0"/>
        </w:rPr>
        <w:t xml:space="preserve">Первый заместитель </w:t>
      </w:r>
    </w:p>
    <w:p w:rsidR="006F4797" w:rsidRPr="00041DE7" w:rsidRDefault="005C77CB" w:rsidP="005C77CB">
      <w:pPr>
        <w:pStyle w:val="ConsPlusTitle"/>
        <w:rPr>
          <w:b w:val="0"/>
        </w:rPr>
      </w:pPr>
      <w:r w:rsidRPr="00041DE7">
        <w:rPr>
          <w:b w:val="0"/>
        </w:rPr>
        <w:t xml:space="preserve">Главы администрации                       </w:t>
      </w:r>
      <w:r w:rsidR="008D2CF2" w:rsidRPr="00041DE7">
        <w:rPr>
          <w:b w:val="0"/>
        </w:rPr>
        <w:t xml:space="preserve">                       </w:t>
      </w:r>
      <w:r w:rsidRPr="00041DE7">
        <w:rPr>
          <w:b w:val="0"/>
        </w:rPr>
        <w:t>И.Г. Назарьева</w:t>
      </w:r>
    </w:p>
    <w:p w:rsidR="006F4797" w:rsidRPr="00041DE7" w:rsidRDefault="006F4797" w:rsidP="008472F7">
      <w:pPr>
        <w:pStyle w:val="ConsPlusTitle"/>
        <w:jc w:val="center"/>
      </w:pPr>
    </w:p>
    <w:p w:rsidR="006F4797" w:rsidRPr="00041DE7" w:rsidRDefault="006F4797" w:rsidP="008472F7">
      <w:pPr>
        <w:pStyle w:val="ConsPlusTitle"/>
        <w:jc w:val="center"/>
      </w:pPr>
    </w:p>
    <w:p w:rsidR="009A4B57" w:rsidRPr="00041DE7" w:rsidRDefault="009A4B57" w:rsidP="009A4B57">
      <w:pPr>
        <w:spacing w:after="0" w:line="240" w:lineRule="auto"/>
        <w:jc w:val="right"/>
        <w:rPr>
          <w:rFonts w:ascii="Arial" w:hAnsi="Arial" w:cs="Arial"/>
          <w:sz w:val="24"/>
          <w:szCs w:val="24"/>
        </w:rPr>
      </w:pPr>
      <w:r w:rsidRPr="00041DE7">
        <w:rPr>
          <w:rFonts w:ascii="Arial" w:hAnsi="Arial" w:cs="Arial"/>
          <w:sz w:val="24"/>
          <w:szCs w:val="24"/>
        </w:rPr>
        <w:t xml:space="preserve">Утверждены </w:t>
      </w:r>
    </w:p>
    <w:p w:rsidR="009A4B57" w:rsidRPr="00041DE7" w:rsidRDefault="009A4B57" w:rsidP="009A4B57">
      <w:pPr>
        <w:spacing w:after="0" w:line="240" w:lineRule="auto"/>
        <w:jc w:val="right"/>
        <w:rPr>
          <w:rFonts w:ascii="Arial" w:hAnsi="Arial" w:cs="Arial"/>
          <w:sz w:val="24"/>
          <w:szCs w:val="24"/>
        </w:rPr>
      </w:pPr>
      <w:r w:rsidRPr="00041DE7">
        <w:rPr>
          <w:rFonts w:ascii="Arial" w:hAnsi="Arial" w:cs="Arial"/>
          <w:sz w:val="24"/>
          <w:szCs w:val="24"/>
        </w:rPr>
        <w:t xml:space="preserve">Постановлением администрации </w:t>
      </w:r>
    </w:p>
    <w:p w:rsidR="009A4B57" w:rsidRPr="00041DE7" w:rsidRDefault="009A4B57" w:rsidP="009A4B57">
      <w:pPr>
        <w:spacing w:after="0" w:line="240" w:lineRule="auto"/>
        <w:jc w:val="right"/>
        <w:rPr>
          <w:rFonts w:ascii="Arial" w:hAnsi="Arial" w:cs="Arial"/>
          <w:sz w:val="24"/>
          <w:szCs w:val="24"/>
        </w:rPr>
      </w:pPr>
      <w:r w:rsidRPr="00041DE7">
        <w:rPr>
          <w:rFonts w:ascii="Arial" w:hAnsi="Arial" w:cs="Arial"/>
          <w:sz w:val="24"/>
          <w:szCs w:val="24"/>
        </w:rPr>
        <w:t>городского округа Люберцы</w:t>
      </w:r>
    </w:p>
    <w:p w:rsidR="009A4B57" w:rsidRPr="00041DE7" w:rsidRDefault="009A4B57" w:rsidP="00041DE7">
      <w:pPr>
        <w:spacing w:after="0" w:line="240" w:lineRule="auto"/>
        <w:jc w:val="right"/>
        <w:rPr>
          <w:rFonts w:ascii="Arial" w:hAnsi="Arial" w:cs="Arial"/>
          <w:sz w:val="24"/>
          <w:szCs w:val="24"/>
        </w:rPr>
      </w:pPr>
      <w:r w:rsidRPr="00041DE7">
        <w:rPr>
          <w:rFonts w:ascii="Arial" w:hAnsi="Arial" w:cs="Arial"/>
          <w:sz w:val="24"/>
          <w:szCs w:val="24"/>
        </w:rPr>
        <w:t xml:space="preserve">от </w:t>
      </w:r>
      <w:r w:rsidR="00234B40" w:rsidRPr="00041DE7">
        <w:rPr>
          <w:rFonts w:ascii="Arial" w:hAnsi="Arial" w:cs="Arial"/>
          <w:sz w:val="24"/>
          <w:szCs w:val="24"/>
        </w:rPr>
        <w:t>01.07.2019</w:t>
      </w:r>
      <w:r w:rsidR="00041DE7" w:rsidRPr="00041DE7">
        <w:rPr>
          <w:rFonts w:ascii="Arial" w:hAnsi="Arial" w:cs="Arial"/>
          <w:sz w:val="24"/>
          <w:szCs w:val="24"/>
        </w:rPr>
        <w:t xml:space="preserve"> № </w:t>
      </w:r>
      <w:r w:rsidR="00234B40" w:rsidRPr="00041DE7">
        <w:rPr>
          <w:rFonts w:ascii="Arial" w:hAnsi="Arial" w:cs="Arial"/>
          <w:sz w:val="24"/>
          <w:szCs w:val="24"/>
        </w:rPr>
        <w:t>2459-ПА</w:t>
      </w:r>
    </w:p>
    <w:p w:rsidR="009A4B57" w:rsidRPr="00041DE7" w:rsidRDefault="009A4B57" w:rsidP="008472F7">
      <w:pPr>
        <w:pStyle w:val="ConsPlusTitle"/>
        <w:jc w:val="center"/>
      </w:pPr>
    </w:p>
    <w:p w:rsidR="00DB4628" w:rsidRPr="00041DE7" w:rsidRDefault="00530D17" w:rsidP="008472F7">
      <w:pPr>
        <w:pStyle w:val="ConsPlusTitle"/>
        <w:jc w:val="center"/>
      </w:pPr>
      <w:r w:rsidRPr="00041DE7">
        <w:t>Требования</w:t>
      </w:r>
      <w:r w:rsidR="00DB4628" w:rsidRPr="00041DE7">
        <w:t xml:space="preserve"> </w:t>
      </w:r>
      <w:r w:rsidRPr="00041DE7">
        <w:t>проведения уборки</w:t>
      </w:r>
      <w:r w:rsidR="00DB4628" w:rsidRPr="00041DE7">
        <w:t xml:space="preserve"> территории муниципальн</w:t>
      </w:r>
      <w:r w:rsidRPr="00041DE7">
        <w:t>ого</w:t>
      </w:r>
      <w:r w:rsidR="00DB4628" w:rsidRPr="00041DE7">
        <w:t xml:space="preserve"> образовани</w:t>
      </w:r>
      <w:r w:rsidRPr="00041DE7">
        <w:t>я городской округ Люберцы</w:t>
      </w:r>
      <w:r w:rsidR="00DB4628" w:rsidRPr="00041DE7">
        <w:t xml:space="preserve"> Московской области</w:t>
      </w:r>
    </w:p>
    <w:p w:rsidR="00DB4628" w:rsidRPr="00041DE7" w:rsidRDefault="00DB4628" w:rsidP="008472F7">
      <w:pPr>
        <w:pStyle w:val="ConsPlusNormal"/>
        <w:ind w:firstLine="540"/>
        <w:jc w:val="both"/>
        <w:rPr>
          <w:rFonts w:ascii="Arial" w:hAnsi="Arial" w:cs="Arial"/>
        </w:rPr>
      </w:pPr>
    </w:p>
    <w:p w:rsidR="00DB4628" w:rsidRPr="00041DE7" w:rsidRDefault="00DB4628" w:rsidP="008472F7">
      <w:pPr>
        <w:pStyle w:val="ConsPlusTitle"/>
        <w:jc w:val="center"/>
        <w:outlineLvl w:val="1"/>
      </w:pPr>
      <w:r w:rsidRPr="00041DE7">
        <w:lastRenderedPageBreak/>
        <w:t>1. Термины и определения</w:t>
      </w:r>
    </w:p>
    <w:p w:rsidR="00DB4628" w:rsidRPr="00041DE7" w:rsidRDefault="00DB4628" w:rsidP="008472F7">
      <w:pPr>
        <w:pStyle w:val="ConsPlusNormal"/>
        <w:ind w:firstLine="540"/>
        <w:jc w:val="both"/>
        <w:rPr>
          <w:rFonts w:ascii="Arial" w:hAnsi="Arial" w:cs="Arial"/>
          <w:highlight w:val="yellow"/>
        </w:rPr>
      </w:pPr>
    </w:p>
    <w:p w:rsidR="00DB4628" w:rsidRPr="00041DE7" w:rsidRDefault="00DB4628" w:rsidP="00041DE7">
      <w:pPr>
        <w:pStyle w:val="ConsPlusNormal"/>
        <w:ind w:firstLine="540"/>
        <w:jc w:val="both"/>
        <w:rPr>
          <w:rFonts w:ascii="Arial" w:hAnsi="Arial" w:cs="Arial"/>
        </w:rPr>
      </w:pPr>
      <w:r w:rsidRPr="00041DE7">
        <w:rPr>
          <w:rFonts w:ascii="Arial" w:hAnsi="Arial" w:cs="Arial"/>
        </w:rPr>
        <w:t>1.1. Объекты благоустройства - территории муниципальных образований, на которых осуществляется деятельность по благоустройству: площадки, дворы, кварталы, функционально-планировочные образования, территории муниципальных образований,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муниципальных образований.</w:t>
      </w:r>
    </w:p>
    <w:p w:rsidR="00DB4628" w:rsidRPr="00041DE7" w:rsidRDefault="00DB4628" w:rsidP="00041DE7">
      <w:pPr>
        <w:pStyle w:val="ConsPlusNormal"/>
        <w:ind w:firstLine="540"/>
        <w:jc w:val="both"/>
        <w:rPr>
          <w:rFonts w:ascii="Arial" w:hAnsi="Arial" w:cs="Arial"/>
        </w:rPr>
      </w:pPr>
      <w:r w:rsidRPr="00041DE7">
        <w:rPr>
          <w:rFonts w:ascii="Arial" w:hAnsi="Arial" w:cs="Arial"/>
        </w:rPr>
        <w:t>1.2. Элементы объекта благоустройства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в соответствии с их функциональным назначением.</w:t>
      </w:r>
    </w:p>
    <w:p w:rsidR="00DB4628" w:rsidRPr="00041DE7" w:rsidRDefault="00DB4628" w:rsidP="00041DE7">
      <w:pPr>
        <w:pStyle w:val="ConsPlusNormal"/>
        <w:ind w:firstLine="540"/>
        <w:jc w:val="both"/>
        <w:rPr>
          <w:rFonts w:ascii="Arial" w:hAnsi="Arial" w:cs="Arial"/>
        </w:rPr>
      </w:pPr>
      <w:r w:rsidRPr="00041DE7">
        <w:rPr>
          <w:rFonts w:ascii="Arial" w:hAnsi="Arial" w:cs="Arial"/>
        </w:rPr>
        <w:t>1.3. Содержание объекта благоустройства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DB4628" w:rsidRPr="00041DE7" w:rsidRDefault="00DB4628" w:rsidP="00041DE7">
      <w:pPr>
        <w:pStyle w:val="ConsPlusNormal"/>
        <w:ind w:firstLine="540"/>
        <w:jc w:val="both"/>
        <w:rPr>
          <w:rFonts w:ascii="Arial" w:hAnsi="Arial" w:cs="Arial"/>
        </w:rPr>
      </w:pPr>
      <w:r w:rsidRPr="00041DE7">
        <w:rPr>
          <w:rFonts w:ascii="Arial" w:hAnsi="Arial" w:cs="Arial"/>
        </w:rPr>
        <w:t>1.4. Проезд - дорога, примыкающая к проезжим частям жилых и магистральных улиц, разворотным площадкам.</w:t>
      </w:r>
    </w:p>
    <w:p w:rsidR="00DB4628" w:rsidRPr="00041DE7" w:rsidRDefault="00DB4628" w:rsidP="00041DE7">
      <w:pPr>
        <w:pStyle w:val="ConsPlusNormal"/>
        <w:ind w:firstLine="540"/>
        <w:jc w:val="both"/>
        <w:rPr>
          <w:rFonts w:ascii="Arial" w:hAnsi="Arial" w:cs="Arial"/>
        </w:rPr>
      </w:pPr>
      <w:r w:rsidRPr="00041DE7">
        <w:rPr>
          <w:rFonts w:ascii="Arial" w:hAnsi="Arial" w:cs="Arial"/>
        </w:rPr>
        <w:t>1.5. 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цементобетона, природного камня и т.п.</w:t>
      </w:r>
    </w:p>
    <w:p w:rsidR="00DB4628" w:rsidRPr="00041DE7" w:rsidRDefault="00DB4628" w:rsidP="00041DE7">
      <w:pPr>
        <w:pStyle w:val="ConsPlusNormal"/>
        <w:ind w:firstLine="540"/>
        <w:jc w:val="both"/>
        <w:rPr>
          <w:rFonts w:ascii="Arial" w:hAnsi="Arial" w:cs="Arial"/>
        </w:rPr>
      </w:pPr>
      <w:r w:rsidRPr="00041DE7">
        <w:rPr>
          <w:rFonts w:ascii="Arial" w:hAnsi="Arial" w:cs="Arial"/>
        </w:rPr>
        <w:t>1.6. Дождеприемный колодец - сооружение на канализационной сети, предназначенное для приема и отвода дождевых и талых вод.</w:t>
      </w:r>
    </w:p>
    <w:p w:rsidR="00DB4628" w:rsidRPr="00041DE7" w:rsidRDefault="00DB4628" w:rsidP="00041DE7">
      <w:pPr>
        <w:pStyle w:val="ConsPlusNormal"/>
        <w:ind w:firstLine="540"/>
        <w:jc w:val="both"/>
        <w:rPr>
          <w:rFonts w:ascii="Arial" w:hAnsi="Arial" w:cs="Arial"/>
        </w:rPr>
      </w:pPr>
      <w:r w:rsidRPr="00041DE7">
        <w:rPr>
          <w:rFonts w:ascii="Arial" w:hAnsi="Arial" w:cs="Arial"/>
        </w:rPr>
        <w:t>1.7. Газон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зеленых насаждений и парковых сооружений.</w:t>
      </w:r>
    </w:p>
    <w:p w:rsidR="00DB4628" w:rsidRPr="00041DE7" w:rsidRDefault="00DB4628" w:rsidP="00041DE7">
      <w:pPr>
        <w:pStyle w:val="ConsPlusNormal"/>
        <w:ind w:firstLine="540"/>
        <w:jc w:val="both"/>
        <w:rPr>
          <w:rFonts w:ascii="Arial" w:hAnsi="Arial" w:cs="Arial"/>
        </w:rPr>
      </w:pPr>
      <w:r w:rsidRPr="00041DE7">
        <w:rPr>
          <w:rFonts w:ascii="Arial" w:hAnsi="Arial" w:cs="Arial"/>
        </w:rPr>
        <w:t>1.8. Цветник - элемент благоустройства, включающий в себя участок поверхности любой формы и размера, занятый посеянными или высаженными цветочными растениями.</w:t>
      </w:r>
    </w:p>
    <w:p w:rsidR="00DB4628" w:rsidRPr="00041DE7" w:rsidRDefault="00DB4628" w:rsidP="00041DE7">
      <w:pPr>
        <w:pStyle w:val="ConsPlusNormal"/>
        <w:ind w:firstLine="540"/>
        <w:jc w:val="both"/>
        <w:rPr>
          <w:rFonts w:ascii="Arial" w:hAnsi="Arial" w:cs="Arial"/>
        </w:rPr>
      </w:pPr>
      <w:r w:rsidRPr="00041DE7">
        <w:rPr>
          <w:rFonts w:ascii="Arial" w:hAnsi="Arial" w:cs="Arial"/>
        </w:rPr>
        <w:t>1.9. Зеленые насаждения - древесная, древесно-кустарниковая, кустарниковая и травянистая растительность как искусственного, так и естественного происхождения.</w:t>
      </w:r>
    </w:p>
    <w:p w:rsidR="00DB4628" w:rsidRPr="00041DE7" w:rsidRDefault="00DB4628" w:rsidP="00041DE7">
      <w:pPr>
        <w:pStyle w:val="ConsPlusNormal"/>
        <w:ind w:firstLine="540"/>
        <w:jc w:val="both"/>
        <w:rPr>
          <w:rFonts w:ascii="Arial" w:hAnsi="Arial" w:cs="Arial"/>
        </w:rPr>
      </w:pPr>
      <w:r w:rsidRPr="00041DE7">
        <w:rPr>
          <w:rFonts w:ascii="Arial" w:hAnsi="Arial" w:cs="Arial"/>
        </w:rPr>
        <w:t>1.10. Дворовая территория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w:t>
      </w:r>
    </w:p>
    <w:p w:rsidR="00DB4628" w:rsidRPr="00041DE7" w:rsidRDefault="00DB4628" w:rsidP="00041DE7">
      <w:pPr>
        <w:pStyle w:val="ConsPlusNormal"/>
        <w:ind w:firstLine="540"/>
        <w:jc w:val="both"/>
        <w:rPr>
          <w:rFonts w:ascii="Arial" w:hAnsi="Arial" w:cs="Arial"/>
        </w:rPr>
      </w:pPr>
      <w:r w:rsidRPr="00041DE7">
        <w:rPr>
          <w:rFonts w:ascii="Arial" w:hAnsi="Arial" w:cs="Arial"/>
        </w:rPr>
        <w:t>1.11. Объекты, не являющиеся объектами капитального строительства (некапитальные объекты), - объекты, для размещения которых не требуется оформление разрешения на строительство, выполненные из легковозводимых конструкций без заглубленных фундаментов, коммуникаций и подземных сооружений, сезонного или вспомогательного назначения, в том числе летние павильоны, небольшие склады, а также торговые киоски, павильоны и иные объекты мелкорозничной торговли, теплицы, парники, беседки, остановочные павильоны, наземные туалетные кабины, боксовые гаражи, другие подобные сооружения.</w:t>
      </w:r>
    </w:p>
    <w:p w:rsidR="00DB4628" w:rsidRPr="00041DE7" w:rsidRDefault="00DB4628" w:rsidP="00041DE7">
      <w:pPr>
        <w:pStyle w:val="ConsPlusNormal"/>
        <w:ind w:firstLine="540"/>
        <w:jc w:val="both"/>
        <w:rPr>
          <w:rFonts w:ascii="Arial" w:hAnsi="Arial" w:cs="Arial"/>
        </w:rPr>
      </w:pPr>
      <w:r w:rsidRPr="00041DE7">
        <w:rPr>
          <w:rFonts w:ascii="Arial" w:hAnsi="Arial" w:cs="Arial"/>
        </w:rPr>
        <w:t>1.12. 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DB4628" w:rsidRPr="00041DE7" w:rsidRDefault="00DB4628" w:rsidP="00041DE7">
      <w:pPr>
        <w:pStyle w:val="ConsPlusNormal"/>
        <w:ind w:firstLine="540"/>
        <w:jc w:val="both"/>
        <w:rPr>
          <w:rFonts w:ascii="Arial" w:hAnsi="Arial" w:cs="Arial"/>
        </w:rPr>
      </w:pPr>
      <w:r w:rsidRPr="00041DE7">
        <w:rPr>
          <w:rFonts w:ascii="Arial" w:hAnsi="Arial" w:cs="Arial"/>
        </w:rPr>
        <w:t>1.13. Ночное время - период времени с 23.00 до 7.00 по московскому времени.</w:t>
      </w:r>
    </w:p>
    <w:p w:rsidR="00DB4628" w:rsidRPr="00041DE7" w:rsidRDefault="00DB4628" w:rsidP="00041DE7">
      <w:pPr>
        <w:pStyle w:val="ConsPlusNormal"/>
        <w:ind w:firstLine="540"/>
        <w:jc w:val="both"/>
        <w:rPr>
          <w:rFonts w:ascii="Arial" w:hAnsi="Arial" w:cs="Arial"/>
        </w:rPr>
      </w:pPr>
      <w:r w:rsidRPr="00041DE7">
        <w:rPr>
          <w:rFonts w:ascii="Arial" w:hAnsi="Arial" w:cs="Arial"/>
        </w:rPr>
        <w:t xml:space="preserve">1.14. </w:t>
      </w:r>
      <w:r w:rsidR="001D4678" w:rsidRPr="00041DE7">
        <w:rPr>
          <w:rFonts w:ascii="Arial" w:hAnsi="Arial" w:cs="Arial"/>
          <w:color w:val="2D2D2D"/>
          <w:spacing w:val="2"/>
          <w:shd w:val="clear" w:color="auto" w:fill="FFFFFF"/>
        </w:rPr>
        <w:t>Бункер - мусоросборник, предназначенный для складирования крупногабаритных отходов</w:t>
      </w:r>
      <w:r w:rsidRPr="00041DE7">
        <w:rPr>
          <w:rFonts w:ascii="Arial" w:hAnsi="Arial" w:cs="Arial"/>
        </w:rPr>
        <w:t>.</w:t>
      </w:r>
    </w:p>
    <w:p w:rsidR="00DB4628" w:rsidRPr="00041DE7" w:rsidRDefault="00DB4628" w:rsidP="00041DE7">
      <w:pPr>
        <w:pStyle w:val="ConsPlusNormal"/>
        <w:ind w:firstLine="540"/>
        <w:jc w:val="both"/>
        <w:rPr>
          <w:rFonts w:ascii="Arial" w:hAnsi="Arial" w:cs="Arial"/>
        </w:rPr>
      </w:pPr>
      <w:r w:rsidRPr="00041DE7">
        <w:rPr>
          <w:rFonts w:ascii="Arial" w:hAnsi="Arial" w:cs="Arial"/>
        </w:rPr>
        <w:t xml:space="preserve">1.15. </w:t>
      </w:r>
      <w:r w:rsidR="001D4678" w:rsidRPr="00041DE7">
        <w:rPr>
          <w:rFonts w:ascii="Arial" w:hAnsi="Arial" w:cs="Arial"/>
        </w:rPr>
        <w:t>К</w:t>
      </w:r>
      <w:r w:rsidR="001D4678" w:rsidRPr="00041DE7">
        <w:rPr>
          <w:rFonts w:ascii="Arial" w:hAnsi="Arial" w:cs="Arial"/>
          <w:color w:val="2D2D2D"/>
          <w:spacing w:val="2"/>
          <w:shd w:val="clear" w:color="auto" w:fill="FFFFFF"/>
        </w:rPr>
        <w:t xml:space="preserve">онтейнер - мусоросборник, предназначенный для складирования </w:t>
      </w:r>
      <w:r w:rsidR="001D4678" w:rsidRPr="00041DE7">
        <w:rPr>
          <w:rFonts w:ascii="Arial" w:hAnsi="Arial" w:cs="Arial"/>
          <w:color w:val="2D2D2D"/>
          <w:spacing w:val="2"/>
          <w:shd w:val="clear" w:color="auto" w:fill="FFFFFF"/>
        </w:rPr>
        <w:lastRenderedPageBreak/>
        <w:t>твердых коммунальных отходов, за исключением крупногабаритных отходов.</w:t>
      </w:r>
    </w:p>
    <w:p w:rsidR="00DB4628" w:rsidRPr="00041DE7" w:rsidRDefault="00DB4628" w:rsidP="00041DE7">
      <w:pPr>
        <w:pStyle w:val="ConsPlusNormal"/>
        <w:ind w:firstLine="540"/>
        <w:jc w:val="both"/>
        <w:rPr>
          <w:rFonts w:ascii="Arial" w:hAnsi="Arial" w:cs="Arial"/>
        </w:rPr>
      </w:pPr>
      <w:r w:rsidRPr="00041DE7">
        <w:rPr>
          <w:rFonts w:ascii="Arial" w:hAnsi="Arial" w:cs="Arial"/>
        </w:rPr>
        <w:t xml:space="preserve">1.16. Урна - стандартная емкость для сбора </w:t>
      </w:r>
      <w:r w:rsidR="001D4678" w:rsidRPr="00041DE7">
        <w:rPr>
          <w:rFonts w:ascii="Arial" w:hAnsi="Arial" w:cs="Arial"/>
        </w:rPr>
        <w:t>загрязнений</w:t>
      </w:r>
      <w:r w:rsidRPr="00041DE7">
        <w:rPr>
          <w:rFonts w:ascii="Arial" w:hAnsi="Arial" w:cs="Arial"/>
        </w:rPr>
        <w:t xml:space="preserve"> объемом до 0,5 кубического метра включительно.</w:t>
      </w:r>
    </w:p>
    <w:p w:rsidR="00DB4628" w:rsidRPr="00041DE7" w:rsidRDefault="00DB4628" w:rsidP="00041DE7">
      <w:pPr>
        <w:pStyle w:val="ConsPlusNormal"/>
        <w:ind w:firstLine="540"/>
        <w:jc w:val="both"/>
        <w:rPr>
          <w:rFonts w:ascii="Arial" w:hAnsi="Arial" w:cs="Arial"/>
        </w:rPr>
      </w:pPr>
      <w:r w:rsidRPr="00041DE7">
        <w:rPr>
          <w:rFonts w:ascii="Arial" w:hAnsi="Arial" w:cs="Arial"/>
        </w:rPr>
        <w:t xml:space="preserve">1.17. </w:t>
      </w:r>
      <w:r w:rsidR="001D29C9" w:rsidRPr="00041DE7">
        <w:rPr>
          <w:rFonts w:ascii="Arial" w:hAnsi="Arial" w:cs="Arial"/>
          <w:color w:val="2D2D2D"/>
          <w:spacing w:val="2"/>
          <w:shd w:val="clear" w:color="auto" w:fill="FFFFFF"/>
        </w:rPr>
        <w:t>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DB4628" w:rsidRPr="00041DE7" w:rsidRDefault="00DB4628" w:rsidP="00041DE7">
      <w:pPr>
        <w:pStyle w:val="ConsPlusNormal"/>
        <w:ind w:firstLine="540"/>
        <w:jc w:val="both"/>
        <w:rPr>
          <w:rFonts w:ascii="Arial" w:hAnsi="Arial" w:cs="Arial"/>
        </w:rPr>
      </w:pPr>
      <w:r w:rsidRPr="00041DE7">
        <w:rPr>
          <w:rFonts w:ascii="Arial" w:hAnsi="Arial" w:cs="Arial"/>
        </w:rPr>
        <w:t>1.1</w:t>
      </w:r>
      <w:r w:rsidR="00573DFE" w:rsidRPr="00041DE7">
        <w:rPr>
          <w:rFonts w:ascii="Arial" w:hAnsi="Arial" w:cs="Arial"/>
        </w:rPr>
        <w:t>8</w:t>
      </w:r>
      <w:r w:rsidRPr="00041DE7">
        <w:rPr>
          <w:rFonts w:ascii="Arial" w:hAnsi="Arial" w:cs="Arial"/>
        </w:rPr>
        <w:t xml:space="preserve">. </w:t>
      </w:r>
      <w:r w:rsidR="001D29C9" w:rsidRPr="00041DE7">
        <w:rPr>
          <w:rFonts w:ascii="Arial" w:hAnsi="Arial" w:cs="Arial"/>
          <w:color w:val="2D2D2D"/>
          <w:spacing w:val="2"/>
          <w:shd w:val="clear" w:color="auto" w:fill="FFFFFF"/>
        </w:rP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DB4628" w:rsidRPr="00041DE7" w:rsidRDefault="00DB4628" w:rsidP="00041DE7">
      <w:pPr>
        <w:pStyle w:val="ConsPlusNormal"/>
        <w:ind w:firstLine="540"/>
        <w:jc w:val="both"/>
        <w:rPr>
          <w:rFonts w:ascii="Arial" w:hAnsi="Arial" w:cs="Arial"/>
        </w:rPr>
      </w:pPr>
      <w:r w:rsidRPr="00041DE7">
        <w:rPr>
          <w:rFonts w:ascii="Arial" w:hAnsi="Arial" w:cs="Arial"/>
        </w:rPr>
        <w:t>1.</w:t>
      </w:r>
      <w:r w:rsidR="00573DFE" w:rsidRPr="00041DE7">
        <w:rPr>
          <w:rFonts w:ascii="Arial" w:hAnsi="Arial" w:cs="Arial"/>
        </w:rPr>
        <w:t>19</w:t>
      </w:r>
      <w:r w:rsidRPr="00041DE7">
        <w:rPr>
          <w:rFonts w:ascii="Arial" w:hAnsi="Arial" w:cs="Arial"/>
        </w:rPr>
        <w:t xml:space="preserve">. Сбор </w:t>
      </w:r>
      <w:r w:rsidR="00757C64" w:rsidRPr="00041DE7">
        <w:rPr>
          <w:rFonts w:ascii="Arial" w:hAnsi="Arial" w:cs="Arial"/>
        </w:rPr>
        <w:t>отходов</w:t>
      </w:r>
      <w:r w:rsidRPr="00041DE7">
        <w:rPr>
          <w:rFonts w:ascii="Arial" w:hAnsi="Arial" w:cs="Arial"/>
        </w:rPr>
        <w:t xml:space="preserve"> - комплекс мероприятий, связанных с очисткой</w:t>
      </w:r>
      <w:r w:rsidR="00202435" w:rsidRPr="00041DE7">
        <w:rPr>
          <w:rFonts w:ascii="Arial" w:hAnsi="Arial" w:cs="Arial"/>
        </w:rPr>
        <w:t xml:space="preserve"> бункеров-накопителей,</w:t>
      </w:r>
      <w:r w:rsidRPr="00041DE7">
        <w:rPr>
          <w:rFonts w:ascii="Arial" w:hAnsi="Arial" w:cs="Arial"/>
        </w:rPr>
        <w:t xml:space="preserve"> контейнеров и зачисткой контейнерных площадок.</w:t>
      </w:r>
    </w:p>
    <w:p w:rsidR="00DB4628" w:rsidRPr="00041DE7" w:rsidRDefault="00DB4628" w:rsidP="00041DE7">
      <w:pPr>
        <w:pStyle w:val="ConsPlusNormal"/>
        <w:ind w:firstLine="540"/>
        <w:jc w:val="both"/>
        <w:rPr>
          <w:rFonts w:ascii="Arial" w:hAnsi="Arial" w:cs="Arial"/>
        </w:rPr>
      </w:pPr>
      <w:r w:rsidRPr="00041DE7">
        <w:rPr>
          <w:rFonts w:ascii="Arial" w:hAnsi="Arial" w:cs="Arial"/>
        </w:rPr>
        <w:t>1.2</w:t>
      </w:r>
      <w:r w:rsidR="00573DFE" w:rsidRPr="00041DE7">
        <w:rPr>
          <w:rFonts w:ascii="Arial" w:hAnsi="Arial" w:cs="Arial"/>
        </w:rPr>
        <w:t>0</w:t>
      </w:r>
      <w:r w:rsidRPr="00041DE7">
        <w:rPr>
          <w:rFonts w:ascii="Arial" w:hAnsi="Arial" w:cs="Arial"/>
        </w:rPr>
        <w:t xml:space="preserve">. </w:t>
      </w:r>
      <w:r w:rsidR="001D29C9" w:rsidRPr="00041DE7">
        <w:rPr>
          <w:rFonts w:ascii="Arial" w:hAnsi="Arial" w:cs="Arial"/>
          <w:color w:val="2D2D2D"/>
          <w:spacing w:val="2"/>
          <w:shd w:val="clear" w:color="auto" w:fill="FFFFFF"/>
        </w:rPr>
        <w:t>Вывоз твердых коммунальных отходов - транспортирование твердых коммунальных отходов от мест (площадок) их накопления до объектов, используемых для обработки, утилизации, обезвреживания, захоронения твердых коммунальных отходов</w:t>
      </w:r>
      <w:r w:rsidRPr="00041DE7">
        <w:rPr>
          <w:rFonts w:ascii="Arial" w:hAnsi="Arial" w:cs="Arial"/>
        </w:rPr>
        <w:t>.</w:t>
      </w:r>
    </w:p>
    <w:p w:rsidR="00DB4628" w:rsidRPr="00041DE7" w:rsidRDefault="00DB4628" w:rsidP="00041DE7">
      <w:pPr>
        <w:pStyle w:val="ConsPlusNormal"/>
        <w:ind w:firstLine="540"/>
        <w:jc w:val="both"/>
        <w:rPr>
          <w:rFonts w:ascii="Arial" w:hAnsi="Arial" w:cs="Arial"/>
        </w:rPr>
      </w:pPr>
      <w:r w:rsidRPr="00041DE7">
        <w:rPr>
          <w:rFonts w:ascii="Arial" w:hAnsi="Arial" w:cs="Arial"/>
        </w:rPr>
        <w:t>1.2</w:t>
      </w:r>
      <w:r w:rsidR="00573DFE" w:rsidRPr="00041DE7">
        <w:rPr>
          <w:rFonts w:ascii="Arial" w:hAnsi="Arial" w:cs="Arial"/>
        </w:rPr>
        <w:t>1</w:t>
      </w:r>
      <w:r w:rsidRPr="00041DE7">
        <w:rPr>
          <w:rFonts w:ascii="Arial" w:hAnsi="Arial" w:cs="Arial"/>
        </w:rPr>
        <w:t xml:space="preserve">. Санитарная очистка территории - зачистка территорий, сбор, вывоз и утилизация (обезвреживание) </w:t>
      </w:r>
      <w:r w:rsidR="000151A2" w:rsidRPr="00041DE7">
        <w:rPr>
          <w:rFonts w:ascii="Arial" w:hAnsi="Arial" w:cs="Arial"/>
        </w:rPr>
        <w:t>твердых коммунальных отходов</w:t>
      </w:r>
      <w:r w:rsidRPr="00041DE7">
        <w:rPr>
          <w:rFonts w:ascii="Arial" w:hAnsi="Arial" w:cs="Arial"/>
        </w:rPr>
        <w:t>.</w:t>
      </w:r>
    </w:p>
    <w:p w:rsidR="00DB4628" w:rsidRPr="00041DE7" w:rsidRDefault="00DB4628" w:rsidP="00041DE7">
      <w:pPr>
        <w:pStyle w:val="ConsPlusNormal"/>
        <w:ind w:firstLine="540"/>
        <w:jc w:val="both"/>
        <w:rPr>
          <w:rFonts w:ascii="Arial" w:hAnsi="Arial" w:cs="Arial"/>
        </w:rPr>
      </w:pPr>
      <w:r w:rsidRPr="00041DE7">
        <w:rPr>
          <w:rFonts w:ascii="Arial" w:hAnsi="Arial" w:cs="Arial"/>
        </w:rPr>
        <w:t>1.2</w:t>
      </w:r>
      <w:r w:rsidR="00573DFE" w:rsidRPr="00041DE7">
        <w:rPr>
          <w:rFonts w:ascii="Arial" w:hAnsi="Arial" w:cs="Arial"/>
        </w:rPr>
        <w:t>2</w:t>
      </w:r>
      <w:r w:rsidRPr="00041DE7">
        <w:rPr>
          <w:rFonts w:ascii="Arial" w:hAnsi="Arial" w:cs="Arial"/>
        </w:rPr>
        <w:t>. Малые архитектурные формы (МАФ) - элементы монументально-декоративного оформления, устройства для оформления мобильного и вертикального озеленения, водные устройства, мебель муниципального образования, коммунально-бытовое и техническое оборудование.</w:t>
      </w:r>
    </w:p>
    <w:p w:rsidR="00DB4628" w:rsidRPr="00041DE7" w:rsidRDefault="00DB4628" w:rsidP="00041DE7">
      <w:pPr>
        <w:pStyle w:val="ConsPlusNormal"/>
        <w:ind w:firstLine="540"/>
        <w:jc w:val="both"/>
        <w:rPr>
          <w:rFonts w:ascii="Arial" w:hAnsi="Arial" w:cs="Arial"/>
        </w:rPr>
      </w:pPr>
      <w:r w:rsidRPr="00041DE7">
        <w:rPr>
          <w:rFonts w:ascii="Arial" w:hAnsi="Arial" w:cs="Arial"/>
        </w:rPr>
        <w:t>1.</w:t>
      </w:r>
      <w:r w:rsidR="00573DFE" w:rsidRPr="00041DE7">
        <w:rPr>
          <w:rFonts w:ascii="Arial" w:hAnsi="Arial" w:cs="Arial"/>
        </w:rPr>
        <w:t>23</w:t>
      </w:r>
      <w:r w:rsidRPr="00041DE7">
        <w:rPr>
          <w:rFonts w:ascii="Arial" w:hAnsi="Arial" w:cs="Arial"/>
        </w:rPr>
        <w:t>. Эксплуатант (владелец) - общество, организация, корпорация, объединение или частное лицо с соответствующими полномочиями и ответственностью за эксплуатацию оборудования.</w:t>
      </w:r>
    </w:p>
    <w:p w:rsidR="00DB4628" w:rsidRPr="00041DE7" w:rsidRDefault="00DB4628" w:rsidP="00041DE7">
      <w:pPr>
        <w:pStyle w:val="ConsPlusNormal"/>
        <w:ind w:firstLine="540"/>
        <w:jc w:val="both"/>
        <w:rPr>
          <w:rFonts w:ascii="Arial" w:hAnsi="Arial" w:cs="Arial"/>
        </w:rPr>
      </w:pPr>
      <w:r w:rsidRPr="00041DE7">
        <w:rPr>
          <w:rFonts w:ascii="Arial" w:hAnsi="Arial" w:cs="Arial"/>
        </w:rPr>
        <w:t>1.</w:t>
      </w:r>
      <w:r w:rsidR="00573DFE" w:rsidRPr="00041DE7">
        <w:rPr>
          <w:rFonts w:ascii="Arial" w:hAnsi="Arial" w:cs="Arial"/>
        </w:rPr>
        <w:t>24</w:t>
      </w:r>
      <w:r w:rsidRPr="00041DE7">
        <w:rPr>
          <w:rFonts w:ascii="Arial" w:hAnsi="Arial" w:cs="Arial"/>
        </w:rPr>
        <w:t>. Противогололедные материалы (ПГМ) - твердые (сыпучие) дорожно-эксплуатационные материалы (фрикционные, химические) или их смеси, применяемые для борьбы с зимней скользкостью.</w:t>
      </w:r>
    </w:p>
    <w:p w:rsidR="00DB4628" w:rsidRPr="00041DE7" w:rsidRDefault="00DB4628" w:rsidP="00041DE7">
      <w:pPr>
        <w:pStyle w:val="ConsPlusNormal"/>
        <w:ind w:firstLine="540"/>
        <w:jc w:val="both"/>
        <w:rPr>
          <w:rFonts w:ascii="Arial" w:hAnsi="Arial" w:cs="Arial"/>
        </w:rPr>
      </w:pPr>
      <w:r w:rsidRPr="00041DE7">
        <w:rPr>
          <w:rFonts w:ascii="Arial" w:hAnsi="Arial" w:cs="Arial"/>
        </w:rPr>
        <w:t>1.</w:t>
      </w:r>
      <w:r w:rsidR="00573DFE" w:rsidRPr="00041DE7">
        <w:rPr>
          <w:rFonts w:ascii="Arial" w:hAnsi="Arial" w:cs="Arial"/>
        </w:rPr>
        <w:t>25</w:t>
      </w:r>
      <w:r w:rsidRPr="00041DE7">
        <w:rPr>
          <w:rFonts w:ascii="Arial" w:hAnsi="Arial" w:cs="Arial"/>
        </w:rPr>
        <w:t>. Главное управление государственного административно-технического надзора Московской области (Госадмтехнадзор Московской области) - центральный исполнительный орган государственной власти Московской области специальной компетенции, осуществляющий исполнительно-распорядительную деятельность на территории Московской области в сфере государственного административно-технического надзора и проводящий государственную политику в указанной сфере.</w:t>
      </w:r>
    </w:p>
    <w:p w:rsidR="00DB4628" w:rsidRPr="00041DE7" w:rsidRDefault="00DB4628" w:rsidP="00041DE7">
      <w:pPr>
        <w:pStyle w:val="ConsPlusNormal"/>
        <w:ind w:firstLine="540"/>
        <w:jc w:val="both"/>
        <w:rPr>
          <w:rFonts w:ascii="Arial" w:hAnsi="Arial" w:cs="Arial"/>
        </w:rPr>
      </w:pPr>
      <w:r w:rsidRPr="00041DE7">
        <w:rPr>
          <w:rFonts w:ascii="Arial" w:hAnsi="Arial" w:cs="Arial"/>
        </w:rPr>
        <w:t>1.</w:t>
      </w:r>
      <w:r w:rsidR="00573DFE" w:rsidRPr="00041DE7">
        <w:rPr>
          <w:rFonts w:ascii="Arial" w:hAnsi="Arial" w:cs="Arial"/>
        </w:rPr>
        <w:t>26</w:t>
      </w:r>
      <w:r w:rsidRPr="00041DE7">
        <w:rPr>
          <w:rFonts w:ascii="Arial" w:hAnsi="Arial" w:cs="Arial"/>
        </w:rPr>
        <w:t>. Иные термины и определения, не указанные в настоящем разделе, используются в значениях, установленных действующими правовыми актами Российской Федерации и Московской области.</w:t>
      </w:r>
    </w:p>
    <w:p w:rsidR="00DB4628" w:rsidRPr="00041DE7" w:rsidRDefault="00DB4628" w:rsidP="00041DE7">
      <w:pPr>
        <w:pStyle w:val="ConsPlusNormal"/>
        <w:ind w:firstLine="540"/>
        <w:jc w:val="both"/>
        <w:rPr>
          <w:rFonts w:ascii="Arial" w:hAnsi="Arial" w:cs="Arial"/>
          <w:highlight w:val="yellow"/>
        </w:rPr>
      </w:pPr>
    </w:p>
    <w:p w:rsidR="00DB4628" w:rsidRPr="00041DE7" w:rsidRDefault="00DB4628" w:rsidP="00041DE7">
      <w:pPr>
        <w:pStyle w:val="ConsPlusTitle"/>
        <w:jc w:val="center"/>
        <w:outlineLvl w:val="1"/>
      </w:pPr>
      <w:r w:rsidRPr="00041DE7">
        <w:t>2. Общие положения</w:t>
      </w:r>
    </w:p>
    <w:p w:rsidR="00DB4628" w:rsidRPr="00041DE7" w:rsidRDefault="00DB4628" w:rsidP="00041DE7">
      <w:pPr>
        <w:pStyle w:val="ConsPlusNormal"/>
        <w:ind w:firstLine="540"/>
        <w:jc w:val="both"/>
        <w:rPr>
          <w:rFonts w:ascii="Arial" w:hAnsi="Arial" w:cs="Arial"/>
        </w:rPr>
      </w:pPr>
    </w:p>
    <w:p w:rsidR="00DB4628" w:rsidRPr="00041DE7" w:rsidRDefault="00DB4628" w:rsidP="00041DE7">
      <w:pPr>
        <w:pStyle w:val="ConsPlusNormal"/>
        <w:ind w:firstLine="540"/>
        <w:jc w:val="both"/>
        <w:rPr>
          <w:rFonts w:ascii="Arial" w:hAnsi="Arial" w:cs="Arial"/>
        </w:rPr>
      </w:pPr>
      <w:r w:rsidRPr="00041DE7">
        <w:rPr>
          <w:rFonts w:ascii="Arial" w:hAnsi="Arial" w:cs="Arial"/>
        </w:rPr>
        <w:t>2.1. Настоящи</w:t>
      </w:r>
      <w:r w:rsidR="000151A2" w:rsidRPr="00041DE7">
        <w:rPr>
          <w:rFonts w:ascii="Arial" w:hAnsi="Arial" w:cs="Arial"/>
        </w:rPr>
        <w:t>е</w:t>
      </w:r>
      <w:r w:rsidRPr="00041DE7">
        <w:rPr>
          <w:rFonts w:ascii="Arial" w:hAnsi="Arial" w:cs="Arial"/>
        </w:rPr>
        <w:t xml:space="preserve"> </w:t>
      </w:r>
      <w:r w:rsidR="00530D17" w:rsidRPr="00041DE7">
        <w:rPr>
          <w:rFonts w:ascii="Arial" w:hAnsi="Arial" w:cs="Arial"/>
        </w:rPr>
        <w:t>требования</w:t>
      </w:r>
      <w:r w:rsidR="009A4B57" w:rsidRPr="00041DE7">
        <w:rPr>
          <w:rFonts w:ascii="Arial" w:hAnsi="Arial" w:cs="Arial"/>
        </w:rPr>
        <w:t xml:space="preserve"> </w:t>
      </w:r>
      <w:r w:rsidR="00530D17" w:rsidRPr="00041DE7">
        <w:rPr>
          <w:rFonts w:ascii="Arial" w:hAnsi="Arial" w:cs="Arial"/>
        </w:rPr>
        <w:t>проведения уборки</w:t>
      </w:r>
      <w:r w:rsidR="00530D17" w:rsidRPr="00041DE7">
        <w:rPr>
          <w:rFonts w:ascii="Arial" w:hAnsi="Arial" w:cs="Arial"/>
          <w:color w:val="000000"/>
        </w:rPr>
        <w:t xml:space="preserve"> на </w:t>
      </w:r>
      <w:r w:rsidR="00530D17" w:rsidRPr="00041DE7">
        <w:rPr>
          <w:rFonts w:ascii="Arial" w:hAnsi="Arial" w:cs="Arial"/>
        </w:rPr>
        <w:t xml:space="preserve">территории муниципального образования городской округ Люберцы Московской области </w:t>
      </w:r>
      <w:r w:rsidR="00530D17" w:rsidRPr="00041DE7">
        <w:rPr>
          <w:rFonts w:ascii="Arial" w:hAnsi="Arial" w:cs="Arial"/>
          <w:color w:val="000000"/>
        </w:rPr>
        <w:t xml:space="preserve">(далее – </w:t>
      </w:r>
      <w:r w:rsidR="00530D17" w:rsidRPr="00041DE7">
        <w:rPr>
          <w:rFonts w:ascii="Arial" w:hAnsi="Arial" w:cs="Arial"/>
        </w:rPr>
        <w:t>требования</w:t>
      </w:r>
      <w:r w:rsidR="00530D17" w:rsidRPr="00041DE7">
        <w:rPr>
          <w:rFonts w:ascii="Arial" w:hAnsi="Arial" w:cs="Arial"/>
          <w:color w:val="000000"/>
        </w:rPr>
        <w:t xml:space="preserve">) </w:t>
      </w:r>
      <w:r w:rsidRPr="00041DE7">
        <w:rPr>
          <w:rFonts w:ascii="Arial" w:hAnsi="Arial" w:cs="Arial"/>
        </w:rPr>
        <w:t xml:space="preserve"> разработан</w:t>
      </w:r>
      <w:r w:rsidR="000151A2" w:rsidRPr="00041DE7">
        <w:rPr>
          <w:rFonts w:ascii="Arial" w:hAnsi="Arial" w:cs="Arial"/>
        </w:rPr>
        <w:t>ы</w:t>
      </w:r>
      <w:r w:rsidRPr="00041DE7">
        <w:rPr>
          <w:rFonts w:ascii="Arial" w:hAnsi="Arial" w:cs="Arial"/>
        </w:rPr>
        <w:t xml:space="preserve"> в целях реализации</w:t>
      </w:r>
      <w:r w:rsidR="000151A2" w:rsidRPr="00041DE7">
        <w:rPr>
          <w:rFonts w:ascii="Arial" w:hAnsi="Arial" w:cs="Arial"/>
        </w:rPr>
        <w:t xml:space="preserve"> Федерального закона от 24.06.1998 </w:t>
      </w:r>
      <w:r w:rsidR="00A81F8D" w:rsidRPr="00041DE7">
        <w:rPr>
          <w:rFonts w:ascii="Arial" w:hAnsi="Arial" w:cs="Arial"/>
        </w:rPr>
        <w:t>№ 89-</w:t>
      </w:r>
      <w:r w:rsidR="00CB7879" w:rsidRPr="00041DE7">
        <w:rPr>
          <w:rFonts w:ascii="Arial" w:hAnsi="Arial" w:cs="Arial"/>
        </w:rPr>
        <w:t xml:space="preserve">ФЗ  </w:t>
      </w:r>
      <w:r w:rsidR="000151A2" w:rsidRPr="00041DE7">
        <w:rPr>
          <w:rFonts w:ascii="Arial" w:hAnsi="Arial" w:cs="Arial"/>
        </w:rPr>
        <w:t xml:space="preserve">«Об отходах производства и потребления», </w:t>
      </w:r>
      <w:r w:rsidR="00817BBD" w:rsidRPr="00041DE7">
        <w:rPr>
          <w:rFonts w:ascii="Arial" w:hAnsi="Arial" w:cs="Arial"/>
          <w:color w:val="242424"/>
          <w:spacing w:val="2"/>
          <w:shd w:val="clear" w:color="auto" w:fill="FFFFFF"/>
        </w:rPr>
        <w:t>Поста</w:t>
      </w:r>
      <w:r w:rsidR="00A81F8D" w:rsidRPr="00041DE7">
        <w:rPr>
          <w:rFonts w:ascii="Arial" w:hAnsi="Arial" w:cs="Arial"/>
          <w:color w:val="242424"/>
          <w:spacing w:val="2"/>
          <w:shd w:val="clear" w:color="auto" w:fill="FFFFFF"/>
        </w:rPr>
        <w:t>новления Правительства РФ от 12.11.</w:t>
      </w:r>
      <w:r w:rsidR="00817BBD" w:rsidRPr="00041DE7">
        <w:rPr>
          <w:rFonts w:ascii="Arial" w:hAnsi="Arial" w:cs="Arial"/>
          <w:color w:val="242424"/>
          <w:spacing w:val="2"/>
          <w:shd w:val="clear" w:color="auto" w:fill="FFFFFF"/>
        </w:rPr>
        <w:t>2016 № 1156 «Об обращении с твердыми коммунальными отходами и внесении изменения в постановление Правительства Российской Федерации от 25 августа 2008 года № 641»,</w:t>
      </w:r>
      <w:r w:rsidRPr="00041DE7">
        <w:rPr>
          <w:rFonts w:ascii="Arial" w:hAnsi="Arial" w:cs="Arial"/>
        </w:rPr>
        <w:t xml:space="preserve"> </w:t>
      </w:r>
      <w:hyperlink r:id="rId8" w:history="1">
        <w:r w:rsidRPr="00041DE7">
          <w:rPr>
            <w:rFonts w:ascii="Arial" w:hAnsi="Arial" w:cs="Arial"/>
          </w:rPr>
          <w:t>Закона</w:t>
        </w:r>
      </w:hyperlink>
      <w:r w:rsidRPr="00041DE7">
        <w:rPr>
          <w:rFonts w:ascii="Arial" w:hAnsi="Arial" w:cs="Arial"/>
        </w:rPr>
        <w:t xml:space="preserve"> Московской области</w:t>
      </w:r>
      <w:r w:rsidR="00A81F8D" w:rsidRPr="00041DE7">
        <w:rPr>
          <w:rFonts w:ascii="Arial" w:hAnsi="Arial" w:cs="Arial"/>
        </w:rPr>
        <w:t xml:space="preserve"> от 30.12.2014</w:t>
      </w:r>
      <w:r w:rsidRPr="00041DE7">
        <w:rPr>
          <w:rFonts w:ascii="Arial" w:hAnsi="Arial" w:cs="Arial"/>
        </w:rPr>
        <w:t xml:space="preserve"> </w:t>
      </w:r>
      <w:r w:rsidR="000151A2" w:rsidRPr="00041DE7">
        <w:rPr>
          <w:rFonts w:ascii="Arial" w:hAnsi="Arial" w:cs="Arial"/>
        </w:rPr>
        <w:t>№</w:t>
      </w:r>
      <w:r w:rsidRPr="00041DE7">
        <w:rPr>
          <w:rFonts w:ascii="Arial" w:hAnsi="Arial" w:cs="Arial"/>
        </w:rPr>
        <w:t xml:space="preserve"> 191/2014-ОЗ </w:t>
      </w:r>
      <w:r w:rsidR="000151A2" w:rsidRPr="00041DE7">
        <w:rPr>
          <w:rFonts w:ascii="Arial" w:hAnsi="Arial" w:cs="Arial"/>
        </w:rPr>
        <w:lastRenderedPageBreak/>
        <w:t>«</w:t>
      </w:r>
      <w:r w:rsidRPr="00041DE7">
        <w:rPr>
          <w:rFonts w:ascii="Arial" w:hAnsi="Arial" w:cs="Arial"/>
        </w:rPr>
        <w:t>О благоустройстве в Московской области</w:t>
      </w:r>
      <w:r w:rsidR="000151A2" w:rsidRPr="00041DE7">
        <w:rPr>
          <w:rFonts w:ascii="Arial" w:hAnsi="Arial" w:cs="Arial"/>
        </w:rPr>
        <w:t>»</w:t>
      </w:r>
      <w:r w:rsidR="004C6656" w:rsidRPr="00041DE7">
        <w:rPr>
          <w:rFonts w:ascii="Arial" w:hAnsi="Arial" w:cs="Arial"/>
        </w:rPr>
        <w:t xml:space="preserve">, Правилами благоустройства территории городского округа Люберцы Московской области, утвержденными Решением Совета депутатов городского округа Люберцы Московской области от 14.11.2018 № 246/28 </w:t>
      </w:r>
      <w:r w:rsidR="00817BBD" w:rsidRPr="00041DE7">
        <w:rPr>
          <w:rFonts w:ascii="Arial" w:hAnsi="Arial" w:cs="Arial"/>
        </w:rPr>
        <w:t>и иных нормативно-правовых актов</w:t>
      </w:r>
      <w:r w:rsidRPr="00041DE7">
        <w:rPr>
          <w:rFonts w:ascii="Arial" w:hAnsi="Arial" w:cs="Arial"/>
        </w:rPr>
        <w:t xml:space="preserve"> и определяет необходимый перечень, состав, сроки и периодичность, организационно-технические условия выполнения работ </w:t>
      </w:r>
      <w:r w:rsidR="00817BBD" w:rsidRPr="00041DE7">
        <w:rPr>
          <w:rFonts w:ascii="Arial" w:hAnsi="Arial" w:cs="Arial"/>
        </w:rPr>
        <w:t>по уборке территории муниципальн</w:t>
      </w:r>
      <w:r w:rsidR="004C6656" w:rsidRPr="00041DE7">
        <w:rPr>
          <w:rFonts w:ascii="Arial" w:hAnsi="Arial" w:cs="Arial"/>
        </w:rPr>
        <w:t>ого</w:t>
      </w:r>
      <w:r w:rsidR="00817BBD" w:rsidRPr="00041DE7">
        <w:rPr>
          <w:rFonts w:ascii="Arial" w:hAnsi="Arial" w:cs="Arial"/>
        </w:rPr>
        <w:t xml:space="preserve"> образовани</w:t>
      </w:r>
      <w:r w:rsidR="004C6656" w:rsidRPr="00041DE7">
        <w:rPr>
          <w:rFonts w:ascii="Arial" w:hAnsi="Arial" w:cs="Arial"/>
        </w:rPr>
        <w:t>я городской округ Люберцы</w:t>
      </w:r>
      <w:r w:rsidR="00817BBD" w:rsidRPr="00041DE7">
        <w:rPr>
          <w:rFonts w:ascii="Arial" w:hAnsi="Arial" w:cs="Arial"/>
        </w:rPr>
        <w:t xml:space="preserve"> Московской области</w:t>
      </w:r>
      <w:r w:rsidRPr="00041DE7">
        <w:rPr>
          <w:rFonts w:ascii="Arial" w:hAnsi="Arial" w:cs="Arial"/>
        </w:rPr>
        <w:t>:</w:t>
      </w:r>
    </w:p>
    <w:p w:rsidR="00DB4628" w:rsidRPr="00041DE7" w:rsidRDefault="00DB4628" w:rsidP="00041DE7">
      <w:pPr>
        <w:pStyle w:val="ConsPlusNormal"/>
        <w:ind w:firstLine="540"/>
        <w:jc w:val="both"/>
        <w:rPr>
          <w:rFonts w:ascii="Arial" w:hAnsi="Arial" w:cs="Arial"/>
        </w:rPr>
      </w:pPr>
      <w:r w:rsidRPr="00041DE7">
        <w:rPr>
          <w:rFonts w:ascii="Arial" w:hAnsi="Arial" w:cs="Arial"/>
        </w:rPr>
        <w:t>- дворовых территорий;</w:t>
      </w:r>
    </w:p>
    <w:p w:rsidR="00DB4628" w:rsidRPr="00041DE7" w:rsidRDefault="00DB4628" w:rsidP="00041DE7">
      <w:pPr>
        <w:pStyle w:val="ConsPlusNormal"/>
        <w:ind w:firstLine="540"/>
        <w:jc w:val="both"/>
        <w:rPr>
          <w:rFonts w:ascii="Arial" w:hAnsi="Arial" w:cs="Arial"/>
        </w:rPr>
      </w:pPr>
      <w:r w:rsidRPr="00041DE7">
        <w:rPr>
          <w:rFonts w:ascii="Arial" w:hAnsi="Arial" w:cs="Arial"/>
        </w:rPr>
        <w:t>- зон отдыха;</w:t>
      </w:r>
    </w:p>
    <w:p w:rsidR="00DB4628" w:rsidRPr="00041DE7" w:rsidRDefault="00DB4628" w:rsidP="00041DE7">
      <w:pPr>
        <w:pStyle w:val="ConsPlusNormal"/>
        <w:ind w:firstLine="540"/>
        <w:jc w:val="both"/>
        <w:rPr>
          <w:rFonts w:ascii="Arial" w:hAnsi="Arial" w:cs="Arial"/>
        </w:rPr>
      </w:pPr>
      <w:r w:rsidRPr="00041DE7">
        <w:rPr>
          <w:rFonts w:ascii="Arial" w:hAnsi="Arial" w:cs="Arial"/>
        </w:rPr>
        <w:t>- садов;</w:t>
      </w:r>
    </w:p>
    <w:p w:rsidR="00DB4628" w:rsidRPr="00041DE7" w:rsidRDefault="00DB4628" w:rsidP="00041DE7">
      <w:pPr>
        <w:pStyle w:val="ConsPlusNormal"/>
        <w:ind w:firstLine="540"/>
        <w:jc w:val="both"/>
        <w:rPr>
          <w:rFonts w:ascii="Arial" w:hAnsi="Arial" w:cs="Arial"/>
        </w:rPr>
      </w:pPr>
      <w:r w:rsidRPr="00041DE7">
        <w:rPr>
          <w:rFonts w:ascii="Arial" w:hAnsi="Arial" w:cs="Arial"/>
        </w:rPr>
        <w:t>- бульваров;</w:t>
      </w:r>
    </w:p>
    <w:p w:rsidR="00DB4628" w:rsidRPr="00041DE7" w:rsidRDefault="00DB4628" w:rsidP="00041DE7">
      <w:pPr>
        <w:pStyle w:val="ConsPlusNormal"/>
        <w:ind w:firstLine="540"/>
        <w:jc w:val="both"/>
        <w:rPr>
          <w:rFonts w:ascii="Arial" w:hAnsi="Arial" w:cs="Arial"/>
        </w:rPr>
      </w:pPr>
      <w:r w:rsidRPr="00041DE7">
        <w:rPr>
          <w:rFonts w:ascii="Arial" w:hAnsi="Arial" w:cs="Arial"/>
        </w:rPr>
        <w:t>- скверов;</w:t>
      </w:r>
    </w:p>
    <w:p w:rsidR="00DB4628" w:rsidRPr="00041DE7" w:rsidRDefault="00DB4628" w:rsidP="00041DE7">
      <w:pPr>
        <w:pStyle w:val="ConsPlusNormal"/>
        <w:ind w:firstLine="540"/>
        <w:jc w:val="both"/>
        <w:rPr>
          <w:rFonts w:ascii="Arial" w:hAnsi="Arial" w:cs="Arial"/>
        </w:rPr>
      </w:pPr>
      <w:r w:rsidRPr="00041DE7">
        <w:rPr>
          <w:rFonts w:ascii="Arial" w:hAnsi="Arial" w:cs="Arial"/>
        </w:rPr>
        <w:t>- площадей;</w:t>
      </w:r>
    </w:p>
    <w:p w:rsidR="00DB4628" w:rsidRPr="00041DE7" w:rsidRDefault="00DB4628" w:rsidP="00041DE7">
      <w:pPr>
        <w:pStyle w:val="ConsPlusNormal"/>
        <w:ind w:firstLine="540"/>
        <w:jc w:val="both"/>
        <w:rPr>
          <w:rFonts w:ascii="Arial" w:hAnsi="Arial" w:cs="Arial"/>
        </w:rPr>
      </w:pPr>
      <w:r w:rsidRPr="00041DE7">
        <w:rPr>
          <w:rFonts w:ascii="Arial" w:hAnsi="Arial" w:cs="Arial"/>
        </w:rPr>
        <w:t>- площадок для выгула животных;</w:t>
      </w:r>
    </w:p>
    <w:p w:rsidR="00DB4628" w:rsidRPr="00041DE7" w:rsidRDefault="00DB4628" w:rsidP="00041DE7">
      <w:pPr>
        <w:pStyle w:val="ConsPlusNormal"/>
        <w:ind w:firstLine="540"/>
        <w:jc w:val="both"/>
        <w:rPr>
          <w:rFonts w:ascii="Arial" w:hAnsi="Arial" w:cs="Arial"/>
        </w:rPr>
      </w:pPr>
      <w:r w:rsidRPr="00041DE7">
        <w:rPr>
          <w:rFonts w:ascii="Arial" w:hAnsi="Arial" w:cs="Arial"/>
        </w:rPr>
        <w:t>- площадок для дрессировки собак;</w:t>
      </w:r>
    </w:p>
    <w:p w:rsidR="00DB4628" w:rsidRPr="00041DE7" w:rsidRDefault="00DB4628" w:rsidP="00041DE7">
      <w:pPr>
        <w:pStyle w:val="ConsPlusNormal"/>
        <w:ind w:firstLine="540"/>
        <w:jc w:val="both"/>
        <w:rPr>
          <w:rFonts w:ascii="Arial" w:hAnsi="Arial" w:cs="Arial"/>
        </w:rPr>
      </w:pPr>
      <w:r w:rsidRPr="00041DE7">
        <w:rPr>
          <w:rFonts w:ascii="Arial" w:hAnsi="Arial" w:cs="Arial"/>
        </w:rPr>
        <w:t>- прочих территорий общего пользования.</w:t>
      </w:r>
    </w:p>
    <w:p w:rsidR="00DB4628" w:rsidRPr="00041DE7" w:rsidRDefault="00DB4628" w:rsidP="00041DE7">
      <w:pPr>
        <w:pStyle w:val="ConsPlusNormal"/>
        <w:ind w:firstLine="540"/>
        <w:jc w:val="both"/>
        <w:rPr>
          <w:rFonts w:ascii="Arial" w:hAnsi="Arial" w:cs="Arial"/>
        </w:rPr>
      </w:pPr>
      <w:r w:rsidRPr="00041DE7">
        <w:rPr>
          <w:rFonts w:ascii="Arial" w:hAnsi="Arial" w:cs="Arial"/>
        </w:rPr>
        <w:t>2.</w:t>
      </w:r>
      <w:r w:rsidR="00817BBD" w:rsidRPr="00041DE7">
        <w:rPr>
          <w:rFonts w:ascii="Arial" w:hAnsi="Arial" w:cs="Arial"/>
        </w:rPr>
        <w:t>2</w:t>
      </w:r>
      <w:r w:rsidRPr="00041DE7">
        <w:rPr>
          <w:rFonts w:ascii="Arial" w:hAnsi="Arial" w:cs="Arial"/>
        </w:rPr>
        <w:t xml:space="preserve">. </w:t>
      </w:r>
      <w:r w:rsidR="004C6656" w:rsidRPr="00041DE7">
        <w:rPr>
          <w:rFonts w:ascii="Arial" w:hAnsi="Arial" w:cs="Arial"/>
        </w:rPr>
        <w:t>Требован</w:t>
      </w:r>
      <w:r w:rsidR="009A4B57" w:rsidRPr="00041DE7">
        <w:rPr>
          <w:rFonts w:ascii="Arial" w:hAnsi="Arial" w:cs="Arial"/>
        </w:rPr>
        <w:t>ия</w:t>
      </w:r>
      <w:r w:rsidRPr="00041DE7">
        <w:rPr>
          <w:rFonts w:ascii="Arial" w:hAnsi="Arial" w:cs="Arial"/>
        </w:rPr>
        <w:t xml:space="preserve"> разработан</w:t>
      </w:r>
      <w:r w:rsidR="00817BBD" w:rsidRPr="00041DE7">
        <w:rPr>
          <w:rFonts w:ascii="Arial" w:hAnsi="Arial" w:cs="Arial"/>
        </w:rPr>
        <w:t>ы</w:t>
      </w:r>
      <w:r w:rsidRPr="00041DE7">
        <w:rPr>
          <w:rFonts w:ascii="Arial" w:hAnsi="Arial" w:cs="Arial"/>
        </w:rPr>
        <w:t xml:space="preserve"> на основании действующих нормативных правовых актов Российской Федерации и Московской области, стандартов и нормативно-технических документов, результатов анализа организационно-технических условий выполнения регламентных работ</w:t>
      </w:r>
      <w:r w:rsidR="00817BBD" w:rsidRPr="00041DE7">
        <w:rPr>
          <w:rFonts w:ascii="Arial" w:hAnsi="Arial" w:cs="Arial"/>
        </w:rPr>
        <w:t>.</w:t>
      </w:r>
    </w:p>
    <w:p w:rsidR="00DB4628" w:rsidRPr="00041DE7" w:rsidRDefault="00DB4628" w:rsidP="00041DE7">
      <w:pPr>
        <w:pStyle w:val="ConsPlusNormal"/>
        <w:ind w:firstLine="540"/>
        <w:jc w:val="both"/>
        <w:rPr>
          <w:rFonts w:ascii="Arial" w:hAnsi="Arial" w:cs="Arial"/>
          <w:highlight w:val="yellow"/>
        </w:rPr>
      </w:pPr>
    </w:p>
    <w:p w:rsidR="00DB4628" w:rsidRPr="00041DE7" w:rsidRDefault="00DB4628" w:rsidP="00041DE7">
      <w:pPr>
        <w:pStyle w:val="ConsPlusTitle"/>
        <w:jc w:val="center"/>
        <w:outlineLvl w:val="1"/>
      </w:pPr>
      <w:r w:rsidRPr="00041DE7">
        <w:t xml:space="preserve">3. Санитарное содержание </w:t>
      </w:r>
      <w:r w:rsidR="006B7BAC" w:rsidRPr="00041DE7">
        <w:t>территории муниципальн</w:t>
      </w:r>
      <w:r w:rsidR="004C6656" w:rsidRPr="00041DE7">
        <w:t>ого</w:t>
      </w:r>
      <w:r w:rsidR="006B7BAC" w:rsidRPr="00041DE7">
        <w:t xml:space="preserve"> образовани</w:t>
      </w:r>
      <w:r w:rsidR="004C6656" w:rsidRPr="00041DE7">
        <w:t xml:space="preserve">я городской округ Люберцы </w:t>
      </w:r>
      <w:r w:rsidR="006B7BAC" w:rsidRPr="00041DE7">
        <w:t>Московской области</w:t>
      </w:r>
    </w:p>
    <w:p w:rsidR="00DB4628" w:rsidRPr="00041DE7" w:rsidRDefault="00DB4628" w:rsidP="00041DE7">
      <w:pPr>
        <w:pStyle w:val="ConsPlusNormal"/>
        <w:ind w:firstLine="540"/>
        <w:jc w:val="both"/>
        <w:rPr>
          <w:rFonts w:ascii="Arial" w:hAnsi="Arial" w:cs="Arial"/>
        </w:rPr>
      </w:pPr>
    </w:p>
    <w:p w:rsidR="00DB4628" w:rsidRPr="00041DE7" w:rsidRDefault="00DB4628" w:rsidP="00041DE7">
      <w:pPr>
        <w:pStyle w:val="ConsPlusNormal"/>
        <w:ind w:firstLine="540"/>
        <w:jc w:val="both"/>
        <w:rPr>
          <w:rFonts w:ascii="Arial" w:hAnsi="Arial" w:cs="Arial"/>
        </w:rPr>
      </w:pPr>
      <w:r w:rsidRPr="00041DE7">
        <w:rPr>
          <w:rFonts w:ascii="Arial" w:hAnsi="Arial" w:cs="Arial"/>
        </w:rPr>
        <w:t xml:space="preserve">3.1. Уборка </w:t>
      </w:r>
      <w:r w:rsidR="006B7BAC" w:rsidRPr="00041DE7">
        <w:rPr>
          <w:rFonts w:ascii="Arial" w:hAnsi="Arial" w:cs="Arial"/>
        </w:rPr>
        <w:t>территории</w:t>
      </w:r>
      <w:r w:rsidR="004C6656" w:rsidRPr="00041DE7">
        <w:rPr>
          <w:rFonts w:ascii="Arial" w:hAnsi="Arial" w:cs="Arial"/>
        </w:rPr>
        <w:t xml:space="preserve"> муниципального образования городской округ Люберцы</w:t>
      </w:r>
      <w:r w:rsidR="006B7BAC" w:rsidRPr="00041DE7">
        <w:rPr>
          <w:rFonts w:ascii="Arial" w:hAnsi="Arial" w:cs="Arial"/>
        </w:rPr>
        <w:t xml:space="preserve"> Московской области</w:t>
      </w:r>
      <w:r w:rsidRPr="00041DE7">
        <w:rPr>
          <w:rFonts w:ascii="Arial" w:hAnsi="Arial" w:cs="Arial"/>
        </w:rPr>
        <w:t xml:space="preserve"> подразделяется на зимнюю и летнюю.</w:t>
      </w:r>
    </w:p>
    <w:p w:rsidR="00DB4628" w:rsidRPr="00041DE7" w:rsidRDefault="00DB4628" w:rsidP="00041DE7">
      <w:pPr>
        <w:pStyle w:val="ConsPlusNormal"/>
        <w:ind w:firstLine="540"/>
        <w:jc w:val="both"/>
        <w:rPr>
          <w:rFonts w:ascii="Arial" w:hAnsi="Arial" w:cs="Arial"/>
        </w:rPr>
      </w:pPr>
      <w:r w:rsidRPr="00041DE7">
        <w:rPr>
          <w:rFonts w:ascii="Arial" w:hAnsi="Arial" w:cs="Arial"/>
        </w:rPr>
        <w:t>3.1.1. Период зимней уборки - с 1 ноября по 31 марта.</w:t>
      </w:r>
    </w:p>
    <w:p w:rsidR="00DB4628" w:rsidRPr="00041DE7" w:rsidRDefault="00DB4628" w:rsidP="00041DE7">
      <w:pPr>
        <w:pStyle w:val="ConsPlusNormal"/>
        <w:ind w:firstLine="540"/>
        <w:jc w:val="both"/>
        <w:rPr>
          <w:rFonts w:ascii="Arial" w:hAnsi="Arial" w:cs="Arial"/>
        </w:rPr>
      </w:pPr>
      <w:r w:rsidRPr="00041DE7">
        <w:rPr>
          <w:rFonts w:ascii="Arial" w:hAnsi="Arial" w:cs="Arial"/>
        </w:rPr>
        <w:t>3.1.2. Период летней уборки - с 1 апреля по 31 октября.</w:t>
      </w:r>
    </w:p>
    <w:p w:rsidR="00DB4628" w:rsidRPr="00041DE7" w:rsidRDefault="00DB4628" w:rsidP="00041DE7">
      <w:pPr>
        <w:pStyle w:val="ConsPlusNormal"/>
        <w:ind w:firstLine="540"/>
        <w:jc w:val="both"/>
        <w:rPr>
          <w:rFonts w:ascii="Arial" w:hAnsi="Arial" w:cs="Arial"/>
        </w:rPr>
      </w:pPr>
      <w:r w:rsidRPr="00041DE7">
        <w:rPr>
          <w:rFonts w:ascii="Arial" w:hAnsi="Arial" w:cs="Arial"/>
        </w:rPr>
        <w:t>3.2. В зависимости от климатических условий распорядительным документом органа местного самоуправления период уборки может быть изменен.</w:t>
      </w:r>
    </w:p>
    <w:p w:rsidR="00DB4628" w:rsidRPr="00041DE7" w:rsidRDefault="006B7BAC" w:rsidP="00041DE7">
      <w:pPr>
        <w:pStyle w:val="ConsPlusNormal"/>
        <w:ind w:firstLine="540"/>
        <w:jc w:val="both"/>
        <w:rPr>
          <w:rFonts w:ascii="Arial" w:hAnsi="Arial" w:cs="Arial"/>
        </w:rPr>
      </w:pPr>
      <w:r w:rsidRPr="00041DE7">
        <w:rPr>
          <w:rFonts w:ascii="Arial" w:hAnsi="Arial" w:cs="Arial"/>
        </w:rPr>
        <w:t>3.3. Для выполнения работ по уборке</w:t>
      </w:r>
      <w:r w:rsidR="00DB4628" w:rsidRPr="00041DE7">
        <w:rPr>
          <w:rFonts w:ascii="Arial" w:hAnsi="Arial" w:cs="Arial"/>
        </w:rPr>
        <w:t xml:space="preserve"> подрядная организация, осуществляющая уборку объектов благоустройства, либо муниципальное бюджетное учреждение должны быть оснащены необходимым количеством материальных и трудовых ресурсов.</w:t>
      </w:r>
    </w:p>
    <w:p w:rsidR="00DB4628" w:rsidRPr="00041DE7" w:rsidRDefault="00DB4628" w:rsidP="00041DE7">
      <w:pPr>
        <w:pStyle w:val="ConsPlusNormal"/>
        <w:ind w:firstLine="540"/>
        <w:jc w:val="both"/>
        <w:rPr>
          <w:rFonts w:ascii="Arial" w:hAnsi="Arial" w:cs="Arial"/>
        </w:rPr>
      </w:pPr>
      <w:r w:rsidRPr="00041DE7">
        <w:rPr>
          <w:rFonts w:ascii="Arial" w:hAnsi="Arial" w:cs="Arial"/>
        </w:rPr>
        <w:t>3.4. Муниципальный заказчик работ (учредитель муниципального бюджетного учреждения) обязан осуществлять контроль за ходом и качеством выполняемых организациями работ по уборке объектов благоустройства.</w:t>
      </w:r>
    </w:p>
    <w:p w:rsidR="00DB4628" w:rsidRPr="00041DE7" w:rsidRDefault="00DB4628" w:rsidP="00041DE7">
      <w:pPr>
        <w:pStyle w:val="ConsPlusNormal"/>
        <w:ind w:firstLine="540"/>
        <w:jc w:val="both"/>
        <w:rPr>
          <w:rFonts w:ascii="Arial" w:hAnsi="Arial" w:cs="Arial"/>
        </w:rPr>
      </w:pPr>
      <w:r w:rsidRPr="00041DE7">
        <w:rPr>
          <w:rFonts w:ascii="Arial" w:hAnsi="Arial" w:cs="Arial"/>
        </w:rPr>
        <w:t>3.5. Выбор способа уборки территорий.</w:t>
      </w:r>
    </w:p>
    <w:p w:rsidR="00DB4628" w:rsidRPr="00041DE7" w:rsidRDefault="00DB4628" w:rsidP="00041DE7">
      <w:pPr>
        <w:pStyle w:val="ConsPlusNormal"/>
        <w:ind w:firstLine="540"/>
        <w:jc w:val="both"/>
        <w:rPr>
          <w:rFonts w:ascii="Arial" w:hAnsi="Arial" w:cs="Arial"/>
        </w:rPr>
      </w:pPr>
      <w:r w:rsidRPr="00041DE7">
        <w:rPr>
          <w:rFonts w:ascii="Arial" w:hAnsi="Arial" w:cs="Arial"/>
        </w:rPr>
        <w:t>3.5.1. Территории объектов благоустройства убираются ручным или механизированным способом в зависимости от возможности использования того или иного способа уборки.</w:t>
      </w:r>
    </w:p>
    <w:p w:rsidR="00DB4628" w:rsidRPr="00041DE7" w:rsidRDefault="00DB4628" w:rsidP="00041DE7">
      <w:pPr>
        <w:pStyle w:val="ConsPlusNormal"/>
        <w:ind w:firstLine="540"/>
        <w:jc w:val="both"/>
        <w:rPr>
          <w:rFonts w:ascii="Arial" w:hAnsi="Arial" w:cs="Arial"/>
        </w:rPr>
      </w:pPr>
      <w:r w:rsidRPr="00041DE7">
        <w:rPr>
          <w:rFonts w:ascii="Arial" w:hAnsi="Arial" w:cs="Arial"/>
        </w:rPr>
        <w:t>3.5.2. Приоритетным способом уборки является механизированный способ.</w:t>
      </w:r>
    </w:p>
    <w:p w:rsidR="00DB4628" w:rsidRPr="00041DE7" w:rsidRDefault="00DB4628" w:rsidP="00041DE7">
      <w:pPr>
        <w:pStyle w:val="ConsPlusNormal"/>
        <w:ind w:firstLine="540"/>
        <w:jc w:val="both"/>
        <w:rPr>
          <w:rFonts w:ascii="Arial" w:hAnsi="Arial" w:cs="Arial"/>
        </w:rPr>
      </w:pPr>
      <w:r w:rsidRPr="00041DE7">
        <w:rPr>
          <w:rFonts w:ascii="Arial" w:hAnsi="Arial" w:cs="Arial"/>
        </w:rPr>
        <w:t>3.5.3. Выбор механизированного способа осуществляется при наличии фактической возможности уборки таким способом.</w:t>
      </w:r>
    </w:p>
    <w:p w:rsidR="00DB4628" w:rsidRPr="00041DE7" w:rsidRDefault="00DB4628" w:rsidP="00041DE7">
      <w:pPr>
        <w:pStyle w:val="ConsPlusNormal"/>
        <w:ind w:firstLine="540"/>
        <w:jc w:val="both"/>
        <w:rPr>
          <w:rFonts w:ascii="Arial" w:hAnsi="Arial" w:cs="Arial"/>
        </w:rPr>
      </w:pPr>
      <w:r w:rsidRPr="00041DE7">
        <w:rPr>
          <w:rFonts w:ascii="Arial" w:hAnsi="Arial" w:cs="Arial"/>
        </w:rPr>
        <w:t>3.5.4. В случае невозможности проведения механизированной уборки территорий их уборка осуществляется ручным способом.</w:t>
      </w:r>
    </w:p>
    <w:p w:rsidR="00DB4628" w:rsidRPr="00041DE7" w:rsidRDefault="00DB4628" w:rsidP="00041DE7">
      <w:pPr>
        <w:pStyle w:val="ConsPlusNormal"/>
        <w:ind w:firstLine="540"/>
        <w:jc w:val="both"/>
        <w:rPr>
          <w:rFonts w:ascii="Arial" w:hAnsi="Arial" w:cs="Arial"/>
        </w:rPr>
      </w:pPr>
      <w:r w:rsidRPr="00041DE7">
        <w:rPr>
          <w:rFonts w:ascii="Arial" w:hAnsi="Arial" w:cs="Arial"/>
        </w:rPr>
        <w:t>3.5.5. Необходимые условия для выбора механизированного способа уборки:</w:t>
      </w:r>
    </w:p>
    <w:p w:rsidR="00DB4628" w:rsidRPr="00041DE7" w:rsidRDefault="00DB4628" w:rsidP="00041DE7">
      <w:pPr>
        <w:pStyle w:val="ConsPlusNormal"/>
        <w:ind w:firstLine="540"/>
        <w:jc w:val="both"/>
        <w:rPr>
          <w:rFonts w:ascii="Arial" w:hAnsi="Arial" w:cs="Arial"/>
        </w:rPr>
      </w:pPr>
      <w:r w:rsidRPr="00041DE7">
        <w:rPr>
          <w:rFonts w:ascii="Arial" w:hAnsi="Arial" w:cs="Arial"/>
        </w:rPr>
        <w:t>- в местах съезда и выезда уборочных машин на тротуар должны быть устроены бордюрные пандусы или местные понижения бортового камня;</w:t>
      </w:r>
    </w:p>
    <w:p w:rsidR="00DB4628" w:rsidRPr="00041DE7" w:rsidRDefault="00DB4628" w:rsidP="00041DE7">
      <w:pPr>
        <w:pStyle w:val="ConsPlusNormal"/>
        <w:ind w:firstLine="540"/>
        <w:jc w:val="both"/>
        <w:rPr>
          <w:rFonts w:ascii="Arial" w:hAnsi="Arial" w:cs="Arial"/>
        </w:rPr>
      </w:pPr>
      <w:r w:rsidRPr="00041DE7">
        <w:rPr>
          <w:rFonts w:ascii="Arial" w:hAnsi="Arial" w:cs="Arial"/>
        </w:rPr>
        <w:t>- ширина убираемых объектов должна быть 1,5 и более метров;</w:t>
      </w:r>
    </w:p>
    <w:p w:rsidR="00DB4628" w:rsidRPr="00041DE7" w:rsidRDefault="00DB4628" w:rsidP="00041DE7">
      <w:pPr>
        <w:pStyle w:val="ConsPlusNormal"/>
        <w:ind w:firstLine="540"/>
        <w:jc w:val="both"/>
        <w:rPr>
          <w:rFonts w:ascii="Arial" w:hAnsi="Arial" w:cs="Arial"/>
        </w:rPr>
      </w:pPr>
      <w:r w:rsidRPr="00041DE7">
        <w:rPr>
          <w:rFonts w:ascii="Arial" w:hAnsi="Arial" w:cs="Arial"/>
        </w:rPr>
        <w:t>- минимальная протяженность убираемых объектов должна быть не менее 3 погонных метров.</w:t>
      </w:r>
    </w:p>
    <w:p w:rsidR="00DB4628" w:rsidRPr="00041DE7" w:rsidRDefault="00DB4628" w:rsidP="00041DE7">
      <w:pPr>
        <w:pStyle w:val="ConsPlusNormal"/>
        <w:ind w:firstLine="540"/>
        <w:jc w:val="both"/>
        <w:rPr>
          <w:rFonts w:ascii="Arial" w:hAnsi="Arial" w:cs="Arial"/>
        </w:rPr>
      </w:pPr>
      <w:r w:rsidRPr="00041DE7">
        <w:rPr>
          <w:rFonts w:ascii="Arial" w:hAnsi="Arial" w:cs="Arial"/>
        </w:rPr>
        <w:t>3.5.6. Обстоятельства, которые исключают возможность выбора механизированного способа уборки территорий:</w:t>
      </w:r>
    </w:p>
    <w:p w:rsidR="00DB4628" w:rsidRPr="00041DE7" w:rsidRDefault="00DB4628" w:rsidP="00041DE7">
      <w:pPr>
        <w:pStyle w:val="ConsPlusNormal"/>
        <w:ind w:firstLine="540"/>
        <w:jc w:val="both"/>
        <w:rPr>
          <w:rFonts w:ascii="Arial" w:hAnsi="Arial" w:cs="Arial"/>
        </w:rPr>
      </w:pPr>
      <w:r w:rsidRPr="00041DE7">
        <w:rPr>
          <w:rFonts w:ascii="Arial" w:hAnsi="Arial" w:cs="Arial"/>
        </w:rPr>
        <w:t xml:space="preserve">- наличие препятствий движению уборочной техники (зеленые насаждения, </w:t>
      </w:r>
      <w:r w:rsidRPr="00041DE7">
        <w:rPr>
          <w:rFonts w:ascii="Arial" w:hAnsi="Arial" w:cs="Arial"/>
        </w:rPr>
        <w:lastRenderedPageBreak/>
        <w:t>мачты освещения, цветочные клумбы, информационные стенды и другие объекты, препятствующие движению машины);</w:t>
      </w:r>
    </w:p>
    <w:p w:rsidR="00DB4628" w:rsidRPr="00041DE7" w:rsidRDefault="00DB4628" w:rsidP="00041DE7">
      <w:pPr>
        <w:pStyle w:val="ConsPlusNormal"/>
        <w:ind w:firstLine="540"/>
        <w:jc w:val="both"/>
        <w:rPr>
          <w:rFonts w:ascii="Arial" w:hAnsi="Arial" w:cs="Arial"/>
        </w:rPr>
      </w:pPr>
      <w:r w:rsidRPr="00041DE7">
        <w:rPr>
          <w:rFonts w:ascii="Arial" w:hAnsi="Arial" w:cs="Arial"/>
        </w:rPr>
        <w:t>- протяженность убираемых объектов ниже минимально установленной;</w:t>
      </w:r>
    </w:p>
    <w:p w:rsidR="00DB4628" w:rsidRPr="00041DE7" w:rsidRDefault="00DB4628" w:rsidP="00041DE7">
      <w:pPr>
        <w:pStyle w:val="ConsPlusNormal"/>
        <w:ind w:firstLine="540"/>
        <w:jc w:val="both"/>
        <w:rPr>
          <w:rFonts w:ascii="Arial" w:hAnsi="Arial" w:cs="Arial"/>
        </w:rPr>
      </w:pPr>
      <w:r w:rsidRPr="00041DE7">
        <w:rPr>
          <w:rFonts w:ascii="Arial" w:hAnsi="Arial" w:cs="Arial"/>
        </w:rPr>
        <w:t>- ширина убираемых объектов ниже минимально установленной.</w:t>
      </w:r>
    </w:p>
    <w:p w:rsidR="00DB4628" w:rsidRPr="00041DE7" w:rsidRDefault="00DB4628" w:rsidP="00041DE7">
      <w:pPr>
        <w:pStyle w:val="ConsPlusNormal"/>
        <w:ind w:firstLine="540"/>
        <w:jc w:val="both"/>
        <w:rPr>
          <w:rFonts w:ascii="Arial" w:hAnsi="Arial" w:cs="Arial"/>
        </w:rPr>
      </w:pPr>
      <w:r w:rsidRPr="00041DE7">
        <w:rPr>
          <w:rFonts w:ascii="Arial" w:hAnsi="Arial" w:cs="Arial"/>
        </w:rPr>
        <w:t>3.5.7. В случае когда имеется хотя бы одно обстоятельство, исключающее механизированный способ уборки территорий, уборка таких территорий осуществляется ручным способом.</w:t>
      </w:r>
    </w:p>
    <w:p w:rsidR="00DB4628" w:rsidRPr="00041DE7" w:rsidRDefault="00DB4628" w:rsidP="00041DE7">
      <w:pPr>
        <w:pStyle w:val="ConsPlusNormal"/>
        <w:ind w:firstLine="540"/>
        <w:jc w:val="both"/>
        <w:rPr>
          <w:rFonts w:ascii="Arial" w:hAnsi="Arial" w:cs="Arial"/>
        </w:rPr>
      </w:pPr>
      <w:r w:rsidRPr="00041DE7">
        <w:rPr>
          <w:rFonts w:ascii="Arial" w:hAnsi="Arial" w:cs="Arial"/>
        </w:rPr>
        <w:t>3.6. При организации механизированной уборки должны быть подготовлены, отремонтированы и выровнены покрытия, устранены выбоины и неровности, заделаны трещины, убраны заподлицо с покрытием колодцы.</w:t>
      </w:r>
    </w:p>
    <w:p w:rsidR="00DB4628" w:rsidRPr="00041DE7" w:rsidRDefault="00DB4628" w:rsidP="00041DE7">
      <w:pPr>
        <w:pStyle w:val="ConsPlusNormal"/>
        <w:ind w:firstLine="540"/>
        <w:jc w:val="both"/>
        <w:rPr>
          <w:rFonts w:ascii="Arial" w:hAnsi="Arial" w:cs="Arial"/>
        </w:rPr>
      </w:pPr>
      <w:r w:rsidRPr="00041DE7">
        <w:rPr>
          <w:rFonts w:ascii="Arial" w:hAnsi="Arial" w:cs="Arial"/>
        </w:rPr>
        <w:t xml:space="preserve">3.7. В целях установления рационального направления движения уборочных машин, количества и очередности проходов, мест и характера маневрирования машин, схем перемещения </w:t>
      </w:r>
      <w:r w:rsidR="00202435" w:rsidRPr="00041DE7">
        <w:rPr>
          <w:rFonts w:ascii="Arial" w:hAnsi="Arial" w:cs="Arial"/>
        </w:rPr>
        <w:t>твердых коммунальных отходов</w:t>
      </w:r>
      <w:r w:rsidRPr="00041DE7">
        <w:rPr>
          <w:rFonts w:ascii="Arial" w:hAnsi="Arial" w:cs="Arial"/>
        </w:rPr>
        <w:t>, смета, снега, сочетания участков механизированной и ручной уборки следует разрабатывать маршрутные карты уборки.</w:t>
      </w:r>
    </w:p>
    <w:p w:rsidR="00DB4628" w:rsidRPr="00041DE7" w:rsidRDefault="00DB4628" w:rsidP="00041DE7">
      <w:pPr>
        <w:pStyle w:val="ConsPlusNormal"/>
        <w:ind w:firstLine="540"/>
        <w:jc w:val="both"/>
        <w:rPr>
          <w:rFonts w:ascii="Arial" w:hAnsi="Arial" w:cs="Arial"/>
        </w:rPr>
      </w:pPr>
      <w:r w:rsidRPr="00041DE7">
        <w:rPr>
          <w:rFonts w:ascii="Arial" w:hAnsi="Arial" w:cs="Arial"/>
        </w:rPr>
        <w:t>3.8. Маршрутные карты должны содержать план территории с находящимися на них различного рода препятствиями для уборочных машин (зеленые насаждения, мачты освещения, цветочные клумбы, информационные стенды и другие объекты, препятствующие движению машины).</w:t>
      </w:r>
    </w:p>
    <w:p w:rsidR="00DB4628" w:rsidRPr="00041DE7" w:rsidRDefault="00DB4628" w:rsidP="00041DE7">
      <w:pPr>
        <w:pStyle w:val="ConsPlusNormal"/>
        <w:ind w:firstLine="540"/>
        <w:jc w:val="both"/>
        <w:rPr>
          <w:rFonts w:ascii="Arial" w:hAnsi="Arial" w:cs="Arial"/>
        </w:rPr>
      </w:pPr>
      <w:r w:rsidRPr="00041DE7">
        <w:rPr>
          <w:rFonts w:ascii="Arial" w:hAnsi="Arial" w:cs="Arial"/>
        </w:rPr>
        <w:t>3.9. В местах съезда и выезда уборочных машин на тротуаре должны быть устроены бордюрные пандусы из асфальтобетона или местные понижения бортового камня. Ширина бордюрного пандуса должна быть на 0,5 м больше ширины машины.</w:t>
      </w:r>
    </w:p>
    <w:p w:rsidR="00DB4628" w:rsidRPr="00041DE7" w:rsidRDefault="00232519" w:rsidP="00041DE7">
      <w:pPr>
        <w:pStyle w:val="ConsPlusNormal"/>
        <w:ind w:firstLine="540"/>
        <w:jc w:val="both"/>
        <w:rPr>
          <w:rFonts w:ascii="Arial" w:hAnsi="Arial" w:cs="Arial"/>
        </w:rPr>
      </w:pPr>
      <w:r w:rsidRPr="00041DE7">
        <w:rPr>
          <w:rFonts w:ascii="Arial" w:hAnsi="Arial" w:cs="Arial"/>
        </w:rPr>
        <w:t>3.10. Зимняя уборка.</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1</w:t>
      </w:r>
      <w:r w:rsidRPr="00041DE7">
        <w:rPr>
          <w:rFonts w:ascii="Arial" w:hAnsi="Arial" w:cs="Arial"/>
        </w:rPr>
        <w:t>. Зимняя уборка объектов благоустройства включает в себя:</w:t>
      </w:r>
    </w:p>
    <w:p w:rsidR="00DB4628" w:rsidRPr="00041DE7" w:rsidRDefault="00DB4628" w:rsidP="00041DE7">
      <w:pPr>
        <w:pStyle w:val="ConsPlusNormal"/>
        <w:ind w:firstLine="540"/>
        <w:jc w:val="both"/>
        <w:rPr>
          <w:rFonts w:ascii="Arial" w:hAnsi="Arial" w:cs="Arial"/>
        </w:rPr>
      </w:pPr>
      <w:r w:rsidRPr="00041DE7">
        <w:rPr>
          <w:rFonts w:ascii="Arial" w:hAnsi="Arial" w:cs="Arial"/>
        </w:rPr>
        <w:t>- подметание снега при выпадении до 2 см снега включительно;</w:t>
      </w:r>
    </w:p>
    <w:p w:rsidR="00DB4628" w:rsidRPr="00041DE7" w:rsidRDefault="00DB4628" w:rsidP="00041DE7">
      <w:pPr>
        <w:pStyle w:val="ConsPlusNormal"/>
        <w:ind w:firstLine="540"/>
        <w:jc w:val="both"/>
        <w:rPr>
          <w:rFonts w:ascii="Arial" w:hAnsi="Arial" w:cs="Arial"/>
        </w:rPr>
      </w:pPr>
      <w:r w:rsidRPr="00041DE7">
        <w:rPr>
          <w:rFonts w:ascii="Arial" w:hAnsi="Arial" w:cs="Arial"/>
        </w:rPr>
        <w:t>- сгребание снега при выпадении снега свыше 2 см;</w:t>
      </w:r>
    </w:p>
    <w:p w:rsidR="00DB4628" w:rsidRPr="00041DE7" w:rsidRDefault="00DB4628" w:rsidP="00041DE7">
      <w:pPr>
        <w:pStyle w:val="ConsPlusNormal"/>
        <w:ind w:firstLine="540"/>
        <w:jc w:val="both"/>
        <w:rPr>
          <w:rFonts w:ascii="Arial" w:hAnsi="Arial" w:cs="Arial"/>
        </w:rPr>
      </w:pPr>
      <w:r w:rsidRPr="00041DE7">
        <w:rPr>
          <w:rFonts w:ascii="Arial" w:hAnsi="Arial" w:cs="Arial"/>
        </w:rPr>
        <w:t>- противогололедную обработку территорий ПГМ;</w:t>
      </w:r>
    </w:p>
    <w:p w:rsidR="00DB4628" w:rsidRPr="00041DE7" w:rsidRDefault="00DB4628" w:rsidP="00041DE7">
      <w:pPr>
        <w:pStyle w:val="ConsPlusNormal"/>
        <w:ind w:firstLine="540"/>
        <w:jc w:val="both"/>
        <w:rPr>
          <w:rFonts w:ascii="Arial" w:hAnsi="Arial" w:cs="Arial"/>
        </w:rPr>
      </w:pPr>
      <w:r w:rsidRPr="00041DE7">
        <w:rPr>
          <w:rFonts w:ascii="Arial" w:hAnsi="Arial" w:cs="Arial"/>
        </w:rPr>
        <w:t>- сдвигание снега в кучи и валы;</w:t>
      </w:r>
    </w:p>
    <w:p w:rsidR="00DB4628" w:rsidRPr="00041DE7" w:rsidRDefault="00DB4628" w:rsidP="00041DE7">
      <w:pPr>
        <w:pStyle w:val="ConsPlusNormal"/>
        <w:ind w:firstLine="540"/>
        <w:jc w:val="both"/>
        <w:rPr>
          <w:rFonts w:ascii="Arial" w:hAnsi="Arial" w:cs="Arial"/>
        </w:rPr>
      </w:pPr>
      <w:r w:rsidRPr="00041DE7">
        <w:rPr>
          <w:rFonts w:ascii="Arial" w:hAnsi="Arial" w:cs="Arial"/>
        </w:rPr>
        <w:t>- зачистку снежных уплотнений и накатов;</w:t>
      </w:r>
    </w:p>
    <w:p w:rsidR="00DB4628" w:rsidRPr="00041DE7" w:rsidRDefault="00DB4628" w:rsidP="00041DE7">
      <w:pPr>
        <w:pStyle w:val="ConsPlusNormal"/>
        <w:ind w:firstLine="540"/>
        <w:jc w:val="both"/>
        <w:rPr>
          <w:rFonts w:ascii="Arial" w:hAnsi="Arial" w:cs="Arial"/>
        </w:rPr>
      </w:pPr>
      <w:r w:rsidRPr="00041DE7">
        <w:rPr>
          <w:rFonts w:ascii="Arial" w:hAnsi="Arial" w:cs="Arial"/>
        </w:rPr>
        <w:t>- подметание территорий в дни без снегопадов и гололедицы;</w:t>
      </w:r>
    </w:p>
    <w:p w:rsidR="00DB4628" w:rsidRPr="00041DE7" w:rsidRDefault="00DB4628" w:rsidP="00041DE7">
      <w:pPr>
        <w:pStyle w:val="ConsPlusNormal"/>
        <w:ind w:firstLine="540"/>
        <w:jc w:val="both"/>
        <w:rPr>
          <w:rFonts w:ascii="Arial" w:hAnsi="Arial" w:cs="Arial"/>
        </w:rPr>
      </w:pPr>
      <w:r w:rsidRPr="00041DE7">
        <w:rPr>
          <w:rFonts w:ascii="Arial" w:hAnsi="Arial" w:cs="Arial"/>
        </w:rPr>
        <w:t>- погрузку, перемещение и/или вывоз снега;</w:t>
      </w:r>
    </w:p>
    <w:p w:rsidR="00DB4628" w:rsidRPr="00041DE7" w:rsidRDefault="00DB4628" w:rsidP="00041DE7">
      <w:pPr>
        <w:pStyle w:val="ConsPlusNormal"/>
        <w:ind w:firstLine="540"/>
        <w:jc w:val="both"/>
        <w:rPr>
          <w:rFonts w:ascii="Arial" w:hAnsi="Arial" w:cs="Arial"/>
        </w:rPr>
      </w:pPr>
      <w:r w:rsidRPr="00041DE7">
        <w:rPr>
          <w:rFonts w:ascii="Arial" w:hAnsi="Arial" w:cs="Arial"/>
        </w:rPr>
        <w:t>- очистку территорий возле водосточных труб;</w:t>
      </w:r>
    </w:p>
    <w:p w:rsidR="00DB4628" w:rsidRPr="00041DE7" w:rsidRDefault="00DB4628" w:rsidP="00041DE7">
      <w:pPr>
        <w:pStyle w:val="ConsPlusNormal"/>
        <w:ind w:firstLine="540"/>
        <w:jc w:val="both"/>
        <w:rPr>
          <w:rFonts w:ascii="Arial" w:hAnsi="Arial" w:cs="Arial"/>
        </w:rPr>
      </w:pPr>
      <w:r w:rsidRPr="00041DE7">
        <w:rPr>
          <w:rFonts w:ascii="Arial" w:hAnsi="Arial" w:cs="Arial"/>
        </w:rPr>
        <w:t>- очистку от снега МАФ, детского игрового и спортивного оборудования, специального тренировочного оборудования для дрессировки собак.</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2</w:t>
      </w:r>
      <w:r w:rsidRPr="00041DE7">
        <w:rPr>
          <w:rFonts w:ascii="Arial" w:hAnsi="Arial" w:cs="Arial"/>
        </w:rPr>
        <w:t>. Все тротуары, проезды, пешеходные дорожки, лестничные сходы и другие участки с асфальтовым покрытием необходимо очищать от снега и обледенелого наката под скребок и посыпать ПГМ.</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3</w:t>
      </w:r>
      <w:r w:rsidRPr="00041DE7">
        <w:rPr>
          <w:rFonts w:ascii="Arial" w:hAnsi="Arial" w:cs="Arial"/>
        </w:rPr>
        <w:t>. Дорожки и площадки парков, скверов, бульваров должны быть убраны от снега и в случае гололеда посыпаны ПГМ.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4</w:t>
      </w:r>
      <w:r w:rsidRPr="00041DE7">
        <w:rPr>
          <w:rFonts w:ascii="Arial" w:hAnsi="Arial" w:cs="Arial"/>
        </w:rPr>
        <w:t>. Площадки и ступеньки при входе в здания должны обрабатываться противогололедными материалами и расчищаться для движения пешеходов.</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5</w:t>
      </w:r>
      <w:r w:rsidRPr="00041DE7">
        <w:rPr>
          <w:rFonts w:ascii="Arial" w:hAnsi="Arial" w:cs="Arial"/>
        </w:rPr>
        <w:t>. В период снегопадов и гололеда тротуары и другие пешеходные зоны на территории муниципальных образований должны обрабатываться противогололедными материалами.</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6</w:t>
      </w:r>
      <w:r w:rsidRPr="00041DE7">
        <w:rPr>
          <w:rFonts w:ascii="Arial" w:hAnsi="Arial" w:cs="Arial"/>
        </w:rPr>
        <w:t>.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7</w:t>
      </w:r>
      <w:r w:rsidRPr="00041DE7">
        <w:rPr>
          <w:rFonts w:ascii="Arial" w:hAnsi="Arial" w:cs="Arial"/>
        </w:rPr>
        <w:t xml:space="preserve">. Места временного складирования снега после снеготаяния должны быть очищены от </w:t>
      </w:r>
      <w:r w:rsidR="00202435" w:rsidRPr="00041DE7">
        <w:rPr>
          <w:rFonts w:ascii="Arial" w:hAnsi="Arial" w:cs="Arial"/>
        </w:rPr>
        <w:t>отходов</w:t>
      </w:r>
      <w:r w:rsidRPr="00041DE7">
        <w:rPr>
          <w:rFonts w:ascii="Arial" w:hAnsi="Arial" w:cs="Arial"/>
        </w:rPr>
        <w:t xml:space="preserve"> и благоустроены.</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8</w:t>
      </w:r>
      <w:r w:rsidRPr="00041DE7">
        <w:rPr>
          <w:rFonts w:ascii="Arial" w:hAnsi="Arial" w:cs="Arial"/>
        </w:rPr>
        <w:t xml:space="preserve">. Снегоуборочные работы (механизированное подметание и ручная зачистка) на тротуарах, пешеходных дорожках, проездах начинаются сразу по </w:t>
      </w:r>
      <w:r w:rsidRPr="00041DE7">
        <w:rPr>
          <w:rFonts w:ascii="Arial" w:hAnsi="Arial" w:cs="Arial"/>
        </w:rPr>
        <w:lastRenderedPageBreak/>
        <w:t>окончании снегопада. При длительных снегопадах циклы снегоочистки и обработки ПГМ должны повторяться, обеспечивая безопасность для пешеходов.</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9</w:t>
      </w:r>
      <w:r w:rsidRPr="00041DE7">
        <w:rPr>
          <w:rFonts w:ascii="Arial" w:hAnsi="Arial" w:cs="Arial"/>
        </w:rPr>
        <w:t>. При оповещении о гололеде или возможности его возникновения в первую очередь лестничные сходы, а затем и тротуары обрабатываются ПГМ в полосе движения пешеходов в течение 2 часов.</w:t>
      </w:r>
    </w:p>
    <w:p w:rsidR="00DB4628" w:rsidRPr="00041DE7" w:rsidRDefault="00DB4628" w:rsidP="00041DE7">
      <w:pPr>
        <w:pStyle w:val="ConsPlusNormal"/>
        <w:ind w:firstLine="540"/>
        <w:jc w:val="both"/>
        <w:rPr>
          <w:rFonts w:ascii="Arial" w:hAnsi="Arial" w:cs="Arial"/>
        </w:rPr>
      </w:pPr>
      <w:r w:rsidRPr="00041DE7">
        <w:rPr>
          <w:rFonts w:ascii="Arial" w:hAnsi="Arial" w:cs="Arial"/>
        </w:rPr>
        <w:t>3.10.1</w:t>
      </w:r>
      <w:r w:rsidR="006B7BAC" w:rsidRPr="00041DE7">
        <w:rPr>
          <w:rFonts w:ascii="Arial" w:hAnsi="Arial" w:cs="Arial"/>
        </w:rPr>
        <w:t>0</w:t>
      </w:r>
      <w:r w:rsidRPr="00041DE7">
        <w:rPr>
          <w:rFonts w:ascii="Arial" w:hAnsi="Arial" w:cs="Arial"/>
        </w:rPr>
        <w:t>. Внутридворовые проезды, контейнерные площадки,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полную очистку и обработку не должно превышать двенадцати часов после окончания снегопада.</w:t>
      </w:r>
    </w:p>
    <w:p w:rsidR="00DB4628" w:rsidRPr="00041DE7" w:rsidRDefault="00DB4628" w:rsidP="00041DE7">
      <w:pPr>
        <w:pStyle w:val="ConsPlusNormal"/>
        <w:ind w:firstLine="540"/>
        <w:jc w:val="both"/>
        <w:rPr>
          <w:rFonts w:ascii="Arial" w:hAnsi="Arial" w:cs="Arial"/>
        </w:rPr>
      </w:pPr>
      <w:r w:rsidRPr="00041DE7">
        <w:rPr>
          <w:rFonts w:ascii="Arial" w:hAnsi="Arial" w:cs="Arial"/>
        </w:rPr>
        <w:t>3.10.1</w:t>
      </w:r>
      <w:r w:rsidR="006B7BAC" w:rsidRPr="00041DE7">
        <w:rPr>
          <w:rFonts w:ascii="Arial" w:hAnsi="Arial" w:cs="Arial"/>
        </w:rPr>
        <w:t>1</w:t>
      </w:r>
      <w:r w:rsidRPr="00041DE7">
        <w:rPr>
          <w:rFonts w:ascii="Arial" w:hAnsi="Arial" w:cs="Arial"/>
        </w:rPr>
        <w:t>. Посыпку ПГМ следует начинать немедленно с начала снегопада или появления гололеда.</w:t>
      </w:r>
    </w:p>
    <w:p w:rsidR="00DB4628" w:rsidRPr="00041DE7" w:rsidRDefault="00DB4628" w:rsidP="00041DE7">
      <w:pPr>
        <w:pStyle w:val="ConsPlusNormal"/>
        <w:ind w:firstLine="540"/>
        <w:jc w:val="both"/>
        <w:rPr>
          <w:rFonts w:ascii="Arial" w:hAnsi="Arial" w:cs="Arial"/>
        </w:rPr>
      </w:pPr>
      <w:r w:rsidRPr="00041DE7">
        <w:rPr>
          <w:rFonts w:ascii="Arial" w:hAnsi="Arial" w:cs="Arial"/>
        </w:rPr>
        <w:t>3.10.1</w:t>
      </w:r>
      <w:r w:rsidR="006B7BAC" w:rsidRPr="00041DE7">
        <w:rPr>
          <w:rFonts w:ascii="Arial" w:hAnsi="Arial" w:cs="Arial"/>
        </w:rPr>
        <w:t>2</w:t>
      </w:r>
      <w:r w:rsidRPr="00041DE7">
        <w:rPr>
          <w:rFonts w:ascii="Arial" w:hAnsi="Arial" w:cs="Arial"/>
        </w:rPr>
        <w:t>. В первую очередь при гололеде посыпаются спуски, подъемы, пешеходные дорожки.</w:t>
      </w:r>
    </w:p>
    <w:p w:rsidR="00DB4628" w:rsidRPr="00041DE7" w:rsidRDefault="00DB4628" w:rsidP="00041DE7">
      <w:pPr>
        <w:pStyle w:val="ConsPlusNormal"/>
        <w:ind w:firstLine="540"/>
        <w:jc w:val="both"/>
        <w:rPr>
          <w:rFonts w:ascii="Arial" w:hAnsi="Arial" w:cs="Arial"/>
        </w:rPr>
      </w:pPr>
      <w:r w:rsidRPr="00041DE7">
        <w:rPr>
          <w:rFonts w:ascii="Arial" w:hAnsi="Arial" w:cs="Arial"/>
        </w:rPr>
        <w:t>3.10.1</w:t>
      </w:r>
      <w:r w:rsidR="006B7BAC" w:rsidRPr="00041DE7">
        <w:rPr>
          <w:rFonts w:ascii="Arial" w:hAnsi="Arial" w:cs="Arial"/>
        </w:rPr>
        <w:t>3</w:t>
      </w:r>
      <w:r w:rsidRPr="00041DE7">
        <w:rPr>
          <w:rFonts w:ascii="Arial" w:hAnsi="Arial" w:cs="Arial"/>
        </w:rPr>
        <w:t>. Тротуары необходимо посыпать ПГМ - песком.</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14</w:t>
      </w:r>
      <w:r w:rsidRPr="00041DE7">
        <w:rPr>
          <w:rFonts w:ascii="Arial" w:hAnsi="Arial" w:cs="Arial"/>
        </w:rPr>
        <w:t>. Очистку от снега крыш и удаление сосулек следует производить с обеспечением следующих мер безопасности:</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14</w:t>
      </w:r>
      <w:r w:rsidRPr="00041DE7">
        <w:rPr>
          <w:rFonts w:ascii="Arial" w:hAnsi="Arial" w:cs="Arial"/>
        </w:rPr>
        <w:t>.1. Назначить дежурных.</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14</w:t>
      </w:r>
      <w:r w:rsidRPr="00041DE7">
        <w:rPr>
          <w:rFonts w:ascii="Arial" w:hAnsi="Arial" w:cs="Arial"/>
        </w:rPr>
        <w:t>.2. Оградить тротуары.</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14</w:t>
      </w:r>
      <w:r w:rsidRPr="00041DE7">
        <w:rPr>
          <w:rFonts w:ascii="Arial" w:hAnsi="Arial" w:cs="Arial"/>
        </w:rPr>
        <w:t>.3. Оснастить страховочным оборудованием лиц, работающих на высоте.</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15</w:t>
      </w:r>
      <w:r w:rsidRPr="00041DE7">
        <w:rPr>
          <w:rFonts w:ascii="Arial" w:hAnsi="Arial" w:cs="Arial"/>
        </w:rPr>
        <w:t>. Сброшенный с кровель зданий снег (наледь) убирается в специально отведенные места либо размещается вдоль бортового камня для последующего вывоза не позднее 3 часов после сброса. Операция по размещению снега вдоль бортового камня части должна быть выполнена до прохождения уборочной техники.</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16</w:t>
      </w:r>
      <w:r w:rsidRPr="00041DE7">
        <w:rPr>
          <w:rFonts w:ascii="Arial" w:hAnsi="Arial" w:cs="Arial"/>
        </w:rPr>
        <w:t>. Технология уборки территорий.</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6B7BAC" w:rsidRPr="00041DE7">
        <w:rPr>
          <w:rFonts w:ascii="Arial" w:hAnsi="Arial" w:cs="Arial"/>
        </w:rPr>
        <w:t>16</w:t>
      </w:r>
      <w:r w:rsidRPr="00041DE7">
        <w:rPr>
          <w:rFonts w:ascii="Arial" w:hAnsi="Arial" w:cs="Arial"/>
        </w:rPr>
        <w:t>.1. В первую очередь производятся работы по очистке тротуаров, пешеходных дорожек, входных групп, лестничных сходов.</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.2. Очистку территорий от снега начинают после накопления на покрытии слоя снега высотой до 2 см (в свежевыпавшем состоянии). При ручной уборке неуплотненный, свежевыпавший снег толщиной слоя до 2 см подметается метлой, а свыше 2 см сдвигается с помощью лопаты-движка.</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.3. При механизированной уборке машинами снег высотой до 2 см убирается щеткой, при большей высоте снега - плужно-щеточным снегоочистителем. Убираемый снег должен сдвигаться с тротуаров и располагаться вдоль бортового камня либо сдвигаться к местам временного складирования. Сдвинутый с проездов снег следует укладывать в валы или кучи, расположенные параллельно бортовому камню, или складировать вдоль проезда.</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.4. Участки территории, покрытые уплотненным снегом или льдом, убираются при помощи машин со скалывающим устройством или вручную. Удаление скола производится одновременно со скалыванием или немедленно после него с помощью спецмашин или вручную.</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.5. На участках территорий, подлежащих механизированной уборке, в первую очередь осуществляется уборка снегоуборочной техникой, далее ручным способом осуществляется уборка площадей, недоступных для снегоуборочной техники.</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.6. Запрещаются укладка снега и скола снежно-ледяных образований на детских игровых и спортивных площадках, трассах тепловых сетей, дождевых колодцах, площадках для выгула животных и дрессировки собак, переваливание снега к стенам зданий.</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 xml:space="preserve">.7. Снег при ручной уборке тротуаров (асфальт, бетон, тротуарная плитка) должен убираться полностью под скребок. На участках территорий без усовершенствованного покрытия (песчаные, щебеночные, булыжные, грунтовые) свежевыпавший снег следует убирать до ровного уплотненного основания, по которому беспрепятственно могли бы проходить пешеходы и машины. Покрытия детских игровых, спортивных и иных площадок и зон из резиновой крошки следует </w:t>
      </w:r>
      <w:r w:rsidRPr="00041DE7">
        <w:rPr>
          <w:rFonts w:ascii="Arial" w:hAnsi="Arial" w:cs="Arial"/>
        </w:rPr>
        <w:lastRenderedPageBreak/>
        <w:t>уплотнять до ровного уплотненного основания без воздействия уборочных инструментов в целях избежания повреждения покрытий.</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.8. Уборку тротуаров и пешеходных дорожек следует выполнять в направлении от зданий к проездам до выполнения аналогичной операции на проездах, в связи с чем время уборки тротуаров и пешеходных дорожек должно быть увязано с графиком работы снегоуборочных машин.</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.9. После окончания снегопада производится зачистка тротуаров от остатков снега, удаляются уплотненные очаги снега. Данная операция выполняется механизированным способом либо с помощью ручных инструментов.</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.10. При ручном способе целесообразно применять мотоблок, оснащенный роторным оборудованием.</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.11. В качестве средств механизации снегоочистки наиболее приемлемы плужно-щеточные снегоочистители, тротуароуборочные машины.</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.12. После завершения снегопада производится окончательная снегоочистка проездов коммунальной техникой. Одновременно с зачисткой дорожного покрытия снегоочистителем производится формирование снежного вала. В результате выполнения указанной операции ширина сформированного вала не должна превышать 1 метра.</w:t>
      </w:r>
    </w:p>
    <w:p w:rsidR="00DB4628" w:rsidRPr="00041DE7"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.13. На отдельных участках проездов могут образоваться очаги уплотненного снега и снежный накат. Удаление уплотнений должно производиться сразу же после снегоочистки проездов путем повторных механических воздействий жесткими ножами плужных снегоочистителей на уплотненный участок. Остатки уплотненного снега удаляют с помощью лопат-скребков ручным способом. Время на устранение очагов уплотнений не должно превышать 5 часов после окончания снегопада.</w:t>
      </w:r>
    </w:p>
    <w:p w:rsidR="00DB4628" w:rsidRDefault="00DB4628" w:rsidP="00041DE7">
      <w:pPr>
        <w:pStyle w:val="ConsPlusNormal"/>
        <w:ind w:firstLine="540"/>
        <w:jc w:val="both"/>
        <w:rPr>
          <w:rFonts w:ascii="Arial" w:hAnsi="Arial" w:cs="Arial"/>
        </w:rPr>
      </w:pPr>
      <w:r w:rsidRPr="00041DE7">
        <w:rPr>
          <w:rFonts w:ascii="Arial" w:hAnsi="Arial" w:cs="Arial"/>
        </w:rPr>
        <w:t>3.10.</w:t>
      </w:r>
      <w:r w:rsidR="00232519" w:rsidRPr="00041DE7">
        <w:rPr>
          <w:rFonts w:ascii="Arial" w:hAnsi="Arial" w:cs="Arial"/>
        </w:rPr>
        <w:t>16</w:t>
      </w:r>
      <w:r w:rsidRPr="00041DE7">
        <w:rPr>
          <w:rFonts w:ascii="Arial" w:hAnsi="Arial" w:cs="Arial"/>
        </w:rPr>
        <w:t>.14. Уборка уплотненного снега должна производиться регулярно в кратчайшее время, так как промедление при выполнении этой операции может привести к возникновению снежно-ледяного наката или льда, что осложняет возможность передвижения пешеходов и транспорта.</w:t>
      </w:r>
    </w:p>
    <w:p w:rsidR="00C30123" w:rsidRPr="00041DE7" w:rsidRDefault="00C30123" w:rsidP="00C30123">
      <w:pPr>
        <w:pStyle w:val="ConsPlusNormal"/>
        <w:ind w:firstLine="540"/>
        <w:jc w:val="both"/>
        <w:rPr>
          <w:rFonts w:ascii="Arial" w:hAnsi="Arial" w:cs="Arial"/>
          <w:highlight w:val="yellow"/>
        </w:rPr>
      </w:pPr>
    </w:p>
    <w:p w:rsidR="00C30123" w:rsidRPr="00041DE7" w:rsidRDefault="00C30123" w:rsidP="00C30123">
      <w:pPr>
        <w:pStyle w:val="ConsPlusNormal"/>
        <w:ind w:firstLine="540"/>
        <w:jc w:val="both"/>
        <w:rPr>
          <w:rFonts w:ascii="Arial" w:hAnsi="Arial" w:cs="Arial"/>
        </w:rPr>
      </w:pPr>
      <w:r w:rsidRPr="00041DE7">
        <w:rPr>
          <w:rFonts w:ascii="Arial" w:hAnsi="Arial" w:cs="Arial"/>
        </w:rPr>
        <w:t>3.11. Удаление снега.</w:t>
      </w:r>
    </w:p>
    <w:p w:rsidR="00C30123" w:rsidRPr="00041DE7" w:rsidRDefault="00C30123" w:rsidP="00C30123">
      <w:pPr>
        <w:pStyle w:val="ConsPlusNormal"/>
        <w:spacing w:before="240"/>
        <w:ind w:firstLine="540"/>
        <w:jc w:val="both"/>
        <w:rPr>
          <w:rFonts w:ascii="Arial" w:hAnsi="Arial" w:cs="Arial"/>
        </w:rPr>
      </w:pPr>
      <w:r w:rsidRPr="00041DE7">
        <w:rPr>
          <w:rFonts w:ascii="Arial" w:hAnsi="Arial" w:cs="Arial"/>
        </w:rPr>
        <w:t>3.11.7. Операция удаления снега завершает цикл уборочных работ. Удаление снега после снегоочистки должно осуществляться путем его вывоза на заранее подготовленные снегосвалки, снегоплавильные камеры, площадки для вывоза и временного складирования снега.</w:t>
      </w:r>
    </w:p>
    <w:p w:rsidR="00C30123" w:rsidRPr="00041DE7" w:rsidRDefault="00C30123" w:rsidP="00C30123">
      <w:pPr>
        <w:pStyle w:val="ConsPlusNormal"/>
        <w:ind w:firstLine="540"/>
        <w:jc w:val="both"/>
        <w:rPr>
          <w:rFonts w:ascii="Arial" w:hAnsi="Arial" w:cs="Arial"/>
        </w:rPr>
      </w:pPr>
      <w:r w:rsidRPr="00041DE7">
        <w:rPr>
          <w:rFonts w:ascii="Arial" w:hAnsi="Arial" w:cs="Arial"/>
        </w:rPr>
        <w:t>3.11.8. Снег предварительно складируют на участке территорий посредством погрузочного оборудования машин, задействованных в технологии уборки, с последующей перегрузкой фронтальными погрузчиками в автосамосвалы и вывозом его на снегосвалки, снегоплавильные камеры.</w:t>
      </w:r>
    </w:p>
    <w:p w:rsidR="00C30123" w:rsidRPr="00041DE7" w:rsidRDefault="00C30123" w:rsidP="00C30123">
      <w:pPr>
        <w:pStyle w:val="ConsPlusNormal"/>
        <w:ind w:firstLine="540"/>
        <w:jc w:val="both"/>
        <w:rPr>
          <w:rFonts w:ascii="Arial" w:hAnsi="Arial" w:cs="Arial"/>
        </w:rPr>
      </w:pPr>
      <w:r w:rsidRPr="00041DE7">
        <w:rPr>
          <w:rFonts w:ascii="Arial" w:hAnsi="Arial" w:cs="Arial"/>
        </w:rPr>
        <w:t>3.11.9. Вывоз снега с территорий не должен превышать пяти суток после окончания снегопада.</w:t>
      </w:r>
    </w:p>
    <w:p w:rsidR="00C30123" w:rsidRPr="00041DE7" w:rsidRDefault="00C30123" w:rsidP="00C30123">
      <w:pPr>
        <w:pStyle w:val="ConsPlusNormal"/>
        <w:ind w:firstLine="540"/>
        <w:jc w:val="both"/>
        <w:rPr>
          <w:rFonts w:ascii="Arial" w:hAnsi="Arial" w:cs="Arial"/>
        </w:rPr>
      </w:pPr>
      <w:r w:rsidRPr="00041DE7">
        <w:rPr>
          <w:rFonts w:ascii="Arial" w:hAnsi="Arial" w:cs="Arial"/>
        </w:rPr>
        <w:t>3.11.10. Погрузка снега из куч в стесненных условиях должна производиться малогабаритным погрузчиком в автомобили-самосвалы типа.</w:t>
      </w:r>
    </w:p>
    <w:p w:rsidR="00C30123" w:rsidRPr="00041DE7" w:rsidRDefault="00C30123" w:rsidP="00C30123">
      <w:pPr>
        <w:pStyle w:val="ConsPlusNormal"/>
        <w:ind w:firstLine="540"/>
        <w:jc w:val="both"/>
        <w:rPr>
          <w:rFonts w:ascii="Arial" w:hAnsi="Arial" w:cs="Arial"/>
        </w:rPr>
      </w:pPr>
      <w:r w:rsidRPr="00041DE7">
        <w:rPr>
          <w:rFonts w:ascii="Arial" w:hAnsi="Arial" w:cs="Arial"/>
        </w:rPr>
        <w:t>3.11.11. Состав работ по погрузке снега из куч должен включать в себя:</w:t>
      </w:r>
    </w:p>
    <w:p w:rsidR="00C30123" w:rsidRPr="00041DE7" w:rsidRDefault="00C30123" w:rsidP="00C30123">
      <w:pPr>
        <w:pStyle w:val="ConsPlusNormal"/>
        <w:ind w:firstLine="540"/>
        <w:jc w:val="both"/>
        <w:rPr>
          <w:rFonts w:ascii="Arial" w:hAnsi="Arial" w:cs="Arial"/>
        </w:rPr>
      </w:pPr>
      <w:r w:rsidRPr="00041DE7">
        <w:rPr>
          <w:rFonts w:ascii="Arial" w:hAnsi="Arial" w:cs="Arial"/>
        </w:rPr>
        <w:t>- ограждение места производства работ;</w:t>
      </w:r>
    </w:p>
    <w:p w:rsidR="00C30123" w:rsidRPr="00041DE7" w:rsidRDefault="00C30123" w:rsidP="00C30123">
      <w:pPr>
        <w:pStyle w:val="ConsPlusNormal"/>
        <w:ind w:firstLine="540"/>
        <w:jc w:val="both"/>
        <w:rPr>
          <w:rFonts w:ascii="Arial" w:hAnsi="Arial" w:cs="Arial"/>
        </w:rPr>
      </w:pPr>
      <w:r w:rsidRPr="00041DE7">
        <w:rPr>
          <w:rFonts w:ascii="Arial" w:hAnsi="Arial" w:cs="Arial"/>
        </w:rPr>
        <w:t>- маневрирование малогабаритного погрузчика;</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погрузку снега в ковш малогабаритного погрузчика;</w:t>
      </w:r>
    </w:p>
    <w:p w:rsidR="00C30123" w:rsidRPr="00041DE7" w:rsidRDefault="00C30123" w:rsidP="00C30123">
      <w:pPr>
        <w:pStyle w:val="ConsPlusNormal"/>
        <w:ind w:firstLine="540"/>
        <w:jc w:val="both"/>
        <w:rPr>
          <w:rFonts w:ascii="Arial" w:hAnsi="Arial" w:cs="Arial"/>
        </w:rPr>
      </w:pPr>
      <w:r w:rsidRPr="00041DE7">
        <w:rPr>
          <w:rFonts w:ascii="Arial" w:hAnsi="Arial" w:cs="Arial"/>
        </w:rPr>
        <w:t>- транспортирование снега к месту стоянки автомобиля-самосвала;</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погрузку снега в кузов автомобиля-самосвала;</w:t>
      </w:r>
    </w:p>
    <w:p w:rsidR="00C30123" w:rsidRPr="00041DE7" w:rsidRDefault="00C30123" w:rsidP="00C30123">
      <w:pPr>
        <w:pStyle w:val="ConsPlusNormal"/>
        <w:ind w:firstLine="540"/>
        <w:jc w:val="both"/>
        <w:rPr>
          <w:rFonts w:ascii="Arial" w:hAnsi="Arial" w:cs="Arial"/>
        </w:rPr>
      </w:pPr>
      <w:r w:rsidRPr="00041DE7">
        <w:rPr>
          <w:rFonts w:ascii="Arial" w:hAnsi="Arial" w:cs="Arial"/>
        </w:rPr>
        <w:t>- снятие ограждения после завершения погрузки.</w:t>
      </w:r>
    </w:p>
    <w:p w:rsidR="00C30123" w:rsidRPr="00041DE7" w:rsidRDefault="00C30123" w:rsidP="00C30123">
      <w:pPr>
        <w:pStyle w:val="ConsPlusNormal"/>
        <w:ind w:firstLine="540"/>
        <w:jc w:val="both"/>
        <w:rPr>
          <w:rFonts w:ascii="Arial" w:hAnsi="Arial" w:cs="Arial"/>
        </w:rPr>
      </w:pPr>
      <w:r w:rsidRPr="00041DE7">
        <w:rPr>
          <w:rFonts w:ascii="Arial" w:hAnsi="Arial" w:cs="Arial"/>
        </w:rPr>
        <w:t>3.11.12. Дорожные рабочие должны обеспечивать соблюдение требований правил техники безопасности на месте погрузки снега из куч в ковш погрузчика и на месте погрузки снега в кузов автомобиля-самосвала.</w:t>
      </w:r>
    </w:p>
    <w:p w:rsidR="00C30123" w:rsidRPr="00041DE7" w:rsidRDefault="00C30123" w:rsidP="00C30123">
      <w:pPr>
        <w:pStyle w:val="ConsPlusNormal"/>
        <w:ind w:firstLine="540"/>
        <w:jc w:val="both"/>
        <w:rPr>
          <w:rFonts w:ascii="Arial" w:hAnsi="Arial" w:cs="Arial"/>
        </w:rPr>
      </w:pPr>
      <w:r w:rsidRPr="00041DE7">
        <w:rPr>
          <w:rFonts w:ascii="Arial" w:hAnsi="Arial" w:cs="Arial"/>
        </w:rPr>
        <w:t xml:space="preserve">3.11.13. Место расположения автомобиля-самосвала при погрузке из куч </w:t>
      </w:r>
      <w:r w:rsidRPr="00041DE7">
        <w:rPr>
          <w:rFonts w:ascii="Arial" w:hAnsi="Arial" w:cs="Arial"/>
        </w:rPr>
        <w:lastRenderedPageBreak/>
        <w:t>должно быть выбрано таким образом, чтобы, с одной стороны, минимизировать пробег малогабаритного погрузчика до автомобиля и обратно, а с другой стороны, создать удобные и безопасные условия для погрузки снега в кузов автомобиля.</w:t>
      </w:r>
    </w:p>
    <w:p w:rsidR="00C30123" w:rsidRPr="00041DE7" w:rsidRDefault="00C30123" w:rsidP="00C30123">
      <w:pPr>
        <w:pStyle w:val="ConsPlusNormal"/>
        <w:ind w:firstLine="540"/>
        <w:jc w:val="both"/>
        <w:rPr>
          <w:rFonts w:ascii="Arial" w:hAnsi="Arial" w:cs="Arial"/>
        </w:rPr>
      </w:pPr>
      <w:r w:rsidRPr="00041DE7">
        <w:rPr>
          <w:rFonts w:ascii="Arial" w:hAnsi="Arial" w:cs="Arial"/>
        </w:rPr>
        <w:t>3.12. Места временного складирования снега.</w:t>
      </w:r>
    </w:p>
    <w:p w:rsidR="00C30123" w:rsidRPr="00041DE7" w:rsidRDefault="00C30123" w:rsidP="00C30123">
      <w:pPr>
        <w:pStyle w:val="ConsPlusNormal"/>
        <w:ind w:firstLine="540"/>
        <w:jc w:val="both"/>
        <w:rPr>
          <w:rFonts w:ascii="Arial" w:hAnsi="Arial" w:cs="Arial"/>
        </w:rPr>
      </w:pPr>
      <w:r w:rsidRPr="00041DE7">
        <w:rPr>
          <w:rFonts w:ascii="Arial" w:hAnsi="Arial" w:cs="Arial"/>
        </w:rPr>
        <w:t>3.12.7. Запрещается самовольное образование мест временного складирования снега.</w:t>
      </w:r>
    </w:p>
    <w:p w:rsidR="00C30123" w:rsidRPr="00041DE7" w:rsidRDefault="00C30123" w:rsidP="00C30123">
      <w:pPr>
        <w:pStyle w:val="ConsPlusNormal"/>
        <w:ind w:firstLine="540"/>
        <w:jc w:val="both"/>
        <w:rPr>
          <w:rFonts w:ascii="Arial" w:hAnsi="Arial" w:cs="Arial"/>
        </w:rPr>
      </w:pPr>
      <w:r w:rsidRPr="00041DE7">
        <w:rPr>
          <w:rFonts w:ascii="Arial" w:hAnsi="Arial" w:cs="Arial"/>
        </w:rPr>
        <w:t>3.12.8. Места временного складирования снега должны быть огорожены предупреждающими знаками (сигнальными лентами) и предусматривать отвод талых вод.</w:t>
      </w:r>
    </w:p>
    <w:p w:rsidR="00C30123" w:rsidRPr="00041DE7" w:rsidRDefault="00C30123" w:rsidP="00C30123">
      <w:pPr>
        <w:pStyle w:val="ConsPlusNormal"/>
        <w:ind w:firstLine="540"/>
        <w:jc w:val="both"/>
        <w:rPr>
          <w:rFonts w:ascii="Arial" w:hAnsi="Arial" w:cs="Arial"/>
        </w:rPr>
      </w:pPr>
      <w:r w:rsidRPr="00041DE7">
        <w:rPr>
          <w:rFonts w:ascii="Arial" w:hAnsi="Arial" w:cs="Arial"/>
        </w:rPr>
        <w:t>3.12.9. При размещении и погрузке снега запрещается повреждение зеленых насаждений.</w:t>
      </w:r>
    </w:p>
    <w:p w:rsidR="00C30123" w:rsidRPr="00041DE7" w:rsidRDefault="00C30123" w:rsidP="00C30123">
      <w:pPr>
        <w:pStyle w:val="ConsPlusNormal"/>
        <w:ind w:firstLine="540"/>
        <w:jc w:val="both"/>
        <w:rPr>
          <w:rFonts w:ascii="Arial" w:hAnsi="Arial" w:cs="Arial"/>
        </w:rPr>
      </w:pPr>
      <w:r w:rsidRPr="00041DE7">
        <w:rPr>
          <w:rFonts w:ascii="Arial" w:hAnsi="Arial" w:cs="Arial"/>
        </w:rPr>
        <w:t>3.12.10. Размеры мест временного складирования снега зависят от конкретных особенностей возможности их устройства на конкретных территориях.</w:t>
      </w:r>
    </w:p>
    <w:p w:rsidR="00C30123" w:rsidRPr="00041DE7" w:rsidRDefault="00C30123" w:rsidP="00C30123">
      <w:pPr>
        <w:pStyle w:val="ConsPlusNormal"/>
        <w:ind w:firstLine="540"/>
        <w:jc w:val="both"/>
        <w:rPr>
          <w:rFonts w:ascii="Arial" w:hAnsi="Arial" w:cs="Arial"/>
        </w:rPr>
      </w:pPr>
      <w:r w:rsidRPr="00041DE7">
        <w:rPr>
          <w:rFonts w:ascii="Arial" w:hAnsi="Arial" w:cs="Arial"/>
        </w:rPr>
        <w:t>3.12.11. Расположение мест временного складирования снега должно обеспечивать свободный доступ погрузочных средств и автотранспорта с учетом места для их маневрирования и безопасности производства работ по погрузке снега в автомобили-самосвалы.</w:t>
      </w:r>
    </w:p>
    <w:p w:rsidR="00C30123" w:rsidRPr="00041DE7" w:rsidRDefault="00C30123" w:rsidP="00C30123">
      <w:pPr>
        <w:pStyle w:val="ConsPlusNormal"/>
        <w:ind w:firstLine="540"/>
        <w:jc w:val="both"/>
        <w:rPr>
          <w:rFonts w:ascii="Arial" w:hAnsi="Arial" w:cs="Arial"/>
        </w:rPr>
      </w:pPr>
      <w:r w:rsidRPr="00041DE7">
        <w:rPr>
          <w:rFonts w:ascii="Arial" w:hAnsi="Arial" w:cs="Arial"/>
        </w:rPr>
        <w:t>3.12.12. После завершения зимнего периода отходы, накопившийся на территории мест временного складирования снега, должен вывозиться на загородные полигоны для утилизации.</w:t>
      </w:r>
    </w:p>
    <w:p w:rsidR="00C30123" w:rsidRPr="00041DE7" w:rsidRDefault="00C30123" w:rsidP="00C30123">
      <w:pPr>
        <w:pStyle w:val="ConsPlusNormal"/>
        <w:ind w:firstLine="540"/>
        <w:jc w:val="both"/>
        <w:rPr>
          <w:rFonts w:ascii="Arial" w:hAnsi="Arial" w:cs="Arial"/>
        </w:rPr>
      </w:pPr>
      <w:r w:rsidRPr="00041DE7">
        <w:rPr>
          <w:rFonts w:ascii="Arial" w:hAnsi="Arial" w:cs="Arial"/>
        </w:rPr>
        <w:t>3.13. Летняя уборка.</w:t>
      </w:r>
    </w:p>
    <w:p w:rsidR="00C30123" w:rsidRPr="00041DE7" w:rsidRDefault="00C30123" w:rsidP="00C30123">
      <w:pPr>
        <w:pStyle w:val="ConsPlusNormal"/>
        <w:ind w:firstLine="540"/>
        <w:jc w:val="both"/>
        <w:rPr>
          <w:rFonts w:ascii="Arial" w:hAnsi="Arial" w:cs="Arial"/>
        </w:rPr>
      </w:pPr>
      <w:r w:rsidRPr="00041DE7">
        <w:rPr>
          <w:rFonts w:ascii="Arial" w:hAnsi="Arial" w:cs="Arial"/>
        </w:rPr>
        <w:t>3.13.1. Ежегодно при переходе на летнюю уборку (после таяния снега) необходимо тщательно очищать территорию от накопившихся за зиму загрязнений (при необходимости с применением моющих средств).</w:t>
      </w:r>
    </w:p>
    <w:p w:rsidR="00C30123" w:rsidRPr="00041DE7" w:rsidRDefault="00C30123" w:rsidP="00C30123">
      <w:pPr>
        <w:pStyle w:val="ConsPlusNormal"/>
        <w:ind w:firstLine="540"/>
        <w:jc w:val="both"/>
        <w:rPr>
          <w:rFonts w:ascii="Arial" w:hAnsi="Arial" w:cs="Arial"/>
        </w:rPr>
      </w:pPr>
      <w:r w:rsidRPr="00041DE7">
        <w:rPr>
          <w:rFonts w:ascii="Arial" w:hAnsi="Arial" w:cs="Arial"/>
        </w:rPr>
        <w:t>3.13.2. Основной задачей летней уборки территорий является удаление твердых коммунальных отходов и загрязнений, приводящих к возникновению запыленности воздуха.</w:t>
      </w:r>
    </w:p>
    <w:p w:rsidR="00C30123" w:rsidRPr="00041DE7" w:rsidRDefault="00C30123" w:rsidP="00C30123">
      <w:pPr>
        <w:pStyle w:val="ConsPlusNormal"/>
        <w:ind w:firstLine="540"/>
        <w:jc w:val="both"/>
        <w:rPr>
          <w:rFonts w:ascii="Arial" w:hAnsi="Arial" w:cs="Arial"/>
        </w:rPr>
      </w:pPr>
      <w:r w:rsidRPr="00041DE7">
        <w:rPr>
          <w:rFonts w:ascii="Arial" w:hAnsi="Arial" w:cs="Arial"/>
        </w:rPr>
        <w:t>3.13.3. Летняя уборка включает в себя:</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подметание, сбор и вывоз смета, твердых коммунальных отходов и загрязнений в специально отведенные места;</w:t>
      </w:r>
    </w:p>
    <w:p w:rsidR="00C30123" w:rsidRPr="00041DE7" w:rsidRDefault="00C30123" w:rsidP="00C30123">
      <w:pPr>
        <w:pStyle w:val="ConsPlusNormal"/>
        <w:ind w:firstLine="540"/>
        <w:jc w:val="both"/>
        <w:rPr>
          <w:rFonts w:ascii="Arial" w:hAnsi="Arial" w:cs="Arial"/>
        </w:rPr>
      </w:pPr>
      <w:r w:rsidRPr="00041DE7">
        <w:rPr>
          <w:rFonts w:ascii="Arial" w:hAnsi="Arial" w:cs="Arial"/>
        </w:rPr>
        <w:t>- мойку территорий;</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полив территорий.</w:t>
      </w:r>
    </w:p>
    <w:p w:rsidR="00C30123" w:rsidRPr="00041DE7" w:rsidRDefault="00C30123" w:rsidP="00C30123">
      <w:pPr>
        <w:pStyle w:val="ConsPlusNormal"/>
        <w:ind w:firstLine="540"/>
        <w:jc w:val="both"/>
        <w:rPr>
          <w:rFonts w:ascii="Arial" w:hAnsi="Arial" w:cs="Arial"/>
        </w:rPr>
      </w:pPr>
      <w:r w:rsidRPr="00041DE7">
        <w:rPr>
          <w:rFonts w:ascii="Arial" w:hAnsi="Arial" w:cs="Arial"/>
        </w:rPr>
        <w:t>3.13.10. Дорожки и площадки парков, скверов, бульваров должны быть очищены от твердых коммунальных отходов, листьев и других видимых загрязнений.</w:t>
      </w:r>
    </w:p>
    <w:p w:rsidR="00C30123" w:rsidRPr="00041DE7" w:rsidRDefault="00C30123" w:rsidP="00C30123">
      <w:pPr>
        <w:pStyle w:val="ConsPlusNormal"/>
        <w:ind w:firstLine="540"/>
        <w:jc w:val="both"/>
        <w:rPr>
          <w:rFonts w:ascii="Arial" w:hAnsi="Arial" w:cs="Arial"/>
        </w:rPr>
      </w:pPr>
      <w:r w:rsidRPr="00041DE7">
        <w:rPr>
          <w:rFonts w:ascii="Arial" w:hAnsi="Arial" w:cs="Arial"/>
        </w:rPr>
        <w:t>3.13.11. В период листопада производятся сгребание и вывоз опавших листьев с территорий. Сгребание листвы к комлевой части деревьев и кустарников запрещается.</w:t>
      </w:r>
    </w:p>
    <w:p w:rsidR="00C30123" w:rsidRPr="00041DE7" w:rsidRDefault="00C30123" w:rsidP="00C30123">
      <w:pPr>
        <w:pStyle w:val="ConsPlusNormal"/>
        <w:ind w:firstLine="540"/>
        <w:jc w:val="both"/>
        <w:rPr>
          <w:rFonts w:ascii="Arial" w:hAnsi="Arial" w:cs="Arial"/>
        </w:rPr>
      </w:pPr>
      <w:r w:rsidRPr="00041DE7">
        <w:rPr>
          <w:rFonts w:ascii="Arial" w:hAnsi="Arial" w:cs="Arial"/>
        </w:rPr>
        <w:t>3.13.12. Весной помимо основных уборочных работ расчищаются канавы для стока талых вод.</w:t>
      </w:r>
    </w:p>
    <w:p w:rsidR="00C30123" w:rsidRPr="00041DE7" w:rsidRDefault="00C30123" w:rsidP="00C30123">
      <w:pPr>
        <w:pStyle w:val="ConsPlusNormal"/>
        <w:ind w:firstLine="540"/>
        <w:jc w:val="both"/>
        <w:rPr>
          <w:rFonts w:ascii="Arial" w:hAnsi="Arial" w:cs="Arial"/>
        </w:rPr>
      </w:pPr>
      <w:r w:rsidRPr="00041DE7">
        <w:rPr>
          <w:rFonts w:ascii="Arial" w:hAnsi="Arial" w:cs="Arial"/>
        </w:rPr>
        <w:t>3.13.13. Складирование собранных твердых коммунальных отходов, смета и иных загрязнений разрешается производить только в специально отведенных местах (контейнерные площадки, бункеры, контейнеры).</w:t>
      </w:r>
    </w:p>
    <w:p w:rsidR="00C30123" w:rsidRPr="00041DE7" w:rsidRDefault="00C30123" w:rsidP="00C30123">
      <w:pPr>
        <w:pStyle w:val="ConsPlusNormal"/>
        <w:ind w:firstLine="540"/>
        <w:jc w:val="both"/>
        <w:rPr>
          <w:rFonts w:ascii="Arial" w:hAnsi="Arial" w:cs="Arial"/>
        </w:rPr>
      </w:pPr>
      <w:r w:rsidRPr="00041DE7">
        <w:rPr>
          <w:rFonts w:ascii="Arial" w:hAnsi="Arial" w:cs="Arial"/>
        </w:rPr>
        <w:t>3.13.14. В случае если отсутствуют контейнерные площадки или доступ к контейнерам затруднен, твердые коммунальные отходы, смет и другие загрязнения собираются в мешки и вывозятся не позднее суток с момента заполнения.</w:t>
      </w:r>
    </w:p>
    <w:p w:rsidR="00C30123" w:rsidRPr="00041DE7" w:rsidRDefault="00C30123" w:rsidP="00C30123">
      <w:pPr>
        <w:pStyle w:val="ConsPlusNormal"/>
        <w:ind w:firstLine="540"/>
        <w:jc w:val="both"/>
        <w:rPr>
          <w:rFonts w:ascii="Arial" w:hAnsi="Arial" w:cs="Arial"/>
        </w:rPr>
      </w:pPr>
      <w:r w:rsidRPr="00041DE7">
        <w:rPr>
          <w:rFonts w:ascii="Arial" w:hAnsi="Arial" w:cs="Arial"/>
        </w:rPr>
        <w:t>3.13.15. При наличии ливневой канализации с целью исключения возникновения застоев дождевой воды необходимо осуществлять регулярную очистку сточных канав, крышек люков и амбразурных патрубков дождеприемных колодцев от смета, листьев и других загрязнений.</w:t>
      </w:r>
    </w:p>
    <w:p w:rsidR="00C30123" w:rsidRPr="00041DE7" w:rsidRDefault="00C30123" w:rsidP="00C30123">
      <w:pPr>
        <w:pStyle w:val="ConsPlusNormal"/>
        <w:ind w:firstLine="540"/>
        <w:jc w:val="both"/>
        <w:rPr>
          <w:rFonts w:ascii="Arial" w:hAnsi="Arial" w:cs="Arial"/>
        </w:rPr>
      </w:pPr>
      <w:r w:rsidRPr="00041DE7">
        <w:rPr>
          <w:rFonts w:ascii="Arial" w:hAnsi="Arial" w:cs="Arial"/>
        </w:rPr>
        <w:t>3.13.16. При проведении работ по уборке запрещаются:</w:t>
      </w:r>
    </w:p>
    <w:p w:rsidR="00C30123" w:rsidRPr="00041DE7" w:rsidRDefault="00C30123" w:rsidP="00C30123">
      <w:pPr>
        <w:pStyle w:val="ConsPlusNormal"/>
        <w:ind w:firstLine="540"/>
        <w:jc w:val="both"/>
        <w:rPr>
          <w:rFonts w:ascii="Arial" w:hAnsi="Arial" w:cs="Arial"/>
        </w:rPr>
      </w:pPr>
      <w:r w:rsidRPr="00041DE7">
        <w:rPr>
          <w:rFonts w:ascii="Arial" w:hAnsi="Arial" w:cs="Arial"/>
        </w:rPr>
        <w:t>- сброс смета, твердых коммунальных отходов, травы, порубочных остатков и иных отходов на озелененные территории, в смотровые колодцы, колодцы дождевой канализации, на проезды и тротуары при кошении и уборке газонов;</w:t>
      </w:r>
    </w:p>
    <w:p w:rsidR="00C30123" w:rsidRPr="00041DE7" w:rsidRDefault="00C30123" w:rsidP="00C30123">
      <w:pPr>
        <w:pStyle w:val="ConsPlusNormal"/>
        <w:ind w:firstLine="540"/>
        <w:jc w:val="both"/>
        <w:rPr>
          <w:rFonts w:ascii="Arial" w:hAnsi="Arial" w:cs="Arial"/>
        </w:rPr>
      </w:pPr>
      <w:r w:rsidRPr="00041DE7">
        <w:rPr>
          <w:rFonts w:ascii="Arial" w:hAnsi="Arial" w:cs="Arial"/>
        </w:rPr>
        <w:t>- размещение смета и отходов в не предназначенных для этого местах;</w:t>
      </w:r>
    </w:p>
    <w:p w:rsidR="00C30123" w:rsidRPr="00041DE7" w:rsidRDefault="00C30123" w:rsidP="00C30123">
      <w:pPr>
        <w:pStyle w:val="ConsPlusNormal"/>
        <w:ind w:firstLine="540"/>
        <w:jc w:val="both"/>
        <w:rPr>
          <w:rFonts w:ascii="Arial" w:hAnsi="Arial" w:cs="Arial"/>
        </w:rPr>
      </w:pPr>
      <w:r w:rsidRPr="00041DE7">
        <w:rPr>
          <w:rFonts w:ascii="Arial" w:hAnsi="Arial" w:cs="Arial"/>
        </w:rPr>
        <w:t>- выбивание струей воды смета на цоколи зданий при мойке тротуаров;</w:t>
      </w:r>
    </w:p>
    <w:p w:rsidR="00C30123" w:rsidRPr="00041DE7" w:rsidRDefault="00C30123" w:rsidP="00C30123">
      <w:pPr>
        <w:pStyle w:val="ConsPlusNormal"/>
        <w:ind w:firstLine="540"/>
        <w:jc w:val="both"/>
        <w:rPr>
          <w:rFonts w:ascii="Arial" w:hAnsi="Arial" w:cs="Arial"/>
        </w:rPr>
      </w:pPr>
      <w:r w:rsidRPr="00041DE7">
        <w:rPr>
          <w:rFonts w:ascii="Arial" w:hAnsi="Arial" w:cs="Arial"/>
        </w:rPr>
        <w:lastRenderedPageBreak/>
        <w:t>- сгребание листвы к комлевой части деревьев и кустарников;</w:t>
      </w:r>
    </w:p>
    <w:p w:rsidR="00C30123" w:rsidRPr="00041DE7" w:rsidRDefault="00C30123" w:rsidP="00C30123">
      <w:pPr>
        <w:pStyle w:val="ConsPlusNormal"/>
        <w:ind w:firstLine="540"/>
        <w:jc w:val="both"/>
        <w:rPr>
          <w:rFonts w:ascii="Arial" w:hAnsi="Arial" w:cs="Arial"/>
        </w:rPr>
      </w:pPr>
      <w:r w:rsidRPr="00041DE7">
        <w:rPr>
          <w:rFonts w:ascii="Arial" w:hAnsi="Arial" w:cs="Arial"/>
        </w:rPr>
        <w:t>- сжигание на территории твердых коммунальных отходов, листвы, иных загрязнений.</w:t>
      </w:r>
    </w:p>
    <w:p w:rsidR="00C30123" w:rsidRPr="00041DE7" w:rsidRDefault="00C30123" w:rsidP="00C30123">
      <w:pPr>
        <w:pStyle w:val="ConsPlusNormal"/>
        <w:ind w:firstLine="540"/>
        <w:jc w:val="both"/>
        <w:rPr>
          <w:rFonts w:ascii="Arial" w:hAnsi="Arial" w:cs="Arial"/>
        </w:rPr>
      </w:pPr>
      <w:r w:rsidRPr="00041DE7">
        <w:rPr>
          <w:rFonts w:ascii="Arial" w:hAnsi="Arial" w:cs="Arial"/>
        </w:rPr>
        <w:t>3.13.17. Технология летней уборки.</w:t>
      </w:r>
    </w:p>
    <w:p w:rsidR="00C30123" w:rsidRPr="00041DE7" w:rsidRDefault="00C30123" w:rsidP="00C30123">
      <w:pPr>
        <w:pStyle w:val="ConsPlusNormal"/>
        <w:ind w:firstLine="540"/>
        <w:jc w:val="both"/>
        <w:rPr>
          <w:rFonts w:ascii="Arial" w:hAnsi="Arial" w:cs="Arial"/>
        </w:rPr>
      </w:pPr>
      <w:r w:rsidRPr="00041DE7">
        <w:rPr>
          <w:rFonts w:ascii="Arial" w:hAnsi="Arial" w:cs="Arial"/>
        </w:rPr>
        <w:t>3.13.17.1. Механизированная уборка территорий осуществляется с применением подметально-уборочных, уборочных универсальных, тротуароуборочных, поливомоечных и иных машин, предназначенных для уборки территорий.</w:t>
      </w:r>
    </w:p>
    <w:p w:rsidR="00C30123" w:rsidRPr="00041DE7" w:rsidRDefault="00C30123" w:rsidP="00C30123">
      <w:pPr>
        <w:pStyle w:val="ConsPlusNormal"/>
        <w:ind w:firstLine="540"/>
        <w:jc w:val="both"/>
        <w:rPr>
          <w:rFonts w:ascii="Arial" w:hAnsi="Arial" w:cs="Arial"/>
        </w:rPr>
      </w:pPr>
      <w:r w:rsidRPr="00041DE7">
        <w:rPr>
          <w:rFonts w:ascii="Arial" w:hAnsi="Arial" w:cs="Arial"/>
        </w:rPr>
        <w:t>3.13.17.2. Уборку территорий следует осуществлять таким образом, чтобы избежать образования запыленности воздуха, для чего при уборке территорий с использованием подметальной техники следует принимать меры, препятствующие повышенному пылеобразованию:</w:t>
      </w:r>
    </w:p>
    <w:p w:rsidR="00C30123" w:rsidRPr="00041DE7" w:rsidRDefault="00C30123" w:rsidP="00C30123">
      <w:pPr>
        <w:pStyle w:val="ConsPlusNormal"/>
        <w:ind w:firstLine="540"/>
        <w:jc w:val="both"/>
        <w:rPr>
          <w:rFonts w:ascii="Arial" w:hAnsi="Arial" w:cs="Arial"/>
        </w:rPr>
      </w:pPr>
      <w:r w:rsidRPr="00041DE7">
        <w:rPr>
          <w:rFonts w:ascii="Arial" w:hAnsi="Arial" w:cs="Arial"/>
        </w:rPr>
        <w:t>- устанавливать на навесном оборудовании уборочных машин системы водяного орошения;</w:t>
      </w:r>
    </w:p>
    <w:p w:rsidR="00C30123" w:rsidRPr="00041DE7" w:rsidRDefault="00C30123" w:rsidP="00C30123">
      <w:pPr>
        <w:pStyle w:val="ConsPlusNormal"/>
        <w:ind w:firstLine="540"/>
        <w:jc w:val="both"/>
        <w:rPr>
          <w:rFonts w:ascii="Arial" w:hAnsi="Arial" w:cs="Arial"/>
        </w:rPr>
      </w:pPr>
      <w:r w:rsidRPr="00041DE7">
        <w:rPr>
          <w:rFonts w:ascii="Arial" w:hAnsi="Arial" w:cs="Arial"/>
        </w:rPr>
        <w:t>- проводить предварительное смачивание убираемых территорий при использовании средств малой механизации (подметальные машины, пылесосы);</w:t>
      </w:r>
    </w:p>
    <w:p w:rsidR="00C30123" w:rsidRPr="00041DE7" w:rsidRDefault="00C30123" w:rsidP="00C30123">
      <w:pPr>
        <w:pStyle w:val="ConsPlusNormal"/>
        <w:ind w:firstLine="540"/>
        <w:jc w:val="both"/>
        <w:rPr>
          <w:rFonts w:ascii="Arial" w:hAnsi="Arial" w:cs="Arial"/>
        </w:rPr>
      </w:pPr>
      <w:r w:rsidRPr="00041DE7">
        <w:rPr>
          <w:rFonts w:ascii="Arial" w:hAnsi="Arial" w:cs="Arial"/>
        </w:rPr>
        <w:t>- производить уборку скоса травы, листьев и прочих загрязнений уличным пылесосом с влажных почв.</w:t>
      </w:r>
    </w:p>
    <w:p w:rsidR="00C30123" w:rsidRPr="00041DE7" w:rsidRDefault="00C30123" w:rsidP="00C30123">
      <w:pPr>
        <w:pStyle w:val="ConsPlusNormal"/>
        <w:ind w:firstLine="540"/>
        <w:jc w:val="both"/>
        <w:rPr>
          <w:rFonts w:ascii="Arial" w:hAnsi="Arial" w:cs="Arial"/>
        </w:rPr>
      </w:pPr>
      <w:r w:rsidRPr="00041DE7">
        <w:rPr>
          <w:rFonts w:ascii="Arial" w:hAnsi="Arial" w:cs="Arial"/>
        </w:rPr>
        <w:t>3.13.17.3. Проезды, на которых отсутствует ливневая канализация, для снижения запыленности воздуха и уменьшения загрязнений следует убирать подметально-уборочными машинами.</w:t>
      </w:r>
    </w:p>
    <w:p w:rsidR="00C30123" w:rsidRPr="00041DE7" w:rsidRDefault="00C30123" w:rsidP="00C30123">
      <w:pPr>
        <w:pStyle w:val="ConsPlusNormal"/>
        <w:ind w:firstLine="540"/>
        <w:jc w:val="both"/>
        <w:rPr>
          <w:rFonts w:ascii="Arial" w:hAnsi="Arial" w:cs="Arial"/>
        </w:rPr>
      </w:pPr>
      <w:r w:rsidRPr="00041DE7">
        <w:rPr>
          <w:rFonts w:ascii="Arial" w:hAnsi="Arial" w:cs="Arial"/>
        </w:rPr>
        <w:t>3.13.17.4. Мойке подвергаются объекты на всю ширину. После мойки осуществляется уборка лотков у бордюра от загрязнений.</w:t>
      </w:r>
    </w:p>
    <w:p w:rsidR="00C30123" w:rsidRPr="00041DE7" w:rsidRDefault="00C30123" w:rsidP="00C30123">
      <w:pPr>
        <w:pStyle w:val="ConsPlusNormal"/>
        <w:ind w:firstLine="540"/>
        <w:jc w:val="both"/>
        <w:rPr>
          <w:rFonts w:ascii="Arial" w:hAnsi="Arial" w:cs="Arial"/>
        </w:rPr>
      </w:pPr>
      <w:r w:rsidRPr="00041DE7">
        <w:rPr>
          <w:rFonts w:ascii="Arial" w:hAnsi="Arial" w:cs="Arial"/>
        </w:rPr>
        <w:t>3.13.17.5. Дорожные покрытия следует мыть так, чтобы загрязнения, скапливающиеся в прилотковой части, не выбрасывались потоками воды на полосы зеленых насаждений или тротуар.</w:t>
      </w:r>
    </w:p>
    <w:p w:rsidR="00C30123" w:rsidRPr="00041DE7" w:rsidRDefault="00C30123" w:rsidP="00C30123">
      <w:pPr>
        <w:pStyle w:val="ConsPlusNormal"/>
        <w:ind w:firstLine="540"/>
        <w:jc w:val="both"/>
        <w:rPr>
          <w:rFonts w:ascii="Arial" w:hAnsi="Arial" w:cs="Arial"/>
        </w:rPr>
      </w:pPr>
      <w:r w:rsidRPr="00041DE7">
        <w:rPr>
          <w:rFonts w:ascii="Arial" w:hAnsi="Arial" w:cs="Arial"/>
        </w:rPr>
        <w:t>3.13.17.6. Заправка водой поливомоечных и подметально-уборочных машин должна предусматриваться на специальных водозаправочных пунктах.</w:t>
      </w:r>
    </w:p>
    <w:p w:rsidR="00C30123" w:rsidRPr="00041DE7" w:rsidRDefault="00C30123" w:rsidP="00C30123">
      <w:pPr>
        <w:pStyle w:val="ConsPlusNormal"/>
        <w:ind w:firstLine="540"/>
        <w:jc w:val="both"/>
        <w:rPr>
          <w:rFonts w:ascii="Arial" w:hAnsi="Arial" w:cs="Arial"/>
        </w:rPr>
      </w:pPr>
      <w:r w:rsidRPr="00041DE7">
        <w:rPr>
          <w:rFonts w:ascii="Arial" w:hAnsi="Arial" w:cs="Arial"/>
        </w:rPr>
        <w:t>3.13.17.7. Подметание тротуаров следует производить в направлении от зданий.</w:t>
      </w:r>
    </w:p>
    <w:p w:rsidR="00C30123" w:rsidRPr="00041DE7" w:rsidRDefault="00C30123" w:rsidP="00C30123">
      <w:pPr>
        <w:pStyle w:val="ConsPlusNormal"/>
        <w:ind w:firstLine="540"/>
        <w:jc w:val="both"/>
        <w:rPr>
          <w:rFonts w:ascii="Arial" w:hAnsi="Arial" w:cs="Arial"/>
        </w:rPr>
      </w:pPr>
      <w:r w:rsidRPr="00041DE7">
        <w:rPr>
          <w:rFonts w:ascii="Arial" w:hAnsi="Arial" w:cs="Arial"/>
        </w:rPr>
        <w:t>3.13.17.8. Мойку тротуаров следует производить в направлении от зданий к проездам до выполнения этой операции на проездах, для чего время уборки тротуаров должно быть увязано с графиком работы поливомоечных машин.</w:t>
      </w:r>
    </w:p>
    <w:p w:rsidR="00C30123" w:rsidRPr="00041DE7" w:rsidRDefault="00C30123" w:rsidP="00C30123">
      <w:pPr>
        <w:pStyle w:val="ConsPlusNormal"/>
        <w:ind w:firstLine="540"/>
        <w:jc w:val="both"/>
        <w:rPr>
          <w:rFonts w:ascii="Arial" w:hAnsi="Arial" w:cs="Arial"/>
        </w:rPr>
      </w:pPr>
      <w:r w:rsidRPr="00041DE7">
        <w:rPr>
          <w:rFonts w:ascii="Arial" w:hAnsi="Arial" w:cs="Arial"/>
        </w:rPr>
        <w:t>3.13.17.9. Полив территорий осуществляется в жаркие дни при температуре выше +25 °C. Операция по поливу территорий:</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позволяет прибивать пыль к земле, увеличивая ее вес и снижая летучесть, что приводит к временному (до ее высыхания) снижению концентраций взвешенных частиц в атмосферном воздухе;</w:t>
      </w:r>
    </w:p>
    <w:p w:rsidR="00C30123" w:rsidRPr="00041DE7" w:rsidRDefault="00C30123" w:rsidP="00C30123">
      <w:pPr>
        <w:pStyle w:val="ConsPlusNormal"/>
        <w:ind w:firstLine="540"/>
        <w:jc w:val="both"/>
        <w:rPr>
          <w:rFonts w:ascii="Arial" w:hAnsi="Arial" w:cs="Arial"/>
        </w:rPr>
      </w:pPr>
      <w:r w:rsidRPr="00041DE7">
        <w:rPr>
          <w:rFonts w:ascii="Arial" w:hAnsi="Arial" w:cs="Arial"/>
        </w:rPr>
        <w:t>- частично смывает пыль, находящуюся на проездах, в канализацию (снижая количество пыли, в последующем поднимаемой в воздух);</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позволяет снижать температуру асфальта, из-за чего снижается испарение летучих компонент асфальта в атмосферный воздух и ощущаемая пешеходами температура окружающего воздуха (сама по себе жара также негативно сказывается на здоровье жителей).</w:t>
      </w:r>
    </w:p>
    <w:p w:rsidR="00C30123" w:rsidRPr="00041DE7" w:rsidRDefault="00C30123" w:rsidP="00C30123">
      <w:pPr>
        <w:pStyle w:val="ConsPlusNormal"/>
        <w:ind w:firstLine="540"/>
        <w:jc w:val="both"/>
        <w:rPr>
          <w:rFonts w:ascii="Arial" w:hAnsi="Arial" w:cs="Arial"/>
        </w:rPr>
      </w:pPr>
      <w:r w:rsidRPr="00041DE7">
        <w:rPr>
          <w:rFonts w:ascii="Arial" w:hAnsi="Arial" w:cs="Arial"/>
        </w:rPr>
        <w:t>3.13.17.10. Протирка дорожных знаков от загрязнений должна проводится не менее 3 раз в летний период.</w:t>
      </w:r>
    </w:p>
    <w:p w:rsidR="00C30123" w:rsidRDefault="00C30123" w:rsidP="00C30123">
      <w:pPr>
        <w:pStyle w:val="ConsPlusNormal"/>
        <w:ind w:firstLine="540"/>
        <w:jc w:val="both"/>
        <w:rPr>
          <w:rFonts w:ascii="Arial" w:hAnsi="Arial" w:cs="Arial"/>
        </w:rPr>
      </w:pPr>
      <w:r w:rsidRPr="00041DE7">
        <w:rPr>
          <w:rFonts w:ascii="Arial" w:hAnsi="Arial" w:cs="Arial"/>
        </w:rPr>
        <w:t>3.13.17.11. Края дорожек в садах, парках, бульварах, скверах, не обрамленные бортовым камнем, необходимо два раза за сезон (весной и осенью) обрезать. Обрезка должна производиться в соответствии с профилем дорожки или площадки на прямолинейных участках обязательно по шнуру. Грунтовые дорожки должны быть очищены от сорняков.</w:t>
      </w:r>
    </w:p>
    <w:p w:rsidR="00C30123" w:rsidRPr="00041DE7" w:rsidRDefault="00C30123" w:rsidP="00C30123">
      <w:pPr>
        <w:pStyle w:val="ConsPlusTitle"/>
        <w:jc w:val="center"/>
        <w:outlineLvl w:val="1"/>
      </w:pPr>
      <w:r w:rsidRPr="00041DE7">
        <w:t>4. Текущий ремонт покрытий</w:t>
      </w:r>
    </w:p>
    <w:p w:rsidR="00C30123" w:rsidRPr="00041DE7" w:rsidRDefault="00C30123" w:rsidP="00C30123">
      <w:pPr>
        <w:pStyle w:val="ConsPlusNormal"/>
        <w:ind w:firstLine="540"/>
        <w:jc w:val="both"/>
        <w:rPr>
          <w:rFonts w:ascii="Arial" w:hAnsi="Arial" w:cs="Arial"/>
        </w:rPr>
      </w:pPr>
    </w:p>
    <w:p w:rsidR="00C30123" w:rsidRPr="00041DE7" w:rsidRDefault="00C30123" w:rsidP="00C30123">
      <w:pPr>
        <w:pStyle w:val="ConsPlusNormal"/>
        <w:ind w:firstLine="540"/>
        <w:jc w:val="both"/>
        <w:rPr>
          <w:rFonts w:ascii="Arial" w:hAnsi="Arial" w:cs="Arial"/>
        </w:rPr>
      </w:pPr>
      <w:r w:rsidRPr="00041DE7">
        <w:rPr>
          <w:rFonts w:ascii="Arial" w:hAnsi="Arial" w:cs="Arial"/>
        </w:rPr>
        <w:t xml:space="preserve">4.1. Содержание мягких покрытий предусматривает текущий ремонт и замену мягких покрытий (песчаное, уплотненное песчаное на грунтовом основании или </w:t>
      </w:r>
      <w:r w:rsidRPr="00041DE7">
        <w:rPr>
          <w:rFonts w:ascii="Arial" w:hAnsi="Arial" w:cs="Arial"/>
        </w:rPr>
        <w:lastRenderedPageBreak/>
        <w:t>гравийной крошке, мягкое резиновое или мягкое синтетическое) и твердых покрытий из асфальтобетона, плиточных покрытий, поврежденных в ходе эксплуатации. В текущий ремонт твердых покрытий также входят восстановление разметки, включая парковок, и частичная замена поврежденных искусственных дорожных неровностей.</w:t>
      </w:r>
    </w:p>
    <w:p w:rsidR="00C30123" w:rsidRPr="00041DE7" w:rsidRDefault="00C30123" w:rsidP="00C30123">
      <w:pPr>
        <w:pStyle w:val="ConsPlusNormal"/>
        <w:ind w:firstLine="540"/>
        <w:jc w:val="both"/>
        <w:rPr>
          <w:rFonts w:ascii="Arial" w:hAnsi="Arial" w:cs="Arial"/>
        </w:rPr>
      </w:pPr>
      <w:r w:rsidRPr="00041DE7">
        <w:rPr>
          <w:rFonts w:ascii="Arial" w:hAnsi="Arial" w:cs="Arial"/>
        </w:rPr>
        <w:t>4.2. Работы по текущему ремонту мягких покрытий из резиновой крошки, песка и гранитной высевки выполняются вручную и заключаются в разборке поврежденных участков покрытия, ремонте основания, планировании и разравнивании основания, заделке пустот, уплотнении основания и укладке мягких покрытий с выравниванием.</w:t>
      </w:r>
    </w:p>
    <w:p w:rsidR="00C30123" w:rsidRPr="00041DE7" w:rsidRDefault="00C30123" w:rsidP="00C30123">
      <w:pPr>
        <w:pStyle w:val="ConsPlusNormal"/>
        <w:ind w:firstLine="540"/>
        <w:jc w:val="both"/>
        <w:rPr>
          <w:rFonts w:ascii="Arial" w:hAnsi="Arial" w:cs="Arial"/>
        </w:rPr>
      </w:pPr>
      <w:r w:rsidRPr="00041DE7">
        <w:rPr>
          <w:rFonts w:ascii="Arial" w:hAnsi="Arial" w:cs="Arial"/>
        </w:rPr>
        <w:t>4.3. Текущий ремонт асфальтобетонных и плиточных покрытий и элементов сопряжений предусматривает ремонт покрытий и замену элементов сопряжений, поврежденных в процессе эксплуатации.</w:t>
      </w:r>
    </w:p>
    <w:p w:rsidR="00C30123" w:rsidRPr="00041DE7" w:rsidRDefault="00C30123" w:rsidP="00C30123">
      <w:pPr>
        <w:pStyle w:val="ConsPlusNormal"/>
        <w:ind w:firstLine="540"/>
        <w:jc w:val="both"/>
        <w:rPr>
          <w:rFonts w:ascii="Arial" w:hAnsi="Arial" w:cs="Arial"/>
        </w:rPr>
      </w:pPr>
      <w:r w:rsidRPr="00041DE7">
        <w:rPr>
          <w:rFonts w:ascii="Arial" w:hAnsi="Arial" w:cs="Arial"/>
        </w:rPr>
        <w:t>4.4. Ручные работы, осуществляемые при проведении ямочного ремонта асфальтобетонных покрытий, выполняются путем разломки поврежденного участка отбойным молотком в рамках разметки, очистки разлома от скола и пыли, подготовки его к заливке и заливки битумом, укладки и разравнивания асфальтобетонной смеси и уплотнения покрытия.</w:t>
      </w:r>
    </w:p>
    <w:p w:rsidR="00C30123" w:rsidRPr="00041DE7" w:rsidRDefault="00C30123" w:rsidP="00C30123">
      <w:pPr>
        <w:pStyle w:val="ConsPlusNormal"/>
        <w:ind w:firstLine="540"/>
        <w:jc w:val="both"/>
        <w:rPr>
          <w:rFonts w:ascii="Arial" w:hAnsi="Arial" w:cs="Arial"/>
        </w:rPr>
      </w:pPr>
      <w:r w:rsidRPr="00041DE7">
        <w:rPr>
          <w:rFonts w:ascii="Arial" w:hAnsi="Arial" w:cs="Arial"/>
        </w:rPr>
        <w:t>4.5. Ручные работы по текущему ремонту покрытий из плитки заключаются в разборке поврежденной плитки, планировании и разравнивании основания, заделке пустот, уплотнении основания и укладке плитки с выравниванием швов и посыпкой песком.</w:t>
      </w:r>
    </w:p>
    <w:p w:rsidR="00C30123" w:rsidRPr="00041DE7" w:rsidRDefault="00C30123" w:rsidP="00C30123">
      <w:pPr>
        <w:pStyle w:val="ConsPlusNormal"/>
        <w:ind w:firstLine="540"/>
        <w:jc w:val="both"/>
        <w:rPr>
          <w:rFonts w:ascii="Arial" w:hAnsi="Arial" w:cs="Arial"/>
        </w:rPr>
      </w:pPr>
      <w:r w:rsidRPr="00041DE7">
        <w:rPr>
          <w:rFonts w:ascii="Arial" w:hAnsi="Arial" w:cs="Arial"/>
        </w:rPr>
        <w:t>4.6. Механизированная часть работ по текущему ремонту асфальтобетонных и плиточных покрытий, бортового камня выполняется с применением специализированных машин и механизмов.</w:t>
      </w:r>
    </w:p>
    <w:p w:rsidR="00C30123" w:rsidRPr="00041DE7" w:rsidRDefault="00C30123" w:rsidP="00C30123">
      <w:pPr>
        <w:pStyle w:val="ConsPlusNormal"/>
        <w:ind w:firstLine="540"/>
        <w:jc w:val="both"/>
        <w:rPr>
          <w:rFonts w:ascii="Arial" w:hAnsi="Arial" w:cs="Arial"/>
          <w:highlight w:val="yellow"/>
        </w:rPr>
      </w:pPr>
    </w:p>
    <w:p w:rsidR="00C30123" w:rsidRPr="00041DE7" w:rsidRDefault="00C30123" w:rsidP="00C30123">
      <w:pPr>
        <w:pStyle w:val="ConsPlusTitle"/>
        <w:jc w:val="center"/>
        <w:outlineLvl w:val="1"/>
      </w:pPr>
      <w:r w:rsidRPr="00041DE7">
        <w:t>5. Содержание зеленых насаждений</w:t>
      </w:r>
    </w:p>
    <w:p w:rsidR="00C30123" w:rsidRPr="00041DE7" w:rsidRDefault="00C30123" w:rsidP="00C30123">
      <w:pPr>
        <w:pStyle w:val="ConsPlusNormal"/>
        <w:ind w:firstLine="540"/>
        <w:jc w:val="both"/>
        <w:rPr>
          <w:rFonts w:ascii="Arial" w:hAnsi="Arial" w:cs="Arial"/>
        </w:rPr>
      </w:pPr>
    </w:p>
    <w:p w:rsidR="00C30123" w:rsidRPr="00041DE7" w:rsidRDefault="00C30123" w:rsidP="00C30123">
      <w:pPr>
        <w:pStyle w:val="ConsPlusNormal"/>
        <w:ind w:firstLine="540"/>
        <w:jc w:val="both"/>
        <w:rPr>
          <w:rFonts w:ascii="Arial" w:hAnsi="Arial" w:cs="Arial"/>
        </w:rPr>
      </w:pPr>
      <w:r w:rsidRPr="00041DE7">
        <w:rPr>
          <w:rFonts w:ascii="Arial" w:hAnsi="Arial" w:cs="Arial"/>
        </w:rPr>
        <w:t>5. Содержанию зеленых насаждений должно уделяться особое внимание, так как воздушная и почвенная среда в городе резко отличаются от естественных условий, в которых формировались наследственные биологические свойства используемых для озеленения растений.</w:t>
      </w:r>
    </w:p>
    <w:p w:rsidR="00C30123" w:rsidRPr="00041DE7" w:rsidRDefault="00C30123" w:rsidP="00C30123">
      <w:pPr>
        <w:pStyle w:val="ConsPlusNormal"/>
        <w:ind w:firstLine="540"/>
        <w:jc w:val="both"/>
        <w:rPr>
          <w:rFonts w:ascii="Arial" w:hAnsi="Arial" w:cs="Arial"/>
        </w:rPr>
      </w:pPr>
      <w:r w:rsidRPr="00041DE7">
        <w:rPr>
          <w:rFonts w:ascii="Arial" w:hAnsi="Arial" w:cs="Arial"/>
        </w:rPr>
        <w:t>Повышенная загазованность, задымленность и запыленность воздуха, особенности температурного и водного режимов воздуха и почвы, неблагоприятные химические и физико-механические свойства почвы, загрязненность ее веществами антропогенного происхождения, наличие каменных и металлических поверхностей, асфальтовое покрытие проездов и площадей, наличие подземных коммуникаций и сооружений в зоне корневой системы, дополнительное освещение растений в ночное время, механические повреждения и интенсивный режим использования городских насаждений оказывают постоянное негативное влияние на растения. В результате изменения экологии нарушается стабильность процессов обмена веществ, прекращается рост и снижается адаптационная способность растений, то есть возможность приспосабливаться к изменяющимся факторам городской среды, что приводит в конечном итоге к более раннему физиологическому старению растительного организма.</w:t>
      </w:r>
    </w:p>
    <w:p w:rsidR="00C30123" w:rsidRPr="00041DE7" w:rsidRDefault="00C30123" w:rsidP="00C30123">
      <w:pPr>
        <w:pStyle w:val="ConsPlusNormal"/>
        <w:ind w:firstLine="540"/>
        <w:jc w:val="both"/>
        <w:rPr>
          <w:rFonts w:ascii="Arial" w:hAnsi="Arial" w:cs="Arial"/>
        </w:rPr>
      </w:pPr>
      <w:r w:rsidRPr="00041DE7">
        <w:rPr>
          <w:rFonts w:ascii="Arial" w:hAnsi="Arial" w:cs="Arial"/>
        </w:rPr>
        <w:t>Соблюдение требований содержания зеленых насаждений с учетом специфичности среды их произрастания является необходимым условием создания устойчивых долговечных и высокодекоративных насаждений в городе.</w:t>
      </w:r>
    </w:p>
    <w:p w:rsidR="00C30123" w:rsidRPr="00041DE7" w:rsidRDefault="00C30123" w:rsidP="00C30123">
      <w:pPr>
        <w:pStyle w:val="ConsPlusNormal"/>
        <w:ind w:firstLine="540"/>
        <w:jc w:val="both"/>
        <w:rPr>
          <w:rFonts w:ascii="Arial" w:hAnsi="Arial" w:cs="Arial"/>
        </w:rPr>
      </w:pPr>
      <w:r w:rsidRPr="00041DE7">
        <w:rPr>
          <w:rFonts w:ascii="Arial" w:hAnsi="Arial" w:cs="Arial"/>
        </w:rPr>
        <w:t>5.1. Содержание деревьев и кустарников.</w:t>
      </w:r>
    </w:p>
    <w:p w:rsidR="00C30123" w:rsidRPr="00041DE7" w:rsidRDefault="00C30123" w:rsidP="00C30123">
      <w:pPr>
        <w:pStyle w:val="ConsPlusNormal"/>
        <w:ind w:firstLine="540"/>
        <w:jc w:val="both"/>
        <w:rPr>
          <w:rFonts w:ascii="Arial" w:hAnsi="Arial" w:cs="Arial"/>
        </w:rPr>
      </w:pPr>
      <w:r w:rsidRPr="00041DE7">
        <w:rPr>
          <w:rFonts w:ascii="Arial" w:hAnsi="Arial" w:cs="Arial"/>
        </w:rPr>
        <w:t>5.1.1. Деревья в насаждениях нуждаются в регулярном поливе, который должен обеспечивать постоянную оптимальную влажность в корнеобитаемом слое почвы. Наилучшего развития дерево достигает при влажности почвы 60% от полной влагоемкости. Недостаток влаги в почве сокращает доступность для растения элементов минерального питания.</w:t>
      </w:r>
    </w:p>
    <w:p w:rsidR="00C30123" w:rsidRPr="00041DE7" w:rsidRDefault="00C30123" w:rsidP="00C30123">
      <w:pPr>
        <w:pStyle w:val="ConsPlusNormal"/>
        <w:ind w:firstLine="540"/>
        <w:jc w:val="both"/>
        <w:rPr>
          <w:rFonts w:ascii="Arial" w:hAnsi="Arial" w:cs="Arial"/>
        </w:rPr>
      </w:pPr>
      <w:r w:rsidRPr="00041DE7">
        <w:rPr>
          <w:rFonts w:ascii="Arial" w:hAnsi="Arial" w:cs="Arial"/>
        </w:rPr>
        <w:t xml:space="preserve">5.1.2. Нормы и кратность полива зависят от погодных условий, механического состава почвы и ее влажности, степени влаголюбия и засухоустойчивости пород деревьев, глубины и ширины залегания корневой системы. В среднем полив </w:t>
      </w:r>
      <w:r w:rsidRPr="00041DE7">
        <w:rPr>
          <w:rFonts w:ascii="Arial" w:hAnsi="Arial" w:cs="Arial"/>
        </w:rPr>
        <w:lastRenderedPageBreak/>
        <w:t>деревьев следует производить из расчета 30 л на 1 кв. м приствольной лунки на почвах легкого механического состава и до 50 л - на почвах тяжелого механического состава, однако кратность поливов на песчаных и супесчаных почвах должна быть выше, чем на глинистых и суглинистых.</w:t>
      </w:r>
    </w:p>
    <w:p w:rsidR="00C30123" w:rsidRPr="00041DE7" w:rsidRDefault="00C30123" w:rsidP="00C30123">
      <w:pPr>
        <w:pStyle w:val="ConsPlusNormal"/>
        <w:ind w:firstLine="540"/>
        <w:jc w:val="both"/>
        <w:rPr>
          <w:rFonts w:ascii="Arial" w:hAnsi="Arial" w:cs="Arial"/>
        </w:rPr>
      </w:pPr>
      <w:r w:rsidRPr="00041DE7">
        <w:rPr>
          <w:rFonts w:ascii="Arial" w:hAnsi="Arial" w:cs="Arial"/>
        </w:rPr>
        <w:t>5.1.3. Сроки и кратность поливов зависят от возраста растений, фазы развития и внешних условий. Деревья до 15 лет в сухую и жаркую погоду следует поливать 10-15 раз в вегетационный сезон, для взрослых растений кратность поливов снижается до 4-6 раз, в массивах - до 2-4 раз в сезон.</w:t>
      </w:r>
    </w:p>
    <w:p w:rsidR="00C30123" w:rsidRPr="00041DE7" w:rsidRDefault="00C30123" w:rsidP="00C30123">
      <w:pPr>
        <w:pStyle w:val="ConsPlusNormal"/>
        <w:ind w:firstLine="540"/>
        <w:jc w:val="both"/>
        <w:rPr>
          <w:rFonts w:ascii="Arial" w:hAnsi="Arial" w:cs="Arial"/>
        </w:rPr>
      </w:pPr>
      <w:r w:rsidRPr="00041DE7">
        <w:rPr>
          <w:rFonts w:ascii="Arial" w:hAnsi="Arial" w:cs="Arial"/>
        </w:rPr>
        <w:t>5.1.4. Особенно важны поливы в период усиленного роста активных всасывающих корней, побегов и листьев (хвои), т.е. в мае и июне, а также осенние (подзимние) поливы, особенно в засушливые годы.</w:t>
      </w:r>
    </w:p>
    <w:p w:rsidR="00C30123" w:rsidRPr="00041DE7" w:rsidRDefault="00C30123" w:rsidP="00C30123">
      <w:pPr>
        <w:pStyle w:val="ConsPlusNormal"/>
        <w:ind w:firstLine="540"/>
        <w:jc w:val="both"/>
        <w:rPr>
          <w:rFonts w:ascii="Arial" w:hAnsi="Arial" w:cs="Arial"/>
        </w:rPr>
      </w:pPr>
      <w:r w:rsidRPr="00041DE7">
        <w:rPr>
          <w:rFonts w:ascii="Arial" w:hAnsi="Arial" w:cs="Arial"/>
        </w:rPr>
        <w:t>5.1.5. Полив кустарников рекомендуется проводить не менее 3-4 раз за сезон с нормой полива 20-25 л/кв. м.</w:t>
      </w:r>
    </w:p>
    <w:p w:rsidR="00C30123" w:rsidRPr="00041DE7" w:rsidRDefault="00C30123" w:rsidP="00C30123">
      <w:pPr>
        <w:pStyle w:val="ConsPlusNormal"/>
        <w:ind w:firstLine="540"/>
        <w:jc w:val="both"/>
        <w:rPr>
          <w:rFonts w:ascii="Arial" w:hAnsi="Arial" w:cs="Arial"/>
        </w:rPr>
      </w:pPr>
      <w:r w:rsidRPr="00041DE7">
        <w:rPr>
          <w:rFonts w:ascii="Arial" w:hAnsi="Arial" w:cs="Arial"/>
        </w:rPr>
        <w:t>5.1.6. Полив деревьев, имеющих над лунками приствольные решетки, должен осуществляться с помощью гидроимпульсных машин, гидробуров или после снятия решеток. Последние возвращаются на место по окончании полива и засыпки лунок.</w:t>
      </w:r>
    </w:p>
    <w:p w:rsidR="00C30123" w:rsidRPr="00041DE7" w:rsidRDefault="00C30123" w:rsidP="00C30123">
      <w:pPr>
        <w:pStyle w:val="ConsPlusNormal"/>
        <w:ind w:firstLine="540"/>
        <w:jc w:val="both"/>
        <w:rPr>
          <w:rFonts w:ascii="Arial" w:hAnsi="Arial" w:cs="Arial"/>
        </w:rPr>
      </w:pPr>
      <w:r w:rsidRPr="00041DE7">
        <w:rPr>
          <w:rFonts w:ascii="Arial" w:hAnsi="Arial" w:cs="Arial"/>
        </w:rPr>
        <w:t>5.1.7. Полив деревьев, высаженных в полосу газона, осуществляют на всей территории проекции кроны или в лунки, последние после полива необходимо разрыхлить на глубину 2-3 см во избежание появления корки и для предотвращения появления сорняков.</w:t>
      </w:r>
    </w:p>
    <w:p w:rsidR="00C30123" w:rsidRPr="00041DE7" w:rsidRDefault="00C30123" w:rsidP="00C30123">
      <w:pPr>
        <w:pStyle w:val="ConsPlusNormal"/>
        <w:ind w:firstLine="540"/>
        <w:jc w:val="both"/>
        <w:rPr>
          <w:rFonts w:ascii="Arial" w:hAnsi="Arial" w:cs="Arial"/>
        </w:rPr>
      </w:pPr>
      <w:r w:rsidRPr="00041DE7">
        <w:rPr>
          <w:rFonts w:ascii="Arial" w:hAnsi="Arial" w:cs="Arial"/>
        </w:rPr>
        <w:t>5.1.8. Для скверов, садов и парков, где деревья и кустарники произрастают группами или одиночно на газоне, наиболее приемлемым способом является сплошной полив зеленых насаждений посредством дождевальных установок.</w:t>
      </w:r>
    </w:p>
    <w:p w:rsidR="00C30123" w:rsidRPr="00041DE7" w:rsidRDefault="00C30123" w:rsidP="00C30123">
      <w:pPr>
        <w:pStyle w:val="ConsPlusNormal"/>
        <w:ind w:firstLine="540"/>
        <w:jc w:val="both"/>
        <w:rPr>
          <w:rFonts w:ascii="Arial" w:hAnsi="Arial" w:cs="Arial"/>
        </w:rPr>
      </w:pPr>
      <w:r w:rsidRPr="00041DE7">
        <w:rPr>
          <w:rFonts w:ascii="Arial" w:hAnsi="Arial" w:cs="Arial"/>
        </w:rPr>
        <w:t>5.1.9. Преимущество сплошного полива заключается в том, что почва равномерно увлажняется до оптимальных пределов и не разрушается ее структура. Кроме того, разбрызгиваемая в виде дождя вода смывает пыль с крон деревьев.</w:t>
      </w:r>
    </w:p>
    <w:p w:rsidR="00C30123" w:rsidRPr="00041DE7" w:rsidRDefault="00C30123" w:rsidP="00C30123">
      <w:pPr>
        <w:pStyle w:val="ConsPlusNormal"/>
        <w:ind w:firstLine="540"/>
        <w:jc w:val="both"/>
        <w:rPr>
          <w:rFonts w:ascii="Arial" w:hAnsi="Arial" w:cs="Arial"/>
        </w:rPr>
      </w:pPr>
      <w:r w:rsidRPr="00041DE7">
        <w:rPr>
          <w:rFonts w:ascii="Arial" w:hAnsi="Arial" w:cs="Arial"/>
        </w:rPr>
        <w:t>5.1.10. Для смыва осевшей на листьях и хвое грязи и пыли необходимо проводить дождевание и обмыв крон деревьев и кустарников, особенно в жаркие дни, из расчета 2-3 л воды на 1 кв. м поверхности кроны растения. Обмыв крон производится с применением 0,1-0,2%-х растворов различных моющих средств в воде (зеленое мыло, ОП-10, сульфонал "Универсал" или любые стиральные порошки, не содержащие отбеливающих компонентов).</w:t>
      </w:r>
    </w:p>
    <w:p w:rsidR="00C30123" w:rsidRPr="00041DE7" w:rsidRDefault="00C30123" w:rsidP="00C30123">
      <w:pPr>
        <w:pStyle w:val="ConsPlusNormal"/>
        <w:ind w:firstLine="540"/>
        <w:jc w:val="both"/>
        <w:rPr>
          <w:rFonts w:ascii="Arial" w:hAnsi="Arial" w:cs="Arial"/>
        </w:rPr>
      </w:pPr>
      <w:r w:rsidRPr="00041DE7">
        <w:rPr>
          <w:rFonts w:ascii="Arial" w:hAnsi="Arial" w:cs="Arial"/>
        </w:rPr>
        <w:t>5.1.11. Дождевание и обмыв крон следует проводить в ранние утренние часы (не позднее 8-9 ч) или вечером (после 18-19 ч). Кратность обработок зависит от категории насаждений, отдаленности источников загрязнения воздуха, содержания пыли и грязи на листьях, хвое и побегах, но не менее 2-4 раз за сезон.</w:t>
      </w:r>
    </w:p>
    <w:p w:rsidR="00C30123" w:rsidRPr="00041DE7" w:rsidRDefault="00C30123" w:rsidP="00C30123">
      <w:pPr>
        <w:pStyle w:val="ConsPlusNormal"/>
        <w:ind w:firstLine="540"/>
        <w:jc w:val="both"/>
        <w:rPr>
          <w:rFonts w:ascii="Arial" w:hAnsi="Arial" w:cs="Arial"/>
        </w:rPr>
      </w:pPr>
      <w:r w:rsidRPr="00041DE7">
        <w:rPr>
          <w:rFonts w:ascii="Arial" w:hAnsi="Arial" w:cs="Arial"/>
        </w:rPr>
        <w:t>5.1.12. В засушливые годы необходимо производить осеннюю и весеннюю влагозарядку деревьев с трехкратной нормой полива.</w:t>
      </w:r>
    </w:p>
    <w:p w:rsidR="00C30123" w:rsidRPr="00041DE7" w:rsidRDefault="00C30123" w:rsidP="00C30123">
      <w:pPr>
        <w:pStyle w:val="ConsPlusNormal"/>
        <w:ind w:firstLine="540"/>
        <w:jc w:val="both"/>
        <w:rPr>
          <w:rFonts w:ascii="Arial" w:hAnsi="Arial" w:cs="Arial"/>
        </w:rPr>
      </w:pPr>
      <w:r w:rsidRPr="00041DE7">
        <w:rPr>
          <w:rFonts w:ascii="Arial" w:hAnsi="Arial" w:cs="Arial"/>
        </w:rPr>
        <w:t>5.2. Содержание газонов.</w:t>
      </w:r>
    </w:p>
    <w:p w:rsidR="00C30123" w:rsidRPr="00041DE7" w:rsidRDefault="00C30123" w:rsidP="00C30123">
      <w:pPr>
        <w:pStyle w:val="ConsPlusNormal"/>
        <w:ind w:firstLine="540"/>
        <w:jc w:val="both"/>
        <w:rPr>
          <w:rFonts w:ascii="Arial" w:hAnsi="Arial" w:cs="Arial"/>
        </w:rPr>
      </w:pPr>
      <w:r w:rsidRPr="00041DE7">
        <w:rPr>
          <w:rFonts w:ascii="Arial" w:hAnsi="Arial" w:cs="Arial"/>
        </w:rPr>
        <w:t>5.2.1. Правильное содержание газонов заключается в аэрации, кошении, обрезке бровок, землевании, борьбе с сорняками, подкормках, поливе, удалении опавших листьев осенью и ремонте.</w:t>
      </w:r>
    </w:p>
    <w:p w:rsidR="00C30123" w:rsidRPr="00041DE7" w:rsidRDefault="00C30123" w:rsidP="00C30123">
      <w:pPr>
        <w:pStyle w:val="ConsPlusNormal"/>
        <w:ind w:firstLine="540"/>
        <w:jc w:val="both"/>
        <w:rPr>
          <w:rFonts w:ascii="Arial" w:hAnsi="Arial" w:cs="Arial"/>
        </w:rPr>
      </w:pPr>
      <w:r w:rsidRPr="00041DE7">
        <w:rPr>
          <w:rFonts w:ascii="Arial" w:hAnsi="Arial" w:cs="Arial"/>
        </w:rPr>
        <w:t>5.2.2. Ранней весной после таяния снега и подсыхания почвы на партерных газонах необходимо провести прочесывание травяного покрова острыми граблями в двух направлениях, убрать накопившиеся на газоне опавшие листья, разрушить почвенную корку для улучшения воздухообмена почвы.</w:t>
      </w:r>
    </w:p>
    <w:p w:rsidR="00C30123" w:rsidRPr="00041DE7" w:rsidRDefault="00C30123" w:rsidP="00C30123">
      <w:pPr>
        <w:pStyle w:val="ConsPlusNormal"/>
        <w:ind w:firstLine="540"/>
        <w:jc w:val="both"/>
        <w:rPr>
          <w:rFonts w:ascii="Arial" w:hAnsi="Arial" w:cs="Arial"/>
        </w:rPr>
      </w:pPr>
      <w:r w:rsidRPr="00041DE7">
        <w:rPr>
          <w:rFonts w:ascii="Arial" w:hAnsi="Arial" w:cs="Arial"/>
        </w:rPr>
        <w:t>5.2.3. На больших газонах лесопарков и парков, в массивах и группах, удаленных от дорог, лист сгребать и вывозить не рекомендуется, так как это приводит к выносу органики, обеднению почвы и нецелесообразным трудовым и материальным затратам. Сжигать лист категорически запрещается, так как после компостирования он является ценным и легкоусвояемым растениями органическим удобрением.</w:t>
      </w:r>
    </w:p>
    <w:p w:rsidR="00C30123" w:rsidRPr="00041DE7" w:rsidRDefault="00C30123" w:rsidP="00C30123">
      <w:pPr>
        <w:pStyle w:val="ConsPlusNormal"/>
        <w:ind w:firstLine="540"/>
        <w:jc w:val="both"/>
        <w:rPr>
          <w:rFonts w:ascii="Arial" w:hAnsi="Arial" w:cs="Arial"/>
        </w:rPr>
      </w:pPr>
      <w:r w:rsidRPr="00041DE7">
        <w:rPr>
          <w:rFonts w:ascii="Arial" w:hAnsi="Arial" w:cs="Arial"/>
        </w:rPr>
        <w:t>5.2.4. В местах сильного загрязнения воздуха и почвы выбросами промышленности лист следует сгребать и вывозить на свалку (не сжигать).</w:t>
      </w:r>
    </w:p>
    <w:p w:rsidR="00C30123" w:rsidRPr="00041DE7" w:rsidRDefault="00C30123" w:rsidP="00C30123">
      <w:pPr>
        <w:pStyle w:val="ConsPlusNormal"/>
        <w:ind w:firstLine="540"/>
        <w:jc w:val="both"/>
        <w:rPr>
          <w:rFonts w:ascii="Arial" w:hAnsi="Arial" w:cs="Arial"/>
        </w:rPr>
      </w:pPr>
      <w:r w:rsidRPr="00041DE7">
        <w:rPr>
          <w:rFonts w:ascii="Arial" w:hAnsi="Arial" w:cs="Arial"/>
        </w:rPr>
        <w:t xml:space="preserve">5.2.5. Уничтожение сорняков на газоне производится скашиванием и прополкой. </w:t>
      </w:r>
      <w:r w:rsidRPr="00041DE7">
        <w:rPr>
          <w:rFonts w:ascii="Arial" w:hAnsi="Arial" w:cs="Arial"/>
        </w:rPr>
        <w:lastRenderedPageBreak/>
        <w:t>Ручная прополка проводится на молодых неокрепших газонах. Сорняки выпалываются по мере их отрастания до цветения и осеменения.</w:t>
      </w:r>
    </w:p>
    <w:p w:rsidR="00C30123" w:rsidRPr="00041DE7" w:rsidRDefault="00C30123" w:rsidP="00C30123">
      <w:pPr>
        <w:pStyle w:val="ConsPlusNormal"/>
        <w:ind w:firstLine="540"/>
        <w:jc w:val="both"/>
        <w:rPr>
          <w:rFonts w:ascii="Arial" w:hAnsi="Arial" w:cs="Arial"/>
        </w:rPr>
      </w:pPr>
      <w:r w:rsidRPr="00041DE7">
        <w:rPr>
          <w:rFonts w:ascii="Arial" w:hAnsi="Arial" w:cs="Arial"/>
        </w:rPr>
        <w:t>5.2.6. При борьбе с сорной растительностью наиболее эффективны приемы профилактического характера: уничтожение сорняков при обработке почвы, тщательная очистка от сорняков семенного материала и т.д. Химическая прополка может осуществляться с помощью гербицидов избирательного действия, разрешенных для применения на объектах города (см. Государственный каталог пестицидов, разрешенных к применению на территории Российской Федерации).</w:t>
      </w:r>
    </w:p>
    <w:p w:rsidR="00C30123" w:rsidRPr="00041DE7" w:rsidRDefault="00C30123" w:rsidP="00C30123">
      <w:pPr>
        <w:pStyle w:val="ConsPlusNormal"/>
        <w:ind w:firstLine="540"/>
        <w:jc w:val="both"/>
        <w:rPr>
          <w:rFonts w:ascii="Arial" w:hAnsi="Arial" w:cs="Arial"/>
        </w:rPr>
      </w:pPr>
      <w:r w:rsidRPr="00041DE7">
        <w:rPr>
          <w:rFonts w:ascii="Arial" w:hAnsi="Arial" w:cs="Arial"/>
        </w:rPr>
        <w:t>5.2.7. Подкормка газона осуществляется внесением удобрений равномерным разбрасыванием по поверхности без нарушения травостоя.</w:t>
      </w:r>
    </w:p>
    <w:p w:rsidR="00C30123" w:rsidRPr="00041DE7" w:rsidRDefault="00C30123" w:rsidP="00C30123">
      <w:pPr>
        <w:pStyle w:val="ConsPlusNormal"/>
        <w:ind w:firstLine="540"/>
        <w:jc w:val="both"/>
        <w:rPr>
          <w:rFonts w:ascii="Arial" w:hAnsi="Arial" w:cs="Arial"/>
        </w:rPr>
      </w:pPr>
      <w:r w:rsidRPr="00041DE7">
        <w:rPr>
          <w:rFonts w:ascii="Arial" w:hAnsi="Arial" w:cs="Arial"/>
        </w:rPr>
        <w:t>5.2.8. Сроки и нормы внесения удобрений зависят от почвенных условий, климатических условий и возраста травостоя. Наиболее интенсивной должна быть подкормка в первый год - весной в фазе кущения вносится полное минеральное удобрение, ориентировочные нормы: азота - 20-40, фосфора - 30-40, калия - 40-80 кг/га (по действующему веществу).</w:t>
      </w:r>
    </w:p>
    <w:p w:rsidR="00C30123" w:rsidRPr="00041DE7" w:rsidRDefault="00C30123" w:rsidP="00C30123">
      <w:pPr>
        <w:pStyle w:val="ConsPlusNormal"/>
        <w:ind w:firstLine="540"/>
        <w:jc w:val="both"/>
        <w:rPr>
          <w:rFonts w:ascii="Arial" w:hAnsi="Arial" w:cs="Arial"/>
        </w:rPr>
      </w:pPr>
      <w:r w:rsidRPr="00041DE7">
        <w:rPr>
          <w:rFonts w:ascii="Arial" w:hAnsi="Arial" w:cs="Arial"/>
        </w:rPr>
        <w:t>5.2.9. Во второй и последующие годы при уходе за газонами подкормки минеральными удобрениями проводят три раза: сразу после таяния снега в количестве 30% общегодовой нормы, после первого скашивания - 25% и во время интенсивного побегообразования - 45%.</w:t>
      </w:r>
    </w:p>
    <w:p w:rsidR="00C30123" w:rsidRPr="00041DE7" w:rsidRDefault="00C30123" w:rsidP="00C30123">
      <w:pPr>
        <w:pStyle w:val="ConsPlusNormal"/>
        <w:ind w:firstLine="540"/>
        <w:jc w:val="both"/>
        <w:rPr>
          <w:rFonts w:ascii="Arial" w:hAnsi="Arial" w:cs="Arial"/>
        </w:rPr>
      </w:pPr>
      <w:r w:rsidRPr="00041DE7">
        <w:rPr>
          <w:rFonts w:ascii="Arial" w:hAnsi="Arial" w:cs="Arial"/>
        </w:rPr>
        <w:t>5.2.10. Дозы внесения удобрений за весь вегетационный сезон на малоплодородных почвах ориентировочно: азота - 40-80, фосфора - 60-120 и калия - 100-180 кг/га (по действующему веществу).</w:t>
      </w:r>
    </w:p>
    <w:p w:rsidR="00C30123" w:rsidRPr="00041DE7" w:rsidRDefault="00C30123" w:rsidP="00C30123">
      <w:pPr>
        <w:pStyle w:val="ConsPlusNormal"/>
        <w:ind w:firstLine="540"/>
        <w:jc w:val="both"/>
        <w:rPr>
          <w:rFonts w:ascii="Arial" w:hAnsi="Arial" w:cs="Arial"/>
        </w:rPr>
      </w:pPr>
      <w:r w:rsidRPr="00041DE7">
        <w:rPr>
          <w:rFonts w:ascii="Arial" w:hAnsi="Arial" w:cs="Arial"/>
        </w:rPr>
        <w:t>5.2.11. Одним из приемов ухода за газонами является землевание, оно стимулирует кущение злаков, улучшает влагообеспеченность молодых побегов и общее плодородие почвы.</w:t>
      </w:r>
    </w:p>
    <w:p w:rsidR="00C30123" w:rsidRPr="00041DE7" w:rsidRDefault="00C30123" w:rsidP="00C30123">
      <w:pPr>
        <w:pStyle w:val="ConsPlusNormal"/>
        <w:ind w:firstLine="540"/>
        <w:jc w:val="both"/>
        <w:rPr>
          <w:rFonts w:ascii="Arial" w:hAnsi="Arial" w:cs="Arial"/>
        </w:rPr>
      </w:pPr>
      <w:r w:rsidRPr="00041DE7">
        <w:rPr>
          <w:rFonts w:ascii="Arial" w:hAnsi="Arial" w:cs="Arial"/>
        </w:rPr>
        <w:t>5.2.12. Землевание заключается в равномерном поверхностном покрытии газонов смесью хорошо перепревших органических удобрений (перегной, компосты) и крупнозернистым песком (до 30%) слоем 2-3 мм. Землевание рекомендуется регулярно проводить на партерных (один раз в 3-4 года) и спортивных (2-4 раза в течение вегетации) газонах. Норма расхода смеси - 800 г/кв. м, время - весна - начало лета (в период кущения злаков) и осенью. Перед землеванием газоны необходимо скосить.</w:t>
      </w:r>
    </w:p>
    <w:p w:rsidR="00C30123" w:rsidRPr="00041DE7" w:rsidRDefault="00C30123" w:rsidP="00C30123">
      <w:pPr>
        <w:pStyle w:val="ConsPlusNormal"/>
        <w:ind w:firstLine="540"/>
        <w:jc w:val="both"/>
        <w:rPr>
          <w:rFonts w:ascii="Arial" w:hAnsi="Arial" w:cs="Arial"/>
        </w:rPr>
      </w:pPr>
      <w:r w:rsidRPr="00041DE7">
        <w:rPr>
          <w:rFonts w:ascii="Arial" w:hAnsi="Arial" w:cs="Arial"/>
        </w:rPr>
        <w:t>5.2.13. Для повышения долголетия газоны необходимо подвергать аэрации, заключающейся в прокалывании или прорезании дернины. Прокалывание проводят на газонах с преобладанием в травостое рыхлокустовых злаков в конце мая - начале июня или осенью на глубину до 10 см специальными игольчатыми катками. Прорезание проводят на газонах с преобладанием корневищных трав. Прочесывание осуществляют ротационными щетками или граблями.</w:t>
      </w:r>
    </w:p>
    <w:p w:rsidR="00C30123" w:rsidRPr="00041DE7" w:rsidRDefault="00C30123" w:rsidP="00C30123">
      <w:pPr>
        <w:pStyle w:val="ConsPlusNormal"/>
        <w:ind w:firstLine="540"/>
        <w:jc w:val="both"/>
        <w:rPr>
          <w:rFonts w:ascii="Arial" w:hAnsi="Arial" w:cs="Arial"/>
        </w:rPr>
      </w:pPr>
      <w:r w:rsidRPr="00041DE7">
        <w:rPr>
          <w:rFonts w:ascii="Arial" w:hAnsi="Arial" w:cs="Arial"/>
        </w:rPr>
        <w:t>5.2.14. Для нормального роста и развития газонов необходимо поддерживать почву под ними во влажном состоянии (влажность около 75%). Наилучший эффект получается при поливе из дождевальных установок: переносных или стационарных.</w:t>
      </w:r>
    </w:p>
    <w:p w:rsidR="00C30123" w:rsidRPr="00041DE7" w:rsidRDefault="00C30123" w:rsidP="00C30123">
      <w:pPr>
        <w:pStyle w:val="ConsPlusNormal"/>
        <w:ind w:firstLine="540"/>
        <w:jc w:val="both"/>
        <w:rPr>
          <w:rFonts w:ascii="Arial" w:hAnsi="Arial" w:cs="Arial"/>
        </w:rPr>
      </w:pPr>
      <w:r w:rsidRPr="00041DE7">
        <w:rPr>
          <w:rFonts w:ascii="Arial" w:hAnsi="Arial" w:cs="Arial"/>
        </w:rPr>
        <w:t>5.2.15. Кратность поливов определяется по общему состоянию растений и по степени сухости почвы. На легких песчаных почвах в засушливый период достаточно проводить поливы через каждые три дня с нормой полива 20-30 л/кв. м, на глинистых - 1 раз в 7-10 дней с нормой полива 35-40 л/кв. м. На загазованных и запыленных бульварах с интенсивным движением транспорта и пешеходов для полива необходимо применять дождевальные насадки с мелким распылом, которые позволяют очистить и увлажнить воздух и сократить расход воды.</w:t>
      </w:r>
    </w:p>
    <w:p w:rsidR="00C30123" w:rsidRPr="00041DE7" w:rsidRDefault="00C30123" w:rsidP="00C30123">
      <w:pPr>
        <w:pStyle w:val="ConsPlusNormal"/>
        <w:ind w:firstLine="540"/>
        <w:jc w:val="both"/>
        <w:rPr>
          <w:rFonts w:ascii="Arial" w:hAnsi="Arial" w:cs="Arial"/>
        </w:rPr>
      </w:pPr>
      <w:r w:rsidRPr="00041DE7">
        <w:rPr>
          <w:rFonts w:ascii="Arial" w:hAnsi="Arial" w:cs="Arial"/>
        </w:rPr>
        <w:t>5.2.16. В первый год после создания газона наиболее интенсивный полив проводят в течение 10 дней после посева, при отсутствии дождей - ежедневно из расчета 10 л на 1 кв. м газона за один раз. Недостаточный полив вреден. Нельзя допускать размыва поверхности и смыва семян, для чего распыленную струю воды следует направлять вверх и непрерывно перемещать, не допуская появления воды на поверхности почвы.</w:t>
      </w:r>
    </w:p>
    <w:p w:rsidR="00C30123" w:rsidRPr="00041DE7" w:rsidRDefault="00C30123" w:rsidP="00C30123">
      <w:pPr>
        <w:pStyle w:val="ConsPlusNormal"/>
        <w:ind w:firstLine="540"/>
        <w:jc w:val="both"/>
        <w:rPr>
          <w:rFonts w:ascii="Arial" w:hAnsi="Arial" w:cs="Arial"/>
        </w:rPr>
      </w:pPr>
      <w:r w:rsidRPr="00041DE7">
        <w:rPr>
          <w:rFonts w:ascii="Arial" w:hAnsi="Arial" w:cs="Arial"/>
        </w:rPr>
        <w:t xml:space="preserve">5.2.17. Последующие поливы проводят в зависимости от состояния погоды, не </w:t>
      </w:r>
      <w:r w:rsidRPr="00041DE7">
        <w:rPr>
          <w:rFonts w:ascii="Arial" w:hAnsi="Arial" w:cs="Arial"/>
        </w:rPr>
        <w:lastRenderedPageBreak/>
        <w:t>допуская иссушения почвы и поддерживая постоянную умеренную влажность. Полив следует производить вечером.</w:t>
      </w:r>
    </w:p>
    <w:p w:rsidR="00C30123" w:rsidRPr="00041DE7" w:rsidRDefault="00C30123" w:rsidP="00C30123">
      <w:pPr>
        <w:pStyle w:val="ConsPlusNormal"/>
        <w:ind w:firstLine="540"/>
        <w:jc w:val="both"/>
        <w:rPr>
          <w:rFonts w:ascii="Arial" w:hAnsi="Arial" w:cs="Arial"/>
        </w:rPr>
      </w:pPr>
      <w:r w:rsidRPr="00041DE7">
        <w:rPr>
          <w:rFonts w:ascii="Arial" w:hAnsi="Arial" w:cs="Arial"/>
        </w:rPr>
        <w:t>5.2.18. Молодой газон поливают из шлангов, сопел поливомоечных машин, переносных дождевальных установок. Следует обращать внимание на характер разбрызгивания, для чего используют специальные насадки.</w:t>
      </w:r>
    </w:p>
    <w:p w:rsidR="00C30123" w:rsidRPr="00041DE7" w:rsidRDefault="00C30123" w:rsidP="00C30123">
      <w:pPr>
        <w:pStyle w:val="ConsPlusNormal"/>
        <w:ind w:firstLine="540"/>
        <w:jc w:val="both"/>
        <w:rPr>
          <w:rFonts w:ascii="Arial" w:hAnsi="Arial" w:cs="Arial"/>
        </w:rPr>
      </w:pPr>
      <w:r w:rsidRPr="00041DE7">
        <w:rPr>
          <w:rFonts w:ascii="Arial" w:hAnsi="Arial" w:cs="Arial"/>
        </w:rPr>
        <w:t>5.2.19. Газоны стригут (скашивают) при высоте травостоя более 20 см. Окошенная трава с территории удаляется в течение трех суток со дня проведения покоса. Срезанную траву, опавшие листья убирают и вывозят на специально оборудованные полигоны.</w:t>
      </w:r>
    </w:p>
    <w:p w:rsidR="00C30123" w:rsidRPr="00041DE7" w:rsidRDefault="00C30123" w:rsidP="00C30123">
      <w:pPr>
        <w:pStyle w:val="ConsPlusNormal"/>
        <w:ind w:firstLine="540"/>
        <w:jc w:val="both"/>
        <w:rPr>
          <w:rFonts w:ascii="Arial" w:hAnsi="Arial" w:cs="Arial"/>
        </w:rPr>
      </w:pPr>
      <w:r w:rsidRPr="00041DE7">
        <w:rPr>
          <w:rFonts w:ascii="Arial" w:hAnsi="Arial" w:cs="Arial"/>
        </w:rPr>
        <w:t>5.2.20. После каждого скашивания рекомендуется проводить укатывание дернового покрова.</w:t>
      </w:r>
    </w:p>
    <w:p w:rsidR="00C30123" w:rsidRPr="00041DE7" w:rsidRDefault="00C30123" w:rsidP="00C30123">
      <w:pPr>
        <w:pStyle w:val="ConsPlusNormal"/>
        <w:ind w:firstLine="540"/>
        <w:jc w:val="both"/>
        <w:rPr>
          <w:rFonts w:ascii="Arial" w:hAnsi="Arial" w:cs="Arial"/>
        </w:rPr>
      </w:pPr>
      <w:r w:rsidRPr="00041DE7">
        <w:rPr>
          <w:rFonts w:ascii="Arial" w:hAnsi="Arial" w:cs="Arial"/>
        </w:rPr>
        <w:t>5.2.21. Края газонов вдоль дорожек, площадок и т.п. (бровки), не имеющие облицовки бортовым камнем, периодически по мере необходимости обрезают вертикально в соответствии с профилем данного газона. Дернину подрезают снизу, отворачивают в сторону дорожки и убирают.</w:t>
      </w:r>
    </w:p>
    <w:p w:rsidR="00C30123" w:rsidRPr="00041DE7" w:rsidRDefault="00C30123" w:rsidP="00C30123">
      <w:pPr>
        <w:pStyle w:val="ConsPlusNormal"/>
        <w:ind w:firstLine="540"/>
        <w:jc w:val="both"/>
        <w:rPr>
          <w:rFonts w:ascii="Arial" w:hAnsi="Arial" w:cs="Arial"/>
        </w:rPr>
      </w:pPr>
      <w:r w:rsidRPr="00041DE7">
        <w:rPr>
          <w:rFonts w:ascii="Arial" w:hAnsi="Arial" w:cs="Arial"/>
        </w:rPr>
        <w:t>5.2.22. Места, поврежденные после зимы или вытоптанные, необходимо вскопать на глубину 20 см, почву разровнять, внести удобрения, посеять заново семена газонных трав и полить.</w:t>
      </w:r>
    </w:p>
    <w:p w:rsidR="00C30123" w:rsidRPr="00041DE7" w:rsidRDefault="00C30123" w:rsidP="00C30123">
      <w:pPr>
        <w:pStyle w:val="ConsPlusNormal"/>
        <w:ind w:firstLine="540"/>
        <w:jc w:val="both"/>
        <w:rPr>
          <w:rFonts w:ascii="Arial" w:hAnsi="Arial" w:cs="Arial"/>
        </w:rPr>
      </w:pPr>
      <w:r w:rsidRPr="00041DE7">
        <w:rPr>
          <w:rFonts w:ascii="Arial" w:hAnsi="Arial" w:cs="Arial"/>
        </w:rPr>
        <w:t>5.2.23. Случайные дорожки или затоптанные бровки газонов лучше всего одерновывать, чтобы скорее получить травяной покров.</w:t>
      </w:r>
    </w:p>
    <w:p w:rsidR="00C30123" w:rsidRPr="00041DE7" w:rsidRDefault="00C30123" w:rsidP="00C30123">
      <w:pPr>
        <w:pStyle w:val="ConsPlusNormal"/>
        <w:ind w:firstLine="540"/>
        <w:jc w:val="both"/>
        <w:rPr>
          <w:rFonts w:ascii="Arial" w:hAnsi="Arial" w:cs="Arial"/>
        </w:rPr>
      </w:pPr>
      <w:r w:rsidRPr="00041DE7">
        <w:rPr>
          <w:rFonts w:ascii="Arial" w:hAnsi="Arial" w:cs="Arial"/>
        </w:rPr>
        <w:t>5.2.24. Просадки дернины (впадины) заделывают следующим образом: снимают дерн и растительный слой земли, подсыпают растительный слой, удобряют его и укладывают дерн, если необходимо, подсеивают семена трав и поливают.</w:t>
      </w:r>
    </w:p>
    <w:p w:rsidR="00C30123" w:rsidRPr="00041DE7" w:rsidRDefault="00C30123" w:rsidP="00C30123">
      <w:pPr>
        <w:pStyle w:val="ConsPlusNormal"/>
        <w:ind w:firstLine="540"/>
        <w:jc w:val="both"/>
        <w:rPr>
          <w:rFonts w:ascii="Arial" w:hAnsi="Arial" w:cs="Arial"/>
        </w:rPr>
      </w:pPr>
      <w:r w:rsidRPr="00041DE7">
        <w:rPr>
          <w:rFonts w:ascii="Arial" w:hAnsi="Arial" w:cs="Arial"/>
        </w:rPr>
        <w:t>5.3. Содержание цветников.</w:t>
      </w:r>
    </w:p>
    <w:p w:rsidR="00C30123" w:rsidRPr="00041DE7" w:rsidRDefault="00C30123" w:rsidP="00C30123">
      <w:pPr>
        <w:pStyle w:val="ConsPlusNormal"/>
        <w:ind w:firstLine="540"/>
        <w:jc w:val="both"/>
        <w:rPr>
          <w:rFonts w:ascii="Arial" w:hAnsi="Arial" w:cs="Arial"/>
        </w:rPr>
      </w:pPr>
      <w:r w:rsidRPr="00041DE7">
        <w:rPr>
          <w:rFonts w:ascii="Arial" w:hAnsi="Arial" w:cs="Arial"/>
        </w:rPr>
        <w:t>5.3.1. Содержание цветников в должном порядке заключается в поливе и промывке растений, рыхлении почвы и уборке сорняков, обрезке отцветших соцветий, защите от вредителей и болезней, мульчировании, внесении минеральных удобрений.</w:t>
      </w:r>
    </w:p>
    <w:p w:rsidR="00C30123" w:rsidRPr="00041DE7" w:rsidRDefault="00C30123" w:rsidP="00C30123">
      <w:pPr>
        <w:pStyle w:val="ConsPlusNormal"/>
        <w:ind w:firstLine="540"/>
        <w:jc w:val="both"/>
        <w:rPr>
          <w:rFonts w:ascii="Arial" w:hAnsi="Arial" w:cs="Arial"/>
        </w:rPr>
      </w:pPr>
      <w:r w:rsidRPr="00041DE7">
        <w:rPr>
          <w:rFonts w:ascii="Arial" w:hAnsi="Arial" w:cs="Arial"/>
        </w:rPr>
        <w:t>5.3.2. Полив цветников из однолетников и двулетников должен быть равномерным с таким расчетом, чтобы земля увлажнялась на глубину залегания корней.</w:t>
      </w:r>
    </w:p>
    <w:p w:rsidR="00C30123" w:rsidRPr="00041DE7" w:rsidRDefault="00C30123" w:rsidP="00C30123">
      <w:pPr>
        <w:pStyle w:val="ConsPlusNormal"/>
        <w:ind w:firstLine="540"/>
        <w:jc w:val="both"/>
        <w:rPr>
          <w:rFonts w:ascii="Arial" w:hAnsi="Arial" w:cs="Arial"/>
        </w:rPr>
      </w:pPr>
      <w:r w:rsidRPr="00041DE7">
        <w:rPr>
          <w:rFonts w:ascii="Arial" w:hAnsi="Arial" w:cs="Arial"/>
        </w:rPr>
        <w:t>5.3.3. Цветники поливают вечером после 17 ч или утром. За вегетационный сезон в условиях лесной зоны при нормальных погодных условиях должно быть проведено 15-20 поливов. Цветники из ковровых растений поливают чаще - до 40-50 раз за сезон.</w:t>
      </w:r>
    </w:p>
    <w:p w:rsidR="00C30123" w:rsidRPr="00041DE7" w:rsidRDefault="00C30123" w:rsidP="00C30123">
      <w:pPr>
        <w:pStyle w:val="ConsPlusNormal"/>
        <w:ind w:firstLine="540"/>
        <w:jc w:val="both"/>
        <w:rPr>
          <w:rFonts w:ascii="Arial" w:hAnsi="Arial" w:cs="Arial"/>
        </w:rPr>
      </w:pPr>
      <w:r w:rsidRPr="00041DE7">
        <w:rPr>
          <w:rFonts w:ascii="Arial" w:hAnsi="Arial" w:cs="Arial"/>
        </w:rPr>
        <w:t>5.3.4. В сухую и жаркую погоду вечером между поливами производят освежающий полив или опрыскивание.</w:t>
      </w:r>
    </w:p>
    <w:p w:rsidR="00C30123" w:rsidRPr="00041DE7" w:rsidRDefault="00C30123" w:rsidP="00C30123">
      <w:pPr>
        <w:pStyle w:val="ConsPlusNormal"/>
        <w:ind w:firstLine="540"/>
        <w:jc w:val="both"/>
        <w:rPr>
          <w:rFonts w:ascii="Arial" w:hAnsi="Arial" w:cs="Arial"/>
        </w:rPr>
      </w:pPr>
      <w:r w:rsidRPr="00041DE7">
        <w:rPr>
          <w:rFonts w:ascii="Arial" w:hAnsi="Arial" w:cs="Arial"/>
        </w:rPr>
        <w:t>5.3.5. Рыхление почвы проводят до 15 раз за вегетационный сезон, уничтожение сорняков - 3-4 раза.</w:t>
      </w:r>
    </w:p>
    <w:p w:rsidR="00C30123" w:rsidRPr="00041DE7" w:rsidRDefault="00C30123" w:rsidP="00C30123">
      <w:pPr>
        <w:pStyle w:val="ConsPlusNormal"/>
        <w:ind w:firstLine="540"/>
        <w:jc w:val="both"/>
        <w:rPr>
          <w:rFonts w:ascii="Arial" w:hAnsi="Arial" w:cs="Arial"/>
        </w:rPr>
      </w:pPr>
      <w:r w:rsidRPr="00041DE7">
        <w:rPr>
          <w:rFonts w:ascii="Arial" w:hAnsi="Arial" w:cs="Arial"/>
        </w:rPr>
        <w:t>5.3.6. Удобрения в почву вносят в основном при подготовке почвы или после укоренения рассады. На бедных почвах вносят азотные (15-20 г/кв. м селитры) и калийные (10-12 г/кв. м калийной соли) удобрения в сухом виде и заделывают рыхлителями.</w:t>
      </w:r>
    </w:p>
    <w:p w:rsidR="00C30123" w:rsidRPr="00041DE7" w:rsidRDefault="00C30123" w:rsidP="00C30123">
      <w:pPr>
        <w:pStyle w:val="ConsPlusNormal"/>
        <w:ind w:firstLine="540"/>
        <w:jc w:val="both"/>
        <w:rPr>
          <w:rFonts w:ascii="Arial" w:hAnsi="Arial" w:cs="Arial"/>
        </w:rPr>
      </w:pPr>
      <w:r w:rsidRPr="00041DE7">
        <w:rPr>
          <w:rFonts w:ascii="Arial" w:hAnsi="Arial" w:cs="Arial"/>
        </w:rPr>
        <w:t>5.3.7. Отцветшие соцветия, снижающие декоративность цветника или приостанавливающие рост боковых побегов и цветение (антирринум, дельфиниум, левкой и др.), удаляют.</w:t>
      </w:r>
    </w:p>
    <w:p w:rsidR="00C30123" w:rsidRPr="00041DE7" w:rsidRDefault="00C30123" w:rsidP="00C30123">
      <w:pPr>
        <w:pStyle w:val="ConsPlusNormal"/>
        <w:ind w:firstLine="540"/>
        <w:jc w:val="both"/>
        <w:rPr>
          <w:rFonts w:ascii="Arial" w:hAnsi="Arial" w:cs="Arial"/>
        </w:rPr>
      </w:pPr>
      <w:r w:rsidRPr="00041DE7">
        <w:rPr>
          <w:rFonts w:ascii="Arial" w:hAnsi="Arial" w:cs="Arial"/>
        </w:rPr>
        <w:t>5.3.8. Многолетники начинают подкармливать со второго года после посадки, если посадка была произведена осенью, и со второй половины лета в случае весенней посадки. Подкормку проводят два раза за сезон. Весной до начала роста стеблей вносят полное минеральное удобрение с преобладанием азотных удобрений, осенью - с преобладанием фосфорных и калийных.</w:t>
      </w:r>
    </w:p>
    <w:p w:rsidR="00C30123" w:rsidRPr="00041DE7" w:rsidRDefault="00C30123" w:rsidP="00C30123">
      <w:pPr>
        <w:pStyle w:val="ConsPlusNormal"/>
        <w:ind w:firstLine="540"/>
        <w:jc w:val="both"/>
        <w:rPr>
          <w:rFonts w:ascii="Arial" w:hAnsi="Arial" w:cs="Arial"/>
        </w:rPr>
      </w:pPr>
      <w:r w:rsidRPr="00041DE7">
        <w:rPr>
          <w:rFonts w:ascii="Arial" w:hAnsi="Arial" w:cs="Arial"/>
        </w:rPr>
        <w:t xml:space="preserve">5.3.9. Удобрения вносят из расчета (г/кв. м): 15-50 фосфорных (суперфосфат), 30-60 калийных (калийная соль, сернокислый калий), азотных (аммиачная и калийная селитра - 30-60 или мочевина - 10-20). Удобрения, содержащие хлор, не рекомендуется применять. Минимальные дозы из указанных применяются на </w:t>
      </w:r>
      <w:r w:rsidRPr="00041DE7">
        <w:rPr>
          <w:rFonts w:ascii="Arial" w:hAnsi="Arial" w:cs="Arial"/>
        </w:rPr>
        <w:lastRenderedPageBreak/>
        <w:t>почвах, бедных гумусом (подзолистых и песчаных), максимальные - на богатых органическими веществами.</w:t>
      </w:r>
    </w:p>
    <w:p w:rsidR="00C30123" w:rsidRPr="00041DE7" w:rsidRDefault="00C30123" w:rsidP="00C30123">
      <w:pPr>
        <w:pStyle w:val="ConsPlusNormal"/>
        <w:ind w:firstLine="540"/>
        <w:jc w:val="both"/>
        <w:rPr>
          <w:rFonts w:ascii="Arial" w:hAnsi="Arial" w:cs="Arial"/>
        </w:rPr>
      </w:pPr>
      <w:r w:rsidRPr="00041DE7">
        <w:rPr>
          <w:rFonts w:ascii="Arial" w:hAnsi="Arial" w:cs="Arial"/>
        </w:rPr>
        <w:t>5.3.10. Весной азотные удобрения можно заменить коровяком (разбавление 1:10) или куриным пометом (настой 1:20) при норме 10 л/кв. м.</w:t>
      </w:r>
    </w:p>
    <w:p w:rsidR="00C30123" w:rsidRPr="00041DE7" w:rsidRDefault="00C30123" w:rsidP="00C30123">
      <w:pPr>
        <w:pStyle w:val="ConsPlusNormal"/>
        <w:ind w:firstLine="540"/>
        <w:jc w:val="both"/>
        <w:rPr>
          <w:rFonts w:ascii="Arial" w:hAnsi="Arial" w:cs="Arial"/>
        </w:rPr>
      </w:pPr>
      <w:r w:rsidRPr="00041DE7">
        <w:rPr>
          <w:rFonts w:ascii="Arial" w:hAnsi="Arial" w:cs="Arial"/>
        </w:rPr>
        <w:t>5.3.11. Цветники из многолетников необходимо мульчировать. В качестве мульчи применяют торф или его компосты: торфонавозный, торфофекальный, торфоминеральный, торфоперегнойный и др. Возможно использовать для мульчирования компосты из полуразложившейся соломы с навозом, листьями или травяные, а также песок, мелкий гравий и древесные опилки.</w:t>
      </w:r>
    </w:p>
    <w:p w:rsidR="00C30123" w:rsidRPr="00041DE7" w:rsidRDefault="00C30123" w:rsidP="00C30123">
      <w:pPr>
        <w:pStyle w:val="ConsPlusNormal"/>
        <w:ind w:firstLine="540"/>
        <w:jc w:val="both"/>
        <w:rPr>
          <w:rFonts w:ascii="Arial" w:hAnsi="Arial" w:cs="Arial"/>
        </w:rPr>
      </w:pPr>
      <w:r w:rsidRPr="00041DE7">
        <w:rPr>
          <w:rFonts w:ascii="Arial" w:hAnsi="Arial" w:cs="Arial"/>
        </w:rPr>
        <w:t>5.3.12. На новых (2-3-летних) цветниках мульчу наносят слоем 3 см, на более старых - 5-6 см и более. Мульчируют цветники один раз в два года осенью после обрезки и уборки стеблей или весной после внесения и заделки удобрений.</w:t>
      </w:r>
    </w:p>
    <w:p w:rsidR="00C30123" w:rsidRPr="00041DE7" w:rsidRDefault="00C30123" w:rsidP="00C30123">
      <w:pPr>
        <w:pStyle w:val="ConsPlusNormal"/>
        <w:ind w:firstLine="540"/>
        <w:jc w:val="both"/>
        <w:rPr>
          <w:rFonts w:ascii="Arial" w:hAnsi="Arial" w:cs="Arial"/>
        </w:rPr>
      </w:pPr>
      <w:r w:rsidRPr="00041DE7">
        <w:rPr>
          <w:rFonts w:ascii="Arial" w:hAnsi="Arial" w:cs="Arial"/>
        </w:rPr>
        <w:t>5.3.13. Рыхление почвы с удалением сорняков проводят по мере уплотнения почвы. Перед рыхлением обязателен полив (если не было дождя).</w:t>
      </w:r>
    </w:p>
    <w:p w:rsidR="00C30123" w:rsidRPr="00041DE7" w:rsidRDefault="00C30123" w:rsidP="00C30123">
      <w:pPr>
        <w:pStyle w:val="ConsPlusNormal"/>
        <w:ind w:firstLine="540"/>
        <w:jc w:val="both"/>
        <w:rPr>
          <w:rFonts w:ascii="Arial" w:hAnsi="Arial" w:cs="Arial"/>
        </w:rPr>
      </w:pPr>
      <w:r w:rsidRPr="00041DE7">
        <w:rPr>
          <w:rFonts w:ascii="Arial" w:hAnsi="Arial" w:cs="Arial"/>
        </w:rPr>
        <w:t>5.3.14. Первое рыхление проводят сразу после оттаивания верхнего слоя почвы, последующие - регулярно один раз в 2-2,5 недели. Средняя глубина рыхления 3-5 см, она зависит от характера залегания корней.</w:t>
      </w:r>
    </w:p>
    <w:p w:rsidR="00C30123" w:rsidRPr="00041DE7" w:rsidRDefault="00C30123" w:rsidP="00C30123">
      <w:pPr>
        <w:pStyle w:val="ConsPlusNormal"/>
        <w:ind w:firstLine="540"/>
        <w:jc w:val="both"/>
        <w:rPr>
          <w:rFonts w:ascii="Arial" w:hAnsi="Arial" w:cs="Arial"/>
        </w:rPr>
      </w:pPr>
      <w:r w:rsidRPr="00041DE7">
        <w:rPr>
          <w:rFonts w:ascii="Arial" w:hAnsi="Arial" w:cs="Arial"/>
        </w:rPr>
        <w:t>5.3.15. Полив цветников из многолетников дифференцируют в зависимости от влаголюбия растений. Влаголюбивые растения поливают систематически. Глубина увлажненного слоя почвы должна быть не менее 20-25 см.</w:t>
      </w:r>
    </w:p>
    <w:p w:rsidR="00C30123" w:rsidRPr="00041DE7" w:rsidRDefault="00C30123" w:rsidP="00C30123">
      <w:pPr>
        <w:pStyle w:val="ConsPlusNormal"/>
        <w:ind w:firstLine="540"/>
        <w:jc w:val="both"/>
        <w:rPr>
          <w:rFonts w:ascii="Arial" w:hAnsi="Arial" w:cs="Arial"/>
        </w:rPr>
      </w:pPr>
      <w:r w:rsidRPr="00041DE7">
        <w:rPr>
          <w:rFonts w:ascii="Arial" w:hAnsi="Arial" w:cs="Arial"/>
        </w:rPr>
        <w:t>5.3.16. Кроме основных поливов, на цветниках 1-2 раза в месяц проводят обмыв растений водой. Нормы расхода воды при обмыве 4-5 л/кв. м.</w:t>
      </w:r>
    </w:p>
    <w:p w:rsidR="00C30123" w:rsidRPr="00041DE7" w:rsidRDefault="00C30123" w:rsidP="00C30123">
      <w:pPr>
        <w:pStyle w:val="ConsPlusNormal"/>
        <w:ind w:firstLine="540"/>
        <w:jc w:val="both"/>
        <w:rPr>
          <w:rFonts w:ascii="Arial" w:hAnsi="Arial" w:cs="Arial"/>
        </w:rPr>
      </w:pPr>
      <w:r w:rsidRPr="00041DE7">
        <w:rPr>
          <w:rFonts w:ascii="Arial" w:hAnsi="Arial" w:cs="Arial"/>
        </w:rPr>
        <w:t>5.3.17. Удаление отцветших соцветий и цветков у многолетников проводят регулярно по мере их появления или пожелтения побегов, не дожидаясь отмирания последних.</w:t>
      </w:r>
    </w:p>
    <w:p w:rsidR="00C30123" w:rsidRPr="00041DE7" w:rsidRDefault="00C30123" w:rsidP="00C30123">
      <w:pPr>
        <w:pStyle w:val="ConsPlusNormal"/>
        <w:ind w:firstLine="540"/>
        <w:jc w:val="both"/>
        <w:rPr>
          <w:rFonts w:ascii="Arial" w:hAnsi="Arial" w:cs="Arial"/>
        </w:rPr>
      </w:pPr>
      <w:r w:rsidRPr="00041DE7">
        <w:rPr>
          <w:rFonts w:ascii="Arial" w:hAnsi="Arial" w:cs="Arial"/>
        </w:rPr>
        <w:t>5.3.18. На зиму проводят укрытие цветников из многолетников листьями опавших растений, еловым лапником и торфом (некислым). Перед укрытием у растений срезают все побеги и листья на высоте 6-12 см от земли. Толщина укрывающего слоя 15-30 см. Укрытие проводят после заморозков.</w:t>
      </w:r>
    </w:p>
    <w:p w:rsidR="00C30123" w:rsidRPr="00041DE7" w:rsidRDefault="00C30123" w:rsidP="00C30123">
      <w:pPr>
        <w:pStyle w:val="ConsPlusNormal"/>
        <w:ind w:firstLine="540"/>
        <w:jc w:val="both"/>
        <w:rPr>
          <w:rFonts w:ascii="Arial" w:hAnsi="Arial" w:cs="Arial"/>
        </w:rPr>
      </w:pPr>
      <w:r w:rsidRPr="00041DE7">
        <w:rPr>
          <w:rFonts w:ascii="Arial" w:hAnsi="Arial" w:cs="Arial"/>
        </w:rPr>
        <w:t>5.3.19. В случае выпадения отдельных кустов многолетников в цветниках производят подсадку новых растений. На месте выпавших или изъятых устаревших растений, нуждающихся в делении куста, выкапывают ямы, размер которых зависит от вида и величины растения, и проводят полную замену земли с внесением (до 30% объема заменяемого грунта) органических удобрений, а также минеральных из расчета 70-100 г суперфосфата, 20-30 г калийных удобрений на 1 кв. м.</w:t>
      </w:r>
    </w:p>
    <w:p w:rsidR="00C30123" w:rsidRPr="00041DE7" w:rsidRDefault="00C30123" w:rsidP="00C30123">
      <w:pPr>
        <w:pStyle w:val="ConsPlusNormal"/>
        <w:ind w:firstLine="540"/>
        <w:jc w:val="both"/>
        <w:rPr>
          <w:rFonts w:ascii="Arial" w:hAnsi="Arial" w:cs="Arial"/>
        </w:rPr>
      </w:pPr>
      <w:r w:rsidRPr="00041DE7">
        <w:rPr>
          <w:rFonts w:ascii="Arial" w:hAnsi="Arial" w:cs="Arial"/>
        </w:rPr>
        <w:t>5.3.20. Посадку растений проводят в конце лета - ранней осенью, чтобы вновь высаженные растения успели укорениться до морозов. Растения обязательно поливают.</w:t>
      </w:r>
    </w:p>
    <w:p w:rsidR="00C30123" w:rsidRPr="00041DE7" w:rsidRDefault="00C30123" w:rsidP="00C30123">
      <w:pPr>
        <w:pStyle w:val="ConsPlusNormal"/>
        <w:ind w:firstLine="540"/>
        <w:jc w:val="both"/>
        <w:rPr>
          <w:rFonts w:ascii="Arial" w:hAnsi="Arial" w:cs="Arial"/>
        </w:rPr>
      </w:pPr>
      <w:r w:rsidRPr="00041DE7">
        <w:rPr>
          <w:rFonts w:ascii="Arial" w:hAnsi="Arial" w:cs="Arial"/>
        </w:rPr>
        <w:t>5.3.21. Декоративно-лиственные ковровые растения для сохранения четкости рисунка подстригают не менее двух раз за сезон.</w:t>
      </w:r>
    </w:p>
    <w:p w:rsidR="00C30123" w:rsidRPr="00041DE7" w:rsidRDefault="00C30123" w:rsidP="00C30123">
      <w:pPr>
        <w:pStyle w:val="ConsPlusNormal"/>
        <w:ind w:firstLine="540"/>
        <w:jc w:val="both"/>
        <w:rPr>
          <w:rFonts w:ascii="Arial" w:hAnsi="Arial" w:cs="Arial"/>
        </w:rPr>
      </w:pPr>
      <w:r w:rsidRPr="00041DE7">
        <w:rPr>
          <w:rFonts w:ascii="Arial" w:hAnsi="Arial" w:cs="Arial"/>
        </w:rPr>
        <w:t>5.3.22. Луковичные и клубнелуковичные цветочные растения рекомендуется периодически выкапывать: нарциссы - через 4-5 лет; сциллы, мускари, крокусы - через 5-6 лет; тюльпаны, гиацинты, гладиолусы, монтбрецию - ежегодно.</w:t>
      </w:r>
    </w:p>
    <w:p w:rsidR="00C30123" w:rsidRPr="00041DE7" w:rsidRDefault="00C30123" w:rsidP="00C30123">
      <w:pPr>
        <w:pStyle w:val="ConsPlusNormal"/>
        <w:ind w:firstLine="540"/>
        <w:jc w:val="both"/>
        <w:rPr>
          <w:rFonts w:ascii="Arial" w:hAnsi="Arial" w:cs="Arial"/>
        </w:rPr>
      </w:pPr>
      <w:r w:rsidRPr="00041DE7">
        <w:rPr>
          <w:rFonts w:ascii="Arial" w:hAnsi="Arial" w:cs="Arial"/>
        </w:rPr>
        <w:t>5.3.23. Выкопку тюльпанов производят после пожелтения листьев, выкопку гиацинтов, нарциссов, сцилл, мускари, крокусов - после отмирания листьев. Гладиолусы, монтбрецию, ирисы луковичные выкапывают осенью.</w:t>
      </w:r>
    </w:p>
    <w:p w:rsidR="00C30123" w:rsidRPr="00041DE7" w:rsidRDefault="00C30123" w:rsidP="00C30123">
      <w:pPr>
        <w:pStyle w:val="ConsPlusNormal"/>
        <w:ind w:firstLine="540"/>
        <w:jc w:val="both"/>
        <w:rPr>
          <w:rFonts w:ascii="Arial" w:hAnsi="Arial" w:cs="Arial"/>
          <w:highlight w:val="yellow"/>
        </w:rPr>
      </w:pPr>
    </w:p>
    <w:p w:rsidR="00C30123" w:rsidRPr="00041DE7" w:rsidRDefault="00C30123" w:rsidP="00C30123">
      <w:pPr>
        <w:pStyle w:val="ConsPlusTitle"/>
        <w:jc w:val="center"/>
        <w:outlineLvl w:val="1"/>
      </w:pPr>
      <w:r w:rsidRPr="00041DE7">
        <w:t>6. Содержание урн</w:t>
      </w:r>
    </w:p>
    <w:p w:rsidR="00C30123" w:rsidRPr="00041DE7" w:rsidRDefault="00C30123" w:rsidP="00C30123">
      <w:pPr>
        <w:pStyle w:val="ConsPlusNormal"/>
        <w:ind w:firstLine="540"/>
        <w:jc w:val="both"/>
        <w:rPr>
          <w:rFonts w:ascii="Arial" w:hAnsi="Arial" w:cs="Arial"/>
        </w:rPr>
      </w:pPr>
    </w:p>
    <w:p w:rsidR="00C30123" w:rsidRPr="00041DE7" w:rsidRDefault="00C30123" w:rsidP="00C30123">
      <w:pPr>
        <w:pStyle w:val="ConsPlusNormal"/>
        <w:ind w:firstLine="540"/>
        <w:jc w:val="both"/>
        <w:rPr>
          <w:rFonts w:ascii="Arial" w:hAnsi="Arial" w:cs="Arial"/>
        </w:rPr>
      </w:pPr>
      <w:r w:rsidRPr="00041DE7">
        <w:rPr>
          <w:rFonts w:ascii="Arial" w:hAnsi="Arial" w:cs="Arial"/>
        </w:rPr>
        <w:t>6.1. Очистка урн производится по мере их заполнения, но не реже двух раз в день. Мойка урн производится по мере загрязнения, но не реже одного раза в неделю.</w:t>
      </w:r>
    </w:p>
    <w:p w:rsidR="00C30123" w:rsidRPr="00041DE7" w:rsidRDefault="00C30123" w:rsidP="00C30123">
      <w:pPr>
        <w:pStyle w:val="ConsPlusNormal"/>
        <w:ind w:firstLine="540"/>
        <w:jc w:val="both"/>
        <w:rPr>
          <w:rFonts w:ascii="Arial" w:hAnsi="Arial" w:cs="Arial"/>
        </w:rPr>
      </w:pPr>
      <w:r w:rsidRPr="00041DE7">
        <w:rPr>
          <w:rFonts w:ascii="Arial" w:hAnsi="Arial" w:cs="Arial"/>
        </w:rPr>
        <w:t>6.2. Покраска урн осуществляется один раз в год (апрель), а также по мере необходимости или по предписаниям уполномоченного органа исполнительной власти.</w:t>
      </w:r>
    </w:p>
    <w:p w:rsidR="00C30123" w:rsidRPr="00041DE7" w:rsidRDefault="00C30123" w:rsidP="00C30123">
      <w:pPr>
        <w:pStyle w:val="ConsPlusNormal"/>
        <w:ind w:firstLine="540"/>
        <w:jc w:val="both"/>
        <w:rPr>
          <w:rFonts w:ascii="Arial" w:hAnsi="Arial" w:cs="Arial"/>
        </w:rPr>
      </w:pPr>
      <w:r w:rsidRPr="00041DE7">
        <w:rPr>
          <w:rFonts w:ascii="Arial" w:hAnsi="Arial" w:cs="Arial"/>
        </w:rPr>
        <w:lastRenderedPageBreak/>
        <w:t>6.3. Ремонт урны осуществляется по мере необходимости и заключается в замене поврежденных металлических деталей.</w:t>
      </w:r>
    </w:p>
    <w:p w:rsidR="00C30123" w:rsidRPr="00041DE7" w:rsidRDefault="00C30123" w:rsidP="00C30123">
      <w:pPr>
        <w:pStyle w:val="ConsPlusNormal"/>
        <w:ind w:firstLine="540"/>
        <w:jc w:val="both"/>
        <w:rPr>
          <w:rFonts w:ascii="Arial" w:hAnsi="Arial" w:cs="Arial"/>
          <w:highlight w:val="yellow"/>
        </w:rPr>
      </w:pPr>
    </w:p>
    <w:p w:rsidR="00C30123" w:rsidRPr="00041DE7" w:rsidRDefault="00C30123" w:rsidP="00C30123">
      <w:pPr>
        <w:pStyle w:val="ConsPlusTitle"/>
        <w:jc w:val="center"/>
        <w:outlineLvl w:val="1"/>
      </w:pPr>
      <w:r w:rsidRPr="00041DE7">
        <w:t>7. Содержание контейнерной площадки,</w:t>
      </w:r>
    </w:p>
    <w:p w:rsidR="00C30123" w:rsidRPr="00041DE7" w:rsidRDefault="00C30123" w:rsidP="00C30123">
      <w:pPr>
        <w:pStyle w:val="ConsPlusTitle"/>
        <w:jc w:val="center"/>
      </w:pPr>
      <w:r w:rsidRPr="00041DE7">
        <w:t>контейнеров и бункеров-накопителей</w:t>
      </w:r>
    </w:p>
    <w:p w:rsidR="00C30123" w:rsidRPr="00041DE7" w:rsidRDefault="00C30123" w:rsidP="00C30123">
      <w:pPr>
        <w:pStyle w:val="ConsPlusNormal"/>
        <w:ind w:firstLine="540"/>
        <w:jc w:val="both"/>
        <w:rPr>
          <w:rFonts w:ascii="Arial" w:hAnsi="Arial" w:cs="Arial"/>
        </w:rPr>
      </w:pPr>
    </w:p>
    <w:p w:rsidR="00C30123" w:rsidRPr="00041DE7" w:rsidRDefault="00C30123" w:rsidP="00C30123">
      <w:pPr>
        <w:pStyle w:val="ConsPlusNormal"/>
        <w:ind w:firstLine="540"/>
        <w:jc w:val="both"/>
        <w:rPr>
          <w:rFonts w:ascii="Arial" w:hAnsi="Arial" w:cs="Arial"/>
        </w:rPr>
      </w:pPr>
      <w:r w:rsidRPr="00041DE7">
        <w:rPr>
          <w:rFonts w:ascii="Arial" w:hAnsi="Arial" w:cs="Arial"/>
        </w:rPr>
        <w:t>7.1. Ответственность за герметизацию, внешний вид и санитарное состояние контейнеров и бункеров-накопителей во время транспортировки возлагается на организации и физические лица, осуществляющие данный вид работ.</w:t>
      </w:r>
    </w:p>
    <w:p w:rsidR="00C30123" w:rsidRPr="00041DE7" w:rsidRDefault="00C30123" w:rsidP="00C30123">
      <w:pPr>
        <w:pStyle w:val="ConsPlusNormal"/>
        <w:ind w:firstLine="540"/>
        <w:jc w:val="both"/>
        <w:rPr>
          <w:rFonts w:ascii="Arial" w:hAnsi="Arial" w:cs="Arial"/>
        </w:rPr>
      </w:pPr>
      <w:r w:rsidRPr="00041DE7">
        <w:rPr>
          <w:rFonts w:ascii="Arial" w:hAnsi="Arial" w:cs="Arial"/>
        </w:rPr>
        <w:t>7.2. Уборку отходов, загрязнений, просыпавшегося при выгрузке из контейнеров или загрузке бункера, производят работники организации, осуществляющей вывоз отходов.</w:t>
      </w:r>
    </w:p>
    <w:p w:rsidR="00C30123" w:rsidRPr="00041DE7" w:rsidRDefault="00C30123" w:rsidP="00C30123">
      <w:pPr>
        <w:pStyle w:val="ConsPlusNormal"/>
        <w:ind w:firstLine="540"/>
        <w:jc w:val="both"/>
        <w:rPr>
          <w:rFonts w:ascii="Arial" w:hAnsi="Arial" w:cs="Arial"/>
        </w:rPr>
      </w:pPr>
      <w:r w:rsidRPr="00041DE7">
        <w:rPr>
          <w:rFonts w:ascii="Arial" w:hAnsi="Arial" w:cs="Arial"/>
        </w:rPr>
        <w:t>7.3.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отходов. Контейнеры должны быть оборудованы плотно закрывающейся крышкой, а на автозаправочных станциях (АЗС) запираться на замки.</w:t>
      </w:r>
    </w:p>
    <w:p w:rsidR="00C30123" w:rsidRPr="00041DE7" w:rsidRDefault="00C30123" w:rsidP="00C30123">
      <w:pPr>
        <w:pStyle w:val="ConsPlusNormal"/>
        <w:ind w:firstLine="540"/>
        <w:jc w:val="both"/>
        <w:rPr>
          <w:rFonts w:ascii="Arial" w:hAnsi="Arial" w:cs="Arial"/>
        </w:rPr>
      </w:pPr>
      <w:r w:rsidRPr="00041DE7">
        <w:rPr>
          <w:rFonts w:ascii="Arial" w:hAnsi="Arial" w:cs="Arial"/>
        </w:rPr>
        <w:t>7.4. Контейнеры, бункеры-накопители и площадки под ними должны не реже 1 раза в 10 дней (кроме зимнего периода) промываться и обрабатываться дезинфицирующими составами.</w:t>
      </w:r>
    </w:p>
    <w:p w:rsidR="00C30123" w:rsidRPr="00041DE7" w:rsidRDefault="00C30123" w:rsidP="00C30123">
      <w:pPr>
        <w:pStyle w:val="ConsPlusNormal"/>
        <w:ind w:firstLine="540"/>
        <w:jc w:val="both"/>
        <w:rPr>
          <w:rFonts w:ascii="Arial" w:hAnsi="Arial" w:cs="Arial"/>
        </w:rPr>
      </w:pPr>
      <w:r w:rsidRPr="00041DE7">
        <w:rPr>
          <w:rFonts w:ascii="Arial" w:hAnsi="Arial" w:cs="Arial"/>
        </w:rPr>
        <w:t>7.5. Переполнение контейнеров, бункеров-накопителей твердыми коммунальными отходами не допускается.</w:t>
      </w:r>
    </w:p>
    <w:p w:rsidR="00C30123" w:rsidRPr="00041DE7" w:rsidRDefault="00C30123" w:rsidP="00C30123">
      <w:pPr>
        <w:pStyle w:val="ConsPlusNormal"/>
        <w:ind w:firstLine="540"/>
        <w:jc w:val="both"/>
        <w:rPr>
          <w:rFonts w:ascii="Arial" w:hAnsi="Arial" w:cs="Arial"/>
        </w:rPr>
      </w:pPr>
      <w:r w:rsidRPr="00041DE7">
        <w:rPr>
          <w:rFonts w:ascii="Arial" w:hAnsi="Arial" w:cs="Arial"/>
        </w:rPr>
        <w:t>7.6. Контейнеры (металлические), павильоны контейнерной площадки подлежат покраске и текущему ремонту по мере необходимости.</w:t>
      </w:r>
    </w:p>
    <w:p w:rsidR="00C30123" w:rsidRPr="00041DE7" w:rsidRDefault="00C30123" w:rsidP="00C30123">
      <w:pPr>
        <w:pStyle w:val="ConsPlusNormal"/>
        <w:ind w:firstLine="540"/>
        <w:jc w:val="both"/>
        <w:rPr>
          <w:rFonts w:ascii="Arial" w:hAnsi="Arial" w:cs="Arial"/>
          <w:highlight w:val="yellow"/>
        </w:rPr>
      </w:pPr>
    </w:p>
    <w:p w:rsidR="00C30123" w:rsidRPr="00041DE7" w:rsidRDefault="00C30123" w:rsidP="00C30123">
      <w:pPr>
        <w:pStyle w:val="ConsPlusNormal"/>
        <w:ind w:firstLine="540"/>
        <w:jc w:val="both"/>
        <w:rPr>
          <w:rFonts w:ascii="Arial" w:hAnsi="Arial" w:cs="Arial"/>
          <w:highlight w:val="yellow"/>
        </w:rPr>
      </w:pPr>
    </w:p>
    <w:p w:rsidR="00C30123" w:rsidRPr="00041DE7" w:rsidRDefault="00C30123" w:rsidP="00C30123">
      <w:pPr>
        <w:pStyle w:val="ConsPlusTitle"/>
        <w:jc w:val="center"/>
        <w:outlineLvl w:val="1"/>
      </w:pPr>
      <w:r w:rsidRPr="00041DE7">
        <w:t>8. Содержание площадок для выгула домашних животных</w:t>
      </w:r>
    </w:p>
    <w:p w:rsidR="00C30123" w:rsidRPr="00041DE7" w:rsidRDefault="00C30123" w:rsidP="00C30123">
      <w:pPr>
        <w:pStyle w:val="ConsPlusNormal"/>
        <w:ind w:firstLine="540"/>
        <w:jc w:val="both"/>
        <w:rPr>
          <w:rFonts w:ascii="Arial" w:hAnsi="Arial" w:cs="Arial"/>
        </w:rPr>
      </w:pPr>
    </w:p>
    <w:p w:rsidR="00C30123" w:rsidRPr="00041DE7" w:rsidRDefault="00C30123" w:rsidP="00C30123">
      <w:pPr>
        <w:pStyle w:val="ConsPlusNormal"/>
        <w:ind w:firstLine="540"/>
        <w:jc w:val="both"/>
        <w:rPr>
          <w:rFonts w:ascii="Arial" w:hAnsi="Arial" w:cs="Arial"/>
        </w:rPr>
      </w:pPr>
      <w:r w:rsidRPr="00041DE7">
        <w:rPr>
          <w:rFonts w:ascii="Arial" w:hAnsi="Arial" w:cs="Arial"/>
        </w:rPr>
        <w:t>8.1. Площадки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C30123" w:rsidRPr="00041DE7" w:rsidRDefault="00C30123" w:rsidP="00C30123">
      <w:pPr>
        <w:pStyle w:val="ConsPlusNormal"/>
        <w:ind w:firstLine="540"/>
        <w:jc w:val="both"/>
        <w:rPr>
          <w:rFonts w:ascii="Arial" w:hAnsi="Arial" w:cs="Arial"/>
        </w:rPr>
      </w:pPr>
      <w:r w:rsidRPr="00041DE7">
        <w:rPr>
          <w:rFonts w:ascii="Arial" w:hAnsi="Arial" w:cs="Arial"/>
        </w:rPr>
        <w:t>8.2. Размеры площадок для выгула собак, размещаемых на территориях жилого назначения, должны составлять 400-600 кв. м, на прочих территориях - до 800 кв. м. В условиях сложившейся застройки можно принимать уменьшенный размер площадок исходя из имеющихся территориальных возможностей. Доступность площадок - не далее 400 м. На территории микрорайонов с плотной жилой застройкой - не далее 600 м.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менее 40 м.</w:t>
      </w:r>
    </w:p>
    <w:p w:rsidR="00C30123" w:rsidRPr="00041DE7" w:rsidRDefault="00C30123" w:rsidP="00C30123">
      <w:pPr>
        <w:pStyle w:val="ConsPlusNormal"/>
        <w:ind w:firstLine="540"/>
        <w:jc w:val="both"/>
        <w:rPr>
          <w:rFonts w:ascii="Arial" w:hAnsi="Arial" w:cs="Arial"/>
        </w:rPr>
      </w:pPr>
      <w:r w:rsidRPr="00041DE7">
        <w:rPr>
          <w:rFonts w:ascii="Arial" w:hAnsi="Arial" w:cs="Arial"/>
        </w:rPr>
        <w:t>8.3.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оборудуется твердым видом покрытия.</w:t>
      </w:r>
    </w:p>
    <w:p w:rsidR="00C30123" w:rsidRPr="00041DE7" w:rsidRDefault="00C30123" w:rsidP="00C30123">
      <w:pPr>
        <w:pStyle w:val="ConsPlusNormal"/>
        <w:ind w:firstLine="540"/>
        <w:jc w:val="both"/>
        <w:rPr>
          <w:rFonts w:ascii="Arial" w:hAnsi="Arial" w:cs="Arial"/>
        </w:rPr>
      </w:pPr>
      <w:r w:rsidRPr="00041DE7">
        <w:rPr>
          <w:rFonts w:ascii="Arial" w:hAnsi="Arial" w:cs="Arial"/>
        </w:rPr>
        <w:t>8.4.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C30123" w:rsidRPr="00041DE7" w:rsidRDefault="00C30123" w:rsidP="00C30123">
      <w:pPr>
        <w:pStyle w:val="ConsPlusNormal"/>
        <w:ind w:firstLine="540"/>
        <w:jc w:val="both"/>
        <w:rPr>
          <w:rFonts w:ascii="Arial" w:hAnsi="Arial" w:cs="Arial"/>
        </w:rPr>
      </w:pPr>
      <w:r w:rsidRPr="00041DE7">
        <w:rPr>
          <w:rFonts w:ascii="Arial" w:hAnsi="Arial" w:cs="Arial"/>
        </w:rPr>
        <w:t>8.5. На территории площадки размещается информационный стенд с правилами пользования площадкой.</w:t>
      </w:r>
    </w:p>
    <w:p w:rsidR="00C30123" w:rsidRPr="00041DE7" w:rsidRDefault="00C30123" w:rsidP="00C30123">
      <w:pPr>
        <w:pStyle w:val="ConsPlusNormal"/>
        <w:ind w:firstLine="540"/>
        <w:jc w:val="both"/>
        <w:rPr>
          <w:rFonts w:ascii="Arial" w:hAnsi="Arial" w:cs="Arial"/>
        </w:rPr>
      </w:pPr>
      <w:r w:rsidRPr="00041DE7">
        <w:rPr>
          <w:rFonts w:ascii="Arial" w:hAnsi="Arial" w:cs="Arial"/>
        </w:rPr>
        <w:t xml:space="preserve">8.6. Состав работ по содержанию площадок для выгула домашних животных с </w:t>
      </w:r>
      <w:r w:rsidRPr="00041DE7">
        <w:rPr>
          <w:rFonts w:ascii="Arial" w:hAnsi="Arial" w:cs="Arial"/>
        </w:rPr>
        <w:lastRenderedPageBreak/>
        <w:t>покрытием из газона.</w:t>
      </w:r>
    </w:p>
    <w:p w:rsidR="00C30123" w:rsidRPr="00041DE7" w:rsidRDefault="00C30123" w:rsidP="00C30123">
      <w:pPr>
        <w:pStyle w:val="ConsPlusNormal"/>
        <w:ind w:firstLine="540"/>
        <w:jc w:val="both"/>
        <w:rPr>
          <w:rFonts w:ascii="Arial" w:hAnsi="Arial" w:cs="Arial"/>
        </w:rPr>
      </w:pPr>
      <w:r w:rsidRPr="00041DE7">
        <w:rPr>
          <w:rFonts w:ascii="Arial" w:hAnsi="Arial" w:cs="Arial"/>
        </w:rPr>
        <w:t>8.6.1. В летний период:</w:t>
      </w:r>
    </w:p>
    <w:p w:rsidR="00C30123" w:rsidRPr="00041DE7" w:rsidRDefault="00C30123" w:rsidP="00C30123">
      <w:pPr>
        <w:pStyle w:val="ConsPlusNormal"/>
        <w:ind w:firstLine="540"/>
        <w:jc w:val="both"/>
        <w:rPr>
          <w:rFonts w:ascii="Arial" w:hAnsi="Arial" w:cs="Arial"/>
        </w:rPr>
      </w:pPr>
      <w:r w:rsidRPr="00041DE7">
        <w:rPr>
          <w:rFonts w:ascii="Arial" w:hAnsi="Arial" w:cs="Arial"/>
        </w:rPr>
        <w:t>- уборка загрязнений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кошение травы;</w:t>
      </w:r>
    </w:p>
    <w:p w:rsidR="00C30123" w:rsidRPr="00041DE7" w:rsidRDefault="00C30123" w:rsidP="00C30123">
      <w:pPr>
        <w:pStyle w:val="ConsPlusNormal"/>
        <w:ind w:firstLine="540"/>
        <w:jc w:val="both"/>
        <w:rPr>
          <w:rFonts w:ascii="Arial" w:hAnsi="Arial" w:cs="Arial"/>
        </w:rPr>
      </w:pPr>
      <w:r w:rsidRPr="00041DE7">
        <w:rPr>
          <w:rFonts w:ascii="Arial" w:hAnsi="Arial" w:cs="Arial"/>
        </w:rPr>
        <w:t>- текущий ремонт газона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сбора биологических отходов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текущий ремонт ограждения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окраска ограждения (100%)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8.6.2. В зимний период:</w:t>
      </w:r>
    </w:p>
    <w:p w:rsidR="00C30123" w:rsidRPr="00041DE7" w:rsidRDefault="00C30123" w:rsidP="00C30123">
      <w:pPr>
        <w:pStyle w:val="ConsPlusNormal"/>
        <w:ind w:firstLine="540"/>
        <w:jc w:val="both"/>
        <w:rPr>
          <w:rFonts w:ascii="Arial" w:hAnsi="Arial" w:cs="Arial"/>
        </w:rPr>
      </w:pPr>
      <w:r w:rsidRPr="00041DE7">
        <w:rPr>
          <w:rFonts w:ascii="Arial" w:hAnsi="Arial" w:cs="Arial"/>
        </w:rPr>
        <w:t>- уборка загрязнений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сбора биологических отходов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8.7. Состав работ по содержанию площадок для выгула домашних животных с гравийно-песчаным покрытием.</w:t>
      </w:r>
    </w:p>
    <w:p w:rsidR="00C30123" w:rsidRPr="00041DE7" w:rsidRDefault="00C30123" w:rsidP="00C30123">
      <w:pPr>
        <w:pStyle w:val="ConsPlusNormal"/>
        <w:ind w:firstLine="540"/>
        <w:jc w:val="both"/>
        <w:rPr>
          <w:rFonts w:ascii="Arial" w:hAnsi="Arial" w:cs="Arial"/>
        </w:rPr>
      </w:pPr>
      <w:r w:rsidRPr="00041DE7">
        <w:rPr>
          <w:rFonts w:ascii="Arial" w:hAnsi="Arial" w:cs="Arial"/>
        </w:rPr>
        <w:t>8.7.1. В летний период:</w:t>
      </w:r>
    </w:p>
    <w:p w:rsidR="00C30123" w:rsidRPr="00041DE7" w:rsidRDefault="00C30123" w:rsidP="00C30123">
      <w:pPr>
        <w:pStyle w:val="ConsPlusNormal"/>
        <w:ind w:firstLine="540"/>
        <w:jc w:val="both"/>
        <w:rPr>
          <w:rFonts w:ascii="Arial" w:hAnsi="Arial" w:cs="Arial"/>
        </w:rPr>
      </w:pPr>
      <w:r w:rsidRPr="00041DE7">
        <w:rPr>
          <w:rFonts w:ascii="Arial" w:hAnsi="Arial" w:cs="Arial"/>
        </w:rPr>
        <w:t>- уборка загрязнений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сбора биологических отходов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текущий ремонт ограждения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окраска ограждения (100%)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 замена покрытия места выгула собак (100%)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8.7.2. В зимний период:</w:t>
      </w:r>
    </w:p>
    <w:p w:rsidR="00C30123" w:rsidRPr="00041DE7" w:rsidRDefault="00C30123" w:rsidP="00C30123">
      <w:pPr>
        <w:pStyle w:val="ConsPlusNormal"/>
        <w:ind w:firstLine="540"/>
        <w:jc w:val="both"/>
        <w:rPr>
          <w:rFonts w:ascii="Arial" w:hAnsi="Arial" w:cs="Arial"/>
        </w:rPr>
      </w:pPr>
      <w:r w:rsidRPr="00041DE7">
        <w:rPr>
          <w:rFonts w:ascii="Arial" w:hAnsi="Arial" w:cs="Arial"/>
        </w:rPr>
        <w:t>- уборка загрязнений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сбора биологических отходов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C30123" w:rsidRPr="00041DE7" w:rsidRDefault="00C30123" w:rsidP="00C30123">
      <w:pPr>
        <w:pStyle w:val="ConsPlusNormal"/>
        <w:ind w:firstLine="540"/>
        <w:jc w:val="both"/>
        <w:rPr>
          <w:rFonts w:ascii="Arial" w:hAnsi="Arial" w:cs="Arial"/>
        </w:rPr>
      </w:pPr>
    </w:p>
    <w:p w:rsidR="00C30123" w:rsidRPr="00041DE7" w:rsidRDefault="00C30123" w:rsidP="00C30123">
      <w:pPr>
        <w:pStyle w:val="ConsPlusTitle"/>
        <w:jc w:val="center"/>
        <w:outlineLvl w:val="1"/>
      </w:pPr>
      <w:r w:rsidRPr="00041DE7">
        <w:t>9. Содержание площадок для дрессировки собак</w:t>
      </w:r>
    </w:p>
    <w:p w:rsidR="00C30123" w:rsidRPr="00041DE7" w:rsidRDefault="00C30123" w:rsidP="00C30123">
      <w:pPr>
        <w:pStyle w:val="ConsPlusNormal"/>
        <w:ind w:firstLine="540"/>
        <w:jc w:val="both"/>
        <w:rPr>
          <w:rFonts w:ascii="Arial" w:hAnsi="Arial" w:cs="Arial"/>
        </w:rPr>
      </w:pPr>
    </w:p>
    <w:p w:rsidR="00C30123" w:rsidRPr="00041DE7" w:rsidRDefault="00C30123" w:rsidP="00C30123">
      <w:pPr>
        <w:pStyle w:val="ConsPlusNormal"/>
        <w:ind w:firstLine="540"/>
        <w:jc w:val="both"/>
        <w:rPr>
          <w:rFonts w:ascii="Arial" w:hAnsi="Arial" w:cs="Arial"/>
        </w:rPr>
      </w:pPr>
      <w:r w:rsidRPr="00041DE7">
        <w:rPr>
          <w:rFonts w:ascii="Arial" w:hAnsi="Arial" w:cs="Arial"/>
        </w:rPr>
        <w:t>9.1.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 на площадку), информационный стенд, осветительное оборудование, специальное тренировочное оборудование.</w:t>
      </w:r>
    </w:p>
    <w:p w:rsidR="00C30123" w:rsidRPr="00041DE7" w:rsidRDefault="00C30123" w:rsidP="00C30123">
      <w:pPr>
        <w:pStyle w:val="ConsPlusNormal"/>
        <w:ind w:firstLine="540"/>
        <w:jc w:val="both"/>
        <w:rPr>
          <w:rFonts w:ascii="Arial" w:hAnsi="Arial" w:cs="Arial"/>
        </w:rPr>
      </w:pPr>
      <w:r w:rsidRPr="00041DE7">
        <w:rPr>
          <w:rFonts w:ascii="Arial" w:hAnsi="Arial" w:cs="Arial"/>
        </w:rPr>
        <w:t>9.2. Покрытие площадки предусматривают имеющим ровную поверхность, обеспечивающую хороший дренаж, не травмирующую конечности собак (газонное, песчаное, песчано-земляное), а также удобным для регулярной уборки и обновления.</w:t>
      </w:r>
    </w:p>
    <w:p w:rsidR="00C30123" w:rsidRPr="00041DE7" w:rsidRDefault="00C30123" w:rsidP="00C30123">
      <w:pPr>
        <w:pStyle w:val="ConsPlusNormal"/>
        <w:ind w:firstLine="540"/>
        <w:jc w:val="both"/>
        <w:rPr>
          <w:rFonts w:ascii="Arial" w:hAnsi="Arial" w:cs="Arial"/>
        </w:rPr>
      </w:pPr>
      <w:r w:rsidRPr="00041DE7">
        <w:rPr>
          <w:rFonts w:ascii="Arial" w:hAnsi="Arial" w:cs="Arial"/>
        </w:rPr>
        <w:t>9.3. Ограждение должно быть представлено забором (металлическая сетка) высотой не менее 2,0 м. Расстояние между элементами и секциями ограждения, его нижним краем и землей предусматривается не позволяющим собаке покидать площадку или причинять себе травму.</w:t>
      </w:r>
    </w:p>
    <w:p w:rsidR="00C30123" w:rsidRPr="00041DE7" w:rsidRDefault="00C30123" w:rsidP="00C30123">
      <w:pPr>
        <w:pStyle w:val="ConsPlusNormal"/>
        <w:ind w:firstLine="540"/>
        <w:jc w:val="both"/>
        <w:rPr>
          <w:rFonts w:ascii="Arial" w:hAnsi="Arial" w:cs="Arial"/>
        </w:rPr>
      </w:pPr>
      <w:r w:rsidRPr="00041DE7">
        <w:rPr>
          <w:rFonts w:ascii="Arial" w:hAnsi="Arial" w:cs="Arial"/>
        </w:rPr>
        <w:t xml:space="preserve">9.4. Площадки для дрессировки собак оборудуются учебными, тренировочными, спортивными снарядами и сооружениями, навесом от дождя, утепленным бытовым </w:t>
      </w:r>
      <w:r w:rsidRPr="00041DE7">
        <w:rPr>
          <w:rFonts w:ascii="Arial" w:hAnsi="Arial" w:cs="Arial"/>
        </w:rPr>
        <w:lastRenderedPageBreak/>
        <w:t>помещением для хранения инвентаря, оборудования и отдыха инструкторов (далее - тренировочное оборудование).</w:t>
      </w:r>
    </w:p>
    <w:p w:rsidR="00C30123" w:rsidRPr="00041DE7" w:rsidRDefault="00C30123" w:rsidP="00C30123">
      <w:pPr>
        <w:pStyle w:val="ConsPlusNormal"/>
        <w:ind w:firstLine="540"/>
        <w:jc w:val="both"/>
        <w:rPr>
          <w:rFonts w:ascii="Arial" w:hAnsi="Arial" w:cs="Arial"/>
        </w:rPr>
      </w:pPr>
      <w:r w:rsidRPr="00041DE7">
        <w:rPr>
          <w:rFonts w:ascii="Arial" w:hAnsi="Arial" w:cs="Arial"/>
        </w:rPr>
        <w:t>9.5. Состав работ по содержанию площадок для дрессировки собак с покрытием из газона.</w:t>
      </w:r>
    </w:p>
    <w:p w:rsidR="00C30123" w:rsidRPr="00041DE7" w:rsidRDefault="00C30123" w:rsidP="00C30123">
      <w:pPr>
        <w:pStyle w:val="ConsPlusNormal"/>
        <w:ind w:firstLine="540"/>
        <w:jc w:val="both"/>
        <w:rPr>
          <w:rFonts w:ascii="Arial" w:hAnsi="Arial" w:cs="Arial"/>
        </w:rPr>
      </w:pPr>
      <w:r w:rsidRPr="00041DE7">
        <w:rPr>
          <w:rFonts w:ascii="Arial" w:hAnsi="Arial" w:cs="Arial"/>
        </w:rPr>
        <w:t>9.5.1. В летний период:</w:t>
      </w:r>
    </w:p>
    <w:p w:rsidR="00C30123" w:rsidRPr="00041DE7" w:rsidRDefault="00C30123" w:rsidP="00C30123">
      <w:pPr>
        <w:pStyle w:val="ConsPlusNormal"/>
        <w:ind w:firstLine="540"/>
        <w:jc w:val="both"/>
        <w:rPr>
          <w:rFonts w:ascii="Arial" w:hAnsi="Arial" w:cs="Arial"/>
        </w:rPr>
      </w:pPr>
      <w:r w:rsidRPr="00041DE7">
        <w:rPr>
          <w:rFonts w:ascii="Arial" w:hAnsi="Arial" w:cs="Arial"/>
        </w:rPr>
        <w:t>- уборка загрязнений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кошение травы;</w:t>
      </w:r>
    </w:p>
    <w:p w:rsidR="00C30123" w:rsidRPr="00041DE7" w:rsidRDefault="00C30123" w:rsidP="00C30123">
      <w:pPr>
        <w:pStyle w:val="ConsPlusNormal"/>
        <w:ind w:firstLine="540"/>
        <w:jc w:val="both"/>
        <w:rPr>
          <w:rFonts w:ascii="Arial" w:hAnsi="Arial" w:cs="Arial"/>
        </w:rPr>
      </w:pPr>
      <w:r w:rsidRPr="00041DE7">
        <w:rPr>
          <w:rFonts w:ascii="Arial" w:hAnsi="Arial" w:cs="Arial"/>
        </w:rPr>
        <w:t>- текущий ремонт газона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сбора биологических отходов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текущий ремонт ограждения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 текущий ремонт тренировочного оборудования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окраска ограждения (100%)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 окраска тренировочного оборудования (100%)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9.5.2. В зимний период:</w:t>
      </w:r>
    </w:p>
    <w:p w:rsidR="00C30123" w:rsidRPr="00041DE7" w:rsidRDefault="00C30123" w:rsidP="00C30123">
      <w:pPr>
        <w:pStyle w:val="ConsPlusNormal"/>
        <w:ind w:firstLine="540"/>
        <w:jc w:val="both"/>
        <w:rPr>
          <w:rFonts w:ascii="Arial" w:hAnsi="Arial" w:cs="Arial"/>
        </w:rPr>
      </w:pPr>
      <w:r w:rsidRPr="00041DE7">
        <w:rPr>
          <w:rFonts w:ascii="Arial" w:hAnsi="Arial" w:cs="Arial"/>
        </w:rPr>
        <w:t>- уборка загрязнений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сбора биологических отходов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9.6. Состав работ по содержанию площадок для дрессировки собак с гравийно-песчаным покрытием.</w:t>
      </w:r>
    </w:p>
    <w:p w:rsidR="00C30123" w:rsidRPr="00041DE7" w:rsidRDefault="00C30123" w:rsidP="00C30123">
      <w:pPr>
        <w:pStyle w:val="ConsPlusNormal"/>
        <w:ind w:firstLine="540"/>
        <w:jc w:val="both"/>
        <w:rPr>
          <w:rFonts w:ascii="Arial" w:hAnsi="Arial" w:cs="Arial"/>
        </w:rPr>
      </w:pPr>
      <w:r w:rsidRPr="00041DE7">
        <w:rPr>
          <w:rFonts w:ascii="Arial" w:hAnsi="Arial" w:cs="Arial"/>
        </w:rPr>
        <w:t>9.6.1. В летний период:</w:t>
      </w:r>
    </w:p>
    <w:p w:rsidR="00C30123" w:rsidRPr="00041DE7" w:rsidRDefault="00C30123" w:rsidP="00C30123">
      <w:pPr>
        <w:pStyle w:val="ConsPlusNormal"/>
        <w:ind w:firstLine="540"/>
        <w:jc w:val="both"/>
        <w:rPr>
          <w:rFonts w:ascii="Arial" w:hAnsi="Arial" w:cs="Arial"/>
        </w:rPr>
      </w:pPr>
      <w:r w:rsidRPr="00041DE7">
        <w:rPr>
          <w:rFonts w:ascii="Arial" w:hAnsi="Arial" w:cs="Arial"/>
        </w:rPr>
        <w:t>- уборка загрязнений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сбора биологических отходов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текущий ремонт ограждения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окраска ограждения (100%)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 замена покрытия места выгула собак (100%) - один раз в год.</w:t>
      </w:r>
    </w:p>
    <w:p w:rsidR="00C30123" w:rsidRPr="00041DE7" w:rsidRDefault="00C30123" w:rsidP="00C30123">
      <w:pPr>
        <w:pStyle w:val="ConsPlusNormal"/>
        <w:ind w:firstLine="540"/>
        <w:jc w:val="both"/>
        <w:rPr>
          <w:rFonts w:ascii="Arial" w:hAnsi="Arial" w:cs="Arial"/>
        </w:rPr>
      </w:pPr>
      <w:r w:rsidRPr="00041DE7">
        <w:rPr>
          <w:rFonts w:ascii="Arial" w:hAnsi="Arial" w:cs="Arial"/>
        </w:rPr>
        <w:t>9.6.2. В зимний период:</w:t>
      </w:r>
    </w:p>
    <w:p w:rsidR="00C30123" w:rsidRPr="00041DE7" w:rsidRDefault="00C30123" w:rsidP="00C30123">
      <w:pPr>
        <w:pStyle w:val="ConsPlusNormal"/>
        <w:ind w:firstLine="540"/>
        <w:jc w:val="both"/>
        <w:rPr>
          <w:rFonts w:ascii="Arial" w:hAnsi="Arial" w:cs="Arial"/>
        </w:rPr>
      </w:pPr>
      <w:r w:rsidRPr="00041DE7">
        <w:rPr>
          <w:rFonts w:ascii="Arial" w:hAnsi="Arial" w:cs="Arial"/>
        </w:rPr>
        <w:t>- уборка загрязнений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погрузка и вывоз контейнера для сбора биологических отходов для дальнейшей утилизации - ежедневно;</w:t>
      </w:r>
    </w:p>
    <w:p w:rsidR="00C30123" w:rsidRPr="00041DE7" w:rsidRDefault="00C30123" w:rsidP="00C30123">
      <w:pPr>
        <w:pStyle w:val="ConsPlusNormal"/>
        <w:ind w:firstLine="540"/>
        <w:jc w:val="both"/>
        <w:rPr>
          <w:rFonts w:ascii="Arial" w:hAnsi="Arial" w:cs="Arial"/>
        </w:rPr>
      </w:pPr>
      <w:r w:rsidRPr="00041DE7">
        <w:rPr>
          <w:rFonts w:ascii="Arial" w:hAnsi="Arial" w:cs="Arial"/>
        </w:rPr>
        <w:t>- дезинфекция контейнерных площадок, контейнеров для сбора биологических отходов, экскрементов животных – ежедневно.</w:t>
      </w:r>
    </w:p>
    <w:p w:rsidR="00C30123" w:rsidRPr="00041DE7" w:rsidRDefault="00C30123" w:rsidP="00C30123">
      <w:pPr>
        <w:pStyle w:val="ConsPlusNormal"/>
        <w:ind w:firstLine="540"/>
        <w:jc w:val="both"/>
        <w:rPr>
          <w:rFonts w:ascii="Arial" w:hAnsi="Arial" w:cs="Arial"/>
        </w:rPr>
      </w:pPr>
    </w:p>
    <w:p w:rsidR="00C30123" w:rsidRPr="00041DE7" w:rsidRDefault="00C30123" w:rsidP="00C30123">
      <w:pPr>
        <w:pStyle w:val="ConsPlusTitle"/>
        <w:jc w:val="center"/>
        <w:outlineLvl w:val="1"/>
      </w:pPr>
      <w:r w:rsidRPr="00041DE7">
        <w:t>10. Содержание ограждений</w:t>
      </w:r>
    </w:p>
    <w:p w:rsidR="00C30123" w:rsidRPr="00041DE7" w:rsidRDefault="00C30123" w:rsidP="00C30123">
      <w:pPr>
        <w:pStyle w:val="ConsPlusNormal"/>
        <w:ind w:firstLine="540"/>
        <w:jc w:val="both"/>
        <w:rPr>
          <w:rFonts w:ascii="Arial" w:hAnsi="Arial" w:cs="Arial"/>
        </w:rPr>
      </w:pPr>
    </w:p>
    <w:p w:rsidR="00C30123" w:rsidRPr="00041DE7" w:rsidRDefault="00C30123" w:rsidP="00C30123">
      <w:pPr>
        <w:pStyle w:val="ConsPlusNormal"/>
        <w:ind w:firstLine="540"/>
        <w:jc w:val="both"/>
        <w:rPr>
          <w:rFonts w:ascii="Arial" w:hAnsi="Arial" w:cs="Arial"/>
        </w:rPr>
      </w:pPr>
      <w:r w:rsidRPr="00041DE7">
        <w:rPr>
          <w:rFonts w:ascii="Arial" w:hAnsi="Arial" w:cs="Arial"/>
        </w:rPr>
        <w:t>10.1. Поврежденные элементы ограждающих конструкций подлежат восстановлению или замене в течение пяти календарных дней после обнаружения дефектов, а элементы ограждающих конструкций, установленных для ограждения опасных участков, подлежат восстановлению или замене незамедлительно с момента обнаружения повреждений.</w:t>
      </w:r>
    </w:p>
    <w:p w:rsidR="00C30123" w:rsidRPr="00041DE7" w:rsidRDefault="00C30123" w:rsidP="00C30123">
      <w:pPr>
        <w:pStyle w:val="ConsPlusNormal"/>
        <w:ind w:firstLine="540"/>
        <w:jc w:val="both"/>
        <w:rPr>
          <w:rFonts w:ascii="Arial" w:hAnsi="Arial" w:cs="Arial"/>
        </w:rPr>
      </w:pPr>
      <w:r w:rsidRPr="00041DE7">
        <w:rPr>
          <w:rFonts w:ascii="Arial" w:hAnsi="Arial" w:cs="Arial"/>
        </w:rPr>
        <w:t>10.2. Ограждающие конструкции должны не иметь видимых повреждений, деформаций, очагов отшелушивания покрасочного слоя и коррозии металла, посторонних надписей и объявлений.</w:t>
      </w:r>
    </w:p>
    <w:p w:rsidR="00C30123" w:rsidRPr="00041DE7" w:rsidRDefault="00C30123" w:rsidP="00C30123">
      <w:pPr>
        <w:pStyle w:val="ConsPlusNormal"/>
        <w:ind w:firstLine="540"/>
        <w:jc w:val="both"/>
        <w:rPr>
          <w:rFonts w:ascii="Arial" w:hAnsi="Arial" w:cs="Arial"/>
        </w:rPr>
      </w:pPr>
      <w:r w:rsidRPr="00041DE7">
        <w:rPr>
          <w:rFonts w:ascii="Arial" w:hAnsi="Arial" w:cs="Arial"/>
        </w:rPr>
        <w:t xml:space="preserve">10.3. Мойка ограждающих конструкций производится при температуре выше 0 </w:t>
      </w:r>
      <w:r w:rsidRPr="00041DE7">
        <w:rPr>
          <w:rFonts w:ascii="Arial" w:hAnsi="Arial" w:cs="Arial"/>
        </w:rPr>
        <w:lastRenderedPageBreak/>
        <w:t>°C по мере загрязнения.</w:t>
      </w:r>
    </w:p>
    <w:p w:rsidR="00C30123" w:rsidRPr="00041DE7" w:rsidRDefault="00C30123" w:rsidP="00C30123">
      <w:pPr>
        <w:pStyle w:val="ConsPlusNormal"/>
        <w:ind w:firstLine="540"/>
        <w:jc w:val="both"/>
        <w:rPr>
          <w:rFonts w:ascii="Arial" w:hAnsi="Arial" w:cs="Arial"/>
        </w:rPr>
      </w:pPr>
      <w:r w:rsidRPr="00041DE7">
        <w:rPr>
          <w:rFonts w:ascii="Arial" w:hAnsi="Arial" w:cs="Arial"/>
        </w:rPr>
        <w:t>10.4. Ремонт, окрашивание ограждающих конструкций и его элементов производятся по мере необходимости.</w:t>
      </w:r>
    </w:p>
    <w:p w:rsidR="00C30123" w:rsidRPr="00041DE7" w:rsidRDefault="00C30123" w:rsidP="00C30123">
      <w:pPr>
        <w:pStyle w:val="ConsPlusNormal"/>
        <w:ind w:firstLine="540"/>
        <w:jc w:val="both"/>
        <w:rPr>
          <w:rFonts w:ascii="Arial" w:hAnsi="Arial" w:cs="Arial"/>
        </w:rPr>
      </w:pPr>
      <w:r w:rsidRPr="00041DE7">
        <w:rPr>
          <w:rFonts w:ascii="Arial" w:hAnsi="Arial" w:cs="Arial"/>
        </w:rPr>
        <w:t>10.5. Не допускается отклонение ограждающих конструкций от вертикали. Запрещается дальнейшая эксплуатация ветхих и аварийных ограждающих конструкций, а также отдельных элементов ограждения без проведения срочного ремонта, если общая площадь разрушения превышает 20 процентов от общей площади элемента либо отклонение ограждения от вертикали может повлечь его падение.</w:t>
      </w:r>
    </w:p>
    <w:p w:rsidR="00C30123" w:rsidRPr="00041DE7" w:rsidRDefault="00C30123" w:rsidP="00C30123">
      <w:pPr>
        <w:pStyle w:val="ConsPlusNormal"/>
        <w:ind w:firstLine="540"/>
        <w:jc w:val="both"/>
        <w:rPr>
          <w:rFonts w:ascii="Arial" w:hAnsi="Arial" w:cs="Arial"/>
        </w:rPr>
      </w:pPr>
    </w:p>
    <w:p w:rsidR="00C30123" w:rsidRPr="00041DE7" w:rsidRDefault="00C30123" w:rsidP="00C30123">
      <w:pPr>
        <w:pStyle w:val="ConsPlusNormal"/>
        <w:ind w:firstLine="540"/>
        <w:jc w:val="both"/>
        <w:rPr>
          <w:rFonts w:ascii="Arial" w:hAnsi="Arial" w:cs="Arial"/>
          <w:highlight w:val="yellow"/>
        </w:rPr>
      </w:pPr>
    </w:p>
    <w:p w:rsidR="00C30123" w:rsidRPr="00041DE7" w:rsidRDefault="00C30123" w:rsidP="00C30123">
      <w:pPr>
        <w:pStyle w:val="ConsPlusTitle"/>
        <w:jc w:val="center"/>
        <w:outlineLvl w:val="1"/>
      </w:pPr>
      <w:r w:rsidRPr="00041DE7">
        <w:t>11. Содержание пляжей и пляжного оборудования</w:t>
      </w:r>
    </w:p>
    <w:p w:rsidR="00C30123" w:rsidRPr="00041DE7" w:rsidRDefault="00C30123" w:rsidP="00C30123">
      <w:pPr>
        <w:pStyle w:val="ConsPlusNormal"/>
        <w:ind w:firstLine="540"/>
        <w:jc w:val="both"/>
        <w:rPr>
          <w:rFonts w:ascii="Arial" w:hAnsi="Arial" w:cs="Arial"/>
        </w:rPr>
      </w:pPr>
    </w:p>
    <w:p w:rsidR="00C30123" w:rsidRPr="00041DE7" w:rsidRDefault="00C30123" w:rsidP="00C30123">
      <w:pPr>
        <w:pStyle w:val="ConsPlusNormal"/>
        <w:ind w:firstLine="540"/>
        <w:jc w:val="both"/>
        <w:rPr>
          <w:rFonts w:ascii="Arial" w:hAnsi="Arial" w:cs="Arial"/>
        </w:rPr>
      </w:pPr>
      <w:r w:rsidRPr="00041DE7">
        <w:rPr>
          <w:rFonts w:ascii="Arial" w:hAnsi="Arial" w:cs="Arial"/>
        </w:rPr>
        <w:t>11.1. Перед началом открытия сезона купания на территории пляжа необходимо:</w:t>
      </w:r>
    </w:p>
    <w:p w:rsidR="00C30123" w:rsidRPr="00041DE7" w:rsidRDefault="00C30123" w:rsidP="00C30123">
      <w:pPr>
        <w:pStyle w:val="ConsPlusNormal"/>
        <w:ind w:firstLine="540"/>
        <w:jc w:val="both"/>
        <w:rPr>
          <w:rFonts w:ascii="Arial" w:hAnsi="Arial" w:cs="Arial"/>
        </w:rPr>
      </w:pPr>
      <w:r w:rsidRPr="00041DE7">
        <w:rPr>
          <w:rFonts w:ascii="Arial" w:hAnsi="Arial" w:cs="Arial"/>
        </w:rPr>
        <w:t>- провести осмотр и очистку дна водоема;</w:t>
      </w:r>
    </w:p>
    <w:p w:rsidR="00C30123" w:rsidRPr="00041DE7" w:rsidRDefault="00C30123" w:rsidP="00C30123">
      <w:pPr>
        <w:pStyle w:val="ConsPlusNormal"/>
        <w:ind w:firstLine="540"/>
        <w:jc w:val="both"/>
        <w:rPr>
          <w:rFonts w:ascii="Arial" w:hAnsi="Arial" w:cs="Arial"/>
        </w:rPr>
      </w:pPr>
      <w:r w:rsidRPr="00041DE7">
        <w:rPr>
          <w:rFonts w:ascii="Arial" w:hAnsi="Arial" w:cs="Arial"/>
        </w:rPr>
        <w:t>- спланировать дно водоема путем подсыпки речного песка, спланировать береговую территорию;</w:t>
      </w:r>
    </w:p>
    <w:p w:rsidR="00C30123" w:rsidRPr="00041DE7" w:rsidRDefault="00C30123" w:rsidP="00C30123">
      <w:pPr>
        <w:pStyle w:val="ConsPlusNormal"/>
        <w:ind w:firstLine="540"/>
        <w:jc w:val="both"/>
        <w:rPr>
          <w:rFonts w:ascii="Arial" w:hAnsi="Arial" w:cs="Arial"/>
        </w:rPr>
      </w:pPr>
      <w:r w:rsidRPr="00041DE7">
        <w:rPr>
          <w:rFonts w:ascii="Arial" w:hAnsi="Arial" w:cs="Arial"/>
        </w:rPr>
        <w:t>- завезти речной песок (при необходимости);</w:t>
      </w:r>
    </w:p>
    <w:p w:rsidR="00C30123" w:rsidRPr="00041DE7" w:rsidRDefault="00C30123" w:rsidP="00C30123">
      <w:pPr>
        <w:pStyle w:val="ConsPlusNormal"/>
        <w:ind w:firstLine="540"/>
        <w:jc w:val="both"/>
        <w:rPr>
          <w:rFonts w:ascii="Arial" w:hAnsi="Arial" w:cs="Arial"/>
        </w:rPr>
      </w:pPr>
      <w:r w:rsidRPr="00041DE7">
        <w:rPr>
          <w:rFonts w:ascii="Arial" w:hAnsi="Arial" w:cs="Arial"/>
        </w:rPr>
        <w:t>- оборудовать и установить пляжное оборудование (лавочки, навесы от солнца, лежаки, кабинки для переодевания);</w:t>
      </w:r>
    </w:p>
    <w:p w:rsidR="00C30123" w:rsidRPr="00041DE7" w:rsidRDefault="00C30123" w:rsidP="00C30123">
      <w:pPr>
        <w:pStyle w:val="ConsPlusNormal"/>
        <w:ind w:firstLine="540"/>
        <w:jc w:val="both"/>
        <w:rPr>
          <w:rFonts w:ascii="Arial" w:hAnsi="Arial" w:cs="Arial"/>
        </w:rPr>
      </w:pPr>
      <w:r w:rsidRPr="00041DE7">
        <w:rPr>
          <w:rFonts w:ascii="Arial" w:hAnsi="Arial" w:cs="Arial"/>
        </w:rPr>
        <w:t>- оборудовать туалетными кабинами;</w:t>
      </w:r>
    </w:p>
    <w:p w:rsidR="00C30123" w:rsidRPr="00041DE7" w:rsidRDefault="00C30123" w:rsidP="00C30123">
      <w:pPr>
        <w:pStyle w:val="ConsPlusNormal"/>
        <w:ind w:firstLine="540"/>
        <w:jc w:val="both"/>
        <w:rPr>
          <w:rFonts w:ascii="Arial" w:hAnsi="Arial" w:cs="Arial"/>
        </w:rPr>
      </w:pPr>
      <w:r w:rsidRPr="00041DE7">
        <w:rPr>
          <w:rFonts w:ascii="Arial" w:hAnsi="Arial" w:cs="Arial"/>
        </w:rPr>
        <w:t>- оборудовать и установить помещение для спасательного поста;</w:t>
      </w:r>
    </w:p>
    <w:p w:rsidR="00C30123" w:rsidRPr="00041DE7" w:rsidRDefault="00C30123" w:rsidP="00C30123">
      <w:pPr>
        <w:pStyle w:val="ConsPlusNormal"/>
        <w:ind w:firstLine="540"/>
        <w:jc w:val="both"/>
        <w:rPr>
          <w:rFonts w:ascii="Arial" w:hAnsi="Arial" w:cs="Arial"/>
        </w:rPr>
      </w:pPr>
      <w:r w:rsidRPr="00041DE7">
        <w:rPr>
          <w:rFonts w:ascii="Arial" w:hAnsi="Arial" w:cs="Arial"/>
        </w:rPr>
        <w:t>- оборудовать и установить щиты для размещения наглядной агитации по предупреждению несчастных случаев с людьми на воде и правилами общественного порядка;</w:t>
      </w:r>
    </w:p>
    <w:p w:rsidR="00C30123" w:rsidRPr="00041DE7" w:rsidRDefault="00C30123" w:rsidP="00C30123">
      <w:pPr>
        <w:pStyle w:val="ConsPlusNormal"/>
        <w:ind w:firstLine="540"/>
        <w:jc w:val="both"/>
        <w:rPr>
          <w:rFonts w:ascii="Arial" w:hAnsi="Arial" w:cs="Arial"/>
        </w:rPr>
      </w:pPr>
      <w:r w:rsidRPr="00041DE7">
        <w:rPr>
          <w:rFonts w:ascii="Arial" w:hAnsi="Arial" w:cs="Arial"/>
        </w:rPr>
        <w:t>- выставить и обеспечить работу спасательного поста;</w:t>
      </w:r>
    </w:p>
    <w:p w:rsidR="00C30123" w:rsidRPr="00041DE7" w:rsidRDefault="00C30123" w:rsidP="00C30123">
      <w:pPr>
        <w:pStyle w:val="ConsPlusNormal"/>
        <w:ind w:firstLine="540"/>
        <w:jc w:val="both"/>
        <w:rPr>
          <w:rFonts w:ascii="Arial" w:hAnsi="Arial" w:cs="Arial"/>
        </w:rPr>
      </w:pPr>
      <w:r w:rsidRPr="00041DE7">
        <w:rPr>
          <w:rFonts w:ascii="Arial" w:hAnsi="Arial" w:cs="Arial"/>
        </w:rPr>
        <w:t>- обеспечить спасательные посты связью со стационарными спасательными станциями;</w:t>
      </w:r>
    </w:p>
    <w:p w:rsidR="00C30123" w:rsidRPr="00041DE7" w:rsidRDefault="00C30123" w:rsidP="00C30123">
      <w:pPr>
        <w:pStyle w:val="ConsPlusNormal"/>
        <w:ind w:firstLine="540"/>
        <w:jc w:val="both"/>
        <w:rPr>
          <w:rFonts w:ascii="Arial" w:hAnsi="Arial" w:cs="Arial"/>
        </w:rPr>
      </w:pPr>
      <w:r w:rsidRPr="00041DE7">
        <w:rPr>
          <w:rFonts w:ascii="Arial" w:hAnsi="Arial" w:cs="Arial"/>
        </w:rPr>
        <w:t>- на расстоянии 50 м от берега водная акватория пляжа должна быть ограждена (обозначена) плавающими буйками.</w:t>
      </w:r>
    </w:p>
    <w:p w:rsidR="00C30123" w:rsidRPr="00041DE7" w:rsidRDefault="00C30123" w:rsidP="00C30123">
      <w:pPr>
        <w:pStyle w:val="ConsPlusNormal"/>
        <w:ind w:firstLine="540"/>
        <w:jc w:val="both"/>
        <w:rPr>
          <w:rFonts w:ascii="Arial" w:hAnsi="Arial" w:cs="Arial"/>
        </w:rPr>
      </w:pPr>
      <w:r w:rsidRPr="00041DE7">
        <w:rPr>
          <w:rFonts w:ascii="Arial" w:hAnsi="Arial" w:cs="Arial"/>
        </w:rPr>
        <w:t>11.2. Пляжное оборудование должно находиться в исправном состоянии и исключать травмирование людей, регулярно осматриваться, окрашиваться не менее 1 раза в сезон и ремонтироваться.</w:t>
      </w:r>
    </w:p>
    <w:p w:rsidR="00C30123" w:rsidRPr="00041DE7" w:rsidRDefault="00C30123" w:rsidP="00C30123">
      <w:pPr>
        <w:pStyle w:val="ConsPlusNormal"/>
        <w:ind w:firstLine="540"/>
        <w:jc w:val="both"/>
        <w:rPr>
          <w:rFonts w:ascii="Arial" w:hAnsi="Arial" w:cs="Arial"/>
        </w:rPr>
      </w:pPr>
    </w:p>
    <w:p w:rsidR="00C30123" w:rsidRPr="00041DE7" w:rsidRDefault="00C30123" w:rsidP="00041DE7">
      <w:pPr>
        <w:pStyle w:val="ConsPlusNormal"/>
        <w:ind w:firstLine="540"/>
        <w:jc w:val="both"/>
        <w:rPr>
          <w:rFonts w:ascii="Arial" w:hAnsi="Arial" w:cs="Arial"/>
        </w:rPr>
      </w:pPr>
    </w:p>
    <w:p w:rsidR="00DB4628" w:rsidRPr="00041DE7" w:rsidRDefault="00DB4628" w:rsidP="00041DE7">
      <w:pPr>
        <w:pStyle w:val="ConsPlusNormal"/>
        <w:ind w:firstLine="540"/>
        <w:jc w:val="both"/>
        <w:rPr>
          <w:rFonts w:ascii="Arial" w:hAnsi="Arial" w:cs="Arial"/>
          <w:highlight w:val="yellow"/>
        </w:rPr>
      </w:pPr>
    </w:p>
    <w:p w:rsidR="009A4B57" w:rsidRPr="00041DE7" w:rsidRDefault="009A4B57" w:rsidP="009A4B57">
      <w:pPr>
        <w:pStyle w:val="ConsPlusNormal"/>
        <w:jc w:val="right"/>
        <w:outlineLvl w:val="1"/>
        <w:rPr>
          <w:rFonts w:ascii="Arial" w:hAnsi="Arial" w:cs="Arial"/>
        </w:rPr>
      </w:pPr>
      <w:r w:rsidRPr="00041DE7">
        <w:rPr>
          <w:rFonts w:ascii="Arial" w:hAnsi="Arial" w:cs="Arial"/>
        </w:rPr>
        <w:t xml:space="preserve">Приложение 1 </w:t>
      </w:r>
    </w:p>
    <w:p w:rsidR="00AB6149" w:rsidRPr="00041DE7" w:rsidRDefault="009A4B57" w:rsidP="009A4B57">
      <w:pPr>
        <w:pStyle w:val="ConsPlusNormal"/>
        <w:jc w:val="right"/>
        <w:rPr>
          <w:rFonts w:ascii="Arial" w:hAnsi="Arial" w:cs="Arial"/>
        </w:rPr>
      </w:pPr>
      <w:r w:rsidRPr="00041DE7">
        <w:rPr>
          <w:rFonts w:ascii="Arial" w:hAnsi="Arial" w:cs="Arial"/>
        </w:rPr>
        <w:t xml:space="preserve">к </w:t>
      </w:r>
      <w:r w:rsidR="00AB6149" w:rsidRPr="00041DE7">
        <w:rPr>
          <w:rFonts w:ascii="Arial" w:hAnsi="Arial" w:cs="Arial"/>
        </w:rPr>
        <w:t xml:space="preserve">требованиям проведения </w:t>
      </w:r>
    </w:p>
    <w:p w:rsidR="00AB6149" w:rsidRPr="00041DE7" w:rsidRDefault="00AB6149" w:rsidP="009A4B57">
      <w:pPr>
        <w:pStyle w:val="ConsPlusNormal"/>
        <w:jc w:val="right"/>
        <w:rPr>
          <w:rFonts w:ascii="Arial" w:hAnsi="Arial" w:cs="Arial"/>
        </w:rPr>
      </w:pPr>
      <w:r w:rsidRPr="00041DE7">
        <w:rPr>
          <w:rFonts w:ascii="Arial" w:hAnsi="Arial" w:cs="Arial"/>
        </w:rPr>
        <w:t xml:space="preserve">уборки территории муниципального </w:t>
      </w:r>
    </w:p>
    <w:p w:rsidR="009A4B57" w:rsidRPr="00041DE7" w:rsidRDefault="00AB6149" w:rsidP="009A4B57">
      <w:pPr>
        <w:pStyle w:val="ConsPlusNormal"/>
        <w:jc w:val="right"/>
        <w:rPr>
          <w:rFonts w:ascii="Arial" w:hAnsi="Arial" w:cs="Arial"/>
        </w:rPr>
      </w:pPr>
      <w:r w:rsidRPr="00041DE7">
        <w:rPr>
          <w:rFonts w:ascii="Arial" w:hAnsi="Arial" w:cs="Arial"/>
        </w:rPr>
        <w:t>образования</w:t>
      </w:r>
      <w:r w:rsidR="009A4B57" w:rsidRPr="00041DE7">
        <w:rPr>
          <w:rFonts w:ascii="Arial" w:hAnsi="Arial" w:cs="Arial"/>
        </w:rPr>
        <w:t xml:space="preserve"> городско</w:t>
      </w:r>
      <w:r w:rsidRPr="00041DE7">
        <w:rPr>
          <w:rFonts w:ascii="Arial" w:hAnsi="Arial" w:cs="Arial"/>
        </w:rPr>
        <w:t>й</w:t>
      </w:r>
      <w:r w:rsidR="009A4B57" w:rsidRPr="00041DE7">
        <w:rPr>
          <w:rFonts w:ascii="Arial" w:hAnsi="Arial" w:cs="Arial"/>
        </w:rPr>
        <w:t xml:space="preserve"> округ Люберцы</w:t>
      </w:r>
    </w:p>
    <w:p w:rsidR="009A4B57" w:rsidRPr="00041DE7" w:rsidRDefault="009A4B57" w:rsidP="009A4B57">
      <w:pPr>
        <w:pStyle w:val="ConsPlusNormal"/>
        <w:jc w:val="right"/>
        <w:rPr>
          <w:rFonts w:ascii="Arial" w:hAnsi="Arial" w:cs="Arial"/>
        </w:rPr>
      </w:pPr>
      <w:r w:rsidRPr="00041DE7">
        <w:rPr>
          <w:rFonts w:ascii="Arial" w:hAnsi="Arial" w:cs="Arial"/>
        </w:rPr>
        <w:t>Московской области</w:t>
      </w:r>
    </w:p>
    <w:p w:rsidR="009A4B57" w:rsidRPr="00041DE7" w:rsidRDefault="00041DE7" w:rsidP="009A4B57">
      <w:pPr>
        <w:pStyle w:val="ConsPlusNormal"/>
        <w:jc w:val="right"/>
        <w:rPr>
          <w:rFonts w:ascii="Arial" w:hAnsi="Arial" w:cs="Arial"/>
        </w:rPr>
      </w:pPr>
      <w:r>
        <w:rPr>
          <w:rFonts w:ascii="Arial" w:hAnsi="Arial" w:cs="Arial"/>
        </w:rPr>
        <w:t>о</w:t>
      </w:r>
      <w:r w:rsidR="009A4B57" w:rsidRPr="00041DE7">
        <w:rPr>
          <w:rFonts w:ascii="Arial" w:hAnsi="Arial" w:cs="Arial"/>
        </w:rPr>
        <w:t xml:space="preserve">т </w:t>
      </w:r>
      <w:r w:rsidR="00234B40" w:rsidRPr="00041DE7">
        <w:rPr>
          <w:rFonts w:ascii="Arial" w:hAnsi="Arial" w:cs="Arial"/>
        </w:rPr>
        <w:t>01.07.2019</w:t>
      </w:r>
      <w:r w:rsidR="009A4B57" w:rsidRPr="00041DE7">
        <w:rPr>
          <w:rFonts w:ascii="Arial" w:hAnsi="Arial" w:cs="Arial"/>
        </w:rPr>
        <w:t xml:space="preserve"> № </w:t>
      </w:r>
      <w:r w:rsidR="00234B40" w:rsidRPr="00041DE7">
        <w:rPr>
          <w:rFonts w:ascii="Arial" w:hAnsi="Arial" w:cs="Arial"/>
        </w:rPr>
        <w:t>2459-ПА</w:t>
      </w:r>
    </w:p>
    <w:p w:rsidR="004C6656" w:rsidRPr="00041DE7" w:rsidRDefault="004C6656" w:rsidP="009A4B57">
      <w:pPr>
        <w:pStyle w:val="ConsPlusTitle"/>
        <w:jc w:val="right"/>
        <w:outlineLvl w:val="2"/>
      </w:pPr>
    </w:p>
    <w:p w:rsidR="00DB4628" w:rsidRPr="00041DE7" w:rsidRDefault="00DB4628" w:rsidP="009A4B57">
      <w:pPr>
        <w:pStyle w:val="ConsPlusNormal"/>
        <w:jc w:val="both"/>
        <w:rPr>
          <w:rFonts w:ascii="Arial" w:hAnsi="Arial" w:cs="Arial"/>
        </w:rPr>
      </w:pPr>
    </w:p>
    <w:p w:rsidR="00DB4628" w:rsidRPr="00041DE7" w:rsidRDefault="00386005" w:rsidP="00386005">
      <w:pPr>
        <w:jc w:val="center"/>
        <w:rPr>
          <w:rFonts w:ascii="Arial" w:hAnsi="Arial" w:cs="Arial"/>
          <w:b/>
          <w:sz w:val="24"/>
          <w:szCs w:val="24"/>
        </w:rPr>
      </w:pPr>
      <w:r w:rsidRPr="00041DE7">
        <w:rPr>
          <w:rFonts w:ascii="Arial" w:hAnsi="Arial" w:cs="Arial"/>
          <w:b/>
          <w:sz w:val="24"/>
          <w:szCs w:val="24"/>
        </w:rPr>
        <w:t>Регламентные сроки выполнения работ по уборке территорий муниципального образования городской округ Люберцы Московской области в зимний период в зависимости от погодных условий</w:t>
      </w:r>
    </w:p>
    <w:p w:rsidR="00DB4628" w:rsidRPr="00041DE7" w:rsidRDefault="00DB4628" w:rsidP="008472F7">
      <w:pPr>
        <w:pStyle w:val="ConsPlusTitle"/>
        <w:jc w:val="center"/>
      </w:pPr>
      <w:r w:rsidRPr="00041DE7">
        <w:t>РЕГЛАМЕНТНЫЕ СРОКИ</w:t>
      </w:r>
    </w:p>
    <w:p w:rsidR="00DB4628" w:rsidRPr="00041DE7" w:rsidRDefault="00DB4628" w:rsidP="008472F7">
      <w:pPr>
        <w:pStyle w:val="ConsPlusTitle"/>
        <w:jc w:val="center"/>
      </w:pPr>
      <w:r w:rsidRPr="00041DE7">
        <w:t>ВЫПОЛНЕНИЯ РАБОТ ПО УБОРКЕ ПРИ СНЕГОПАДЕ С ВЫСОТОЙ СВЕЖЕВЫПАВШЕГО СНЕГА ДО 2 СМ</w:t>
      </w:r>
    </w:p>
    <w:p w:rsidR="00DB4628" w:rsidRPr="00041DE7" w:rsidRDefault="00DB4628" w:rsidP="008472F7">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94"/>
        <w:gridCol w:w="4535"/>
        <w:gridCol w:w="3685"/>
      </w:tblGrid>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N п/п</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 xml:space="preserve">Сроки выполнения операции, </w:t>
            </w:r>
            <w:r w:rsidRPr="000B3C15">
              <w:rPr>
                <w:rFonts w:ascii="Arial" w:hAnsi="Arial" w:cs="Arial"/>
              </w:rPr>
              <w:lastRenderedPageBreak/>
              <w:t>часов</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lastRenderedPageBreak/>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3</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После окончания снегопада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и пешеходных дорожек. Обработка противогололедными материалами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часа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Зачистка снежных накатов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снега с покрытия проездов, сбор снега в кучи или валы</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часа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проездов противогололедными материалами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 часа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1.2.4.</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Зачистка остатков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Удаление снега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24 часа после окончания снегопада - с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w:t>
            </w:r>
          </w:p>
          <w:p w:rsidR="00DB4628" w:rsidRPr="000B3C15" w:rsidRDefault="00DB4628" w:rsidP="008472F7">
            <w:pPr>
              <w:pStyle w:val="ConsPlusNormal"/>
              <w:rPr>
                <w:rFonts w:ascii="Arial" w:hAnsi="Arial" w:cs="Arial"/>
              </w:rPr>
            </w:pPr>
            <w:r w:rsidRPr="000B3C15">
              <w:rPr>
                <w:rFonts w:ascii="Arial" w:hAnsi="Arial" w:cs="Arial"/>
              </w:rPr>
              <w:t>72 часа после окончания снегопада - с улиц и проездов, обеспечивающих безопасность дорожного движения;</w:t>
            </w:r>
          </w:p>
          <w:p w:rsidR="00DB4628" w:rsidRPr="000B3C15" w:rsidRDefault="00DB4628" w:rsidP="008472F7">
            <w:pPr>
              <w:pStyle w:val="ConsPlusNormal"/>
              <w:rPr>
                <w:rFonts w:ascii="Arial" w:hAnsi="Arial" w:cs="Arial"/>
              </w:rPr>
            </w:pPr>
            <w:r w:rsidRPr="000B3C15">
              <w:rPr>
                <w:rFonts w:ascii="Arial" w:hAnsi="Arial" w:cs="Arial"/>
              </w:rPr>
              <w:t>120 часов после окончания снегопада - с остальных территорий</w:t>
            </w:r>
          </w:p>
        </w:tc>
      </w:tr>
    </w:tbl>
    <w:p w:rsidR="00DB4628" w:rsidRPr="00041DE7" w:rsidRDefault="00DB4628" w:rsidP="008472F7">
      <w:pPr>
        <w:pStyle w:val="ConsPlusNormal"/>
        <w:ind w:firstLine="540"/>
        <w:jc w:val="both"/>
        <w:rPr>
          <w:rFonts w:ascii="Arial" w:hAnsi="Arial" w:cs="Arial"/>
        </w:rPr>
      </w:pPr>
    </w:p>
    <w:p w:rsidR="00362647" w:rsidRPr="00041DE7" w:rsidRDefault="00362647" w:rsidP="008472F7">
      <w:pPr>
        <w:pStyle w:val="ConsPlusNormal"/>
        <w:jc w:val="right"/>
        <w:outlineLvl w:val="3"/>
        <w:rPr>
          <w:rFonts w:ascii="Arial" w:hAnsi="Arial" w:cs="Arial"/>
        </w:rPr>
      </w:pPr>
    </w:p>
    <w:p w:rsidR="00362647" w:rsidRPr="00041DE7" w:rsidRDefault="00362647" w:rsidP="008472F7">
      <w:pPr>
        <w:pStyle w:val="ConsPlusNormal"/>
        <w:jc w:val="right"/>
        <w:outlineLvl w:val="3"/>
        <w:rPr>
          <w:rFonts w:ascii="Arial" w:hAnsi="Arial" w:cs="Arial"/>
        </w:rPr>
      </w:pPr>
    </w:p>
    <w:p w:rsidR="009A4B57" w:rsidRPr="00041DE7" w:rsidRDefault="009A4B57" w:rsidP="00041DE7">
      <w:pPr>
        <w:pStyle w:val="ConsPlusNormal"/>
        <w:jc w:val="right"/>
        <w:outlineLvl w:val="1"/>
        <w:rPr>
          <w:rFonts w:ascii="Arial" w:hAnsi="Arial" w:cs="Arial"/>
        </w:rPr>
      </w:pPr>
      <w:r w:rsidRPr="00041DE7">
        <w:rPr>
          <w:rFonts w:ascii="Arial" w:hAnsi="Arial" w:cs="Arial"/>
        </w:rPr>
        <w:t xml:space="preserve">Приложение 2 </w:t>
      </w:r>
    </w:p>
    <w:p w:rsidR="00AB6149" w:rsidRPr="00041DE7" w:rsidRDefault="00AB6149" w:rsidP="00AB6149">
      <w:pPr>
        <w:pStyle w:val="ConsPlusNormal"/>
        <w:jc w:val="right"/>
        <w:rPr>
          <w:rFonts w:ascii="Arial" w:hAnsi="Arial" w:cs="Arial"/>
        </w:rPr>
      </w:pPr>
      <w:r w:rsidRPr="00041DE7">
        <w:rPr>
          <w:rFonts w:ascii="Arial" w:hAnsi="Arial" w:cs="Arial"/>
        </w:rPr>
        <w:t xml:space="preserve">к требованиям проведения </w:t>
      </w:r>
    </w:p>
    <w:p w:rsidR="00AB6149" w:rsidRPr="00041DE7" w:rsidRDefault="00AB6149" w:rsidP="00AB6149">
      <w:pPr>
        <w:pStyle w:val="ConsPlusNormal"/>
        <w:jc w:val="right"/>
        <w:rPr>
          <w:rFonts w:ascii="Arial" w:hAnsi="Arial" w:cs="Arial"/>
        </w:rPr>
      </w:pPr>
      <w:r w:rsidRPr="00041DE7">
        <w:rPr>
          <w:rFonts w:ascii="Arial" w:hAnsi="Arial" w:cs="Arial"/>
        </w:rPr>
        <w:t xml:space="preserve">уборки территории муниципального </w:t>
      </w:r>
    </w:p>
    <w:p w:rsidR="00AB6149" w:rsidRPr="00041DE7" w:rsidRDefault="00AB6149" w:rsidP="00AB6149">
      <w:pPr>
        <w:pStyle w:val="ConsPlusNormal"/>
        <w:jc w:val="right"/>
        <w:rPr>
          <w:rFonts w:ascii="Arial" w:hAnsi="Arial" w:cs="Arial"/>
        </w:rPr>
      </w:pPr>
      <w:r w:rsidRPr="00041DE7">
        <w:rPr>
          <w:rFonts w:ascii="Arial" w:hAnsi="Arial" w:cs="Arial"/>
        </w:rPr>
        <w:lastRenderedPageBreak/>
        <w:t>образования городской округ Люберцы</w:t>
      </w:r>
    </w:p>
    <w:p w:rsidR="00AB6149" w:rsidRPr="00041DE7" w:rsidRDefault="00AB6149" w:rsidP="00AB6149">
      <w:pPr>
        <w:pStyle w:val="ConsPlusNormal"/>
        <w:jc w:val="right"/>
        <w:rPr>
          <w:rFonts w:ascii="Arial" w:hAnsi="Arial" w:cs="Arial"/>
        </w:rPr>
      </w:pPr>
      <w:r w:rsidRPr="00041DE7">
        <w:rPr>
          <w:rFonts w:ascii="Arial" w:hAnsi="Arial" w:cs="Arial"/>
        </w:rPr>
        <w:t>Московской области</w:t>
      </w:r>
    </w:p>
    <w:p w:rsidR="00234B40" w:rsidRPr="00041DE7" w:rsidRDefault="00041DE7" w:rsidP="00234B40">
      <w:pPr>
        <w:pStyle w:val="ConsPlusNormal"/>
        <w:jc w:val="right"/>
        <w:rPr>
          <w:rFonts w:ascii="Arial" w:hAnsi="Arial" w:cs="Arial"/>
        </w:rPr>
      </w:pPr>
      <w:r>
        <w:rPr>
          <w:rFonts w:ascii="Arial" w:hAnsi="Arial" w:cs="Arial"/>
        </w:rPr>
        <w:t>о</w:t>
      </w:r>
      <w:r w:rsidR="00234B40" w:rsidRPr="00041DE7">
        <w:rPr>
          <w:rFonts w:ascii="Arial" w:hAnsi="Arial" w:cs="Arial"/>
        </w:rPr>
        <w:t>т 01.07.2019 № 2459-ПА</w:t>
      </w:r>
    </w:p>
    <w:p w:rsidR="00362647" w:rsidRPr="00041DE7" w:rsidRDefault="00362647" w:rsidP="009A4B57">
      <w:pPr>
        <w:pStyle w:val="ConsPlusNormal"/>
        <w:outlineLvl w:val="3"/>
        <w:rPr>
          <w:rFonts w:ascii="Arial" w:hAnsi="Arial" w:cs="Arial"/>
        </w:rPr>
      </w:pPr>
    </w:p>
    <w:p w:rsidR="00DB4628" w:rsidRPr="00041DE7" w:rsidRDefault="00DB4628" w:rsidP="009A4B57">
      <w:pPr>
        <w:pStyle w:val="ConsPlusNormal"/>
        <w:jc w:val="both"/>
        <w:rPr>
          <w:rFonts w:ascii="Arial" w:hAnsi="Arial" w:cs="Arial"/>
          <w:highlight w:val="yellow"/>
        </w:rPr>
      </w:pPr>
    </w:p>
    <w:p w:rsidR="00DB4628" w:rsidRPr="00041DE7" w:rsidRDefault="00DB4628" w:rsidP="008472F7">
      <w:pPr>
        <w:pStyle w:val="ConsPlusTitle"/>
        <w:jc w:val="center"/>
      </w:pPr>
      <w:r w:rsidRPr="00041DE7">
        <w:t>РЕГЛАМЕНТНЫЕ СРОКИ</w:t>
      </w:r>
    </w:p>
    <w:p w:rsidR="00DB4628" w:rsidRPr="00041DE7" w:rsidRDefault="00DB4628" w:rsidP="008472F7">
      <w:pPr>
        <w:pStyle w:val="ConsPlusTitle"/>
        <w:jc w:val="center"/>
      </w:pPr>
      <w:r w:rsidRPr="00041DE7">
        <w:t>ВЫПОЛНЕНИЯ РАБОТ ПО УБОРКЕ ОБЪЕКТОВ БЛАГОУСТРОЙСТВА</w:t>
      </w:r>
    </w:p>
    <w:p w:rsidR="00DB4628" w:rsidRPr="00041DE7" w:rsidRDefault="00DB4628" w:rsidP="008472F7">
      <w:pPr>
        <w:pStyle w:val="ConsPlusTitle"/>
        <w:jc w:val="center"/>
      </w:pPr>
      <w:r w:rsidRPr="00041DE7">
        <w:t>ПРИ СНЕГОПАДЕ С ВЫСОТОЙ СВЕЖЕВЫПАВШЕГО СНЕГА БОЛЕЕ 2 СМ</w:t>
      </w:r>
    </w:p>
    <w:p w:rsidR="00DB4628" w:rsidRPr="00041DE7" w:rsidRDefault="00DB4628" w:rsidP="008472F7">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94"/>
        <w:gridCol w:w="4535"/>
        <w:gridCol w:w="3685"/>
      </w:tblGrid>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N п/п</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Сроки выполнения операции, часов</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3</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 период снегопада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Выпадение 2 см снега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и пешеходных дорожек. Обработка противогололедными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часа после выпадения 2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сгребание снега с покрытия проездов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часа после выпадения 2 см снега</w:t>
            </w:r>
          </w:p>
        </w:tc>
      </w:tr>
      <w:tr w:rsidR="00DB4628" w:rsidRPr="000B3C15">
        <w:tc>
          <w:tcPr>
            <w:tcW w:w="794"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r w:rsidR="008472F7" w:rsidRPr="000B3C15">
              <w:rPr>
                <w:rFonts w:ascii="Arial" w:hAnsi="Arial" w:cs="Arial"/>
              </w:rPr>
              <w:t>2</w:t>
            </w:r>
          </w:p>
        </w:tc>
        <w:tc>
          <w:tcPr>
            <w:tcW w:w="4535"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проездов противогололедными материалами</w:t>
            </w:r>
          </w:p>
        </w:tc>
        <w:tc>
          <w:tcPr>
            <w:tcW w:w="3685"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 часа после выпадения 2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r w:rsidR="008472F7" w:rsidRPr="000B3C15">
              <w:rPr>
                <w:rFonts w:ascii="Arial" w:hAnsi="Arial" w:cs="Arial"/>
              </w:rPr>
              <w:t>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выпадения 2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После окончания снегопада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и пешеходных дорожек. Обработка противогололедными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часа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Зачистка снежных накатов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снега с покрытия проездов, сбор снега в кучи или валы</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часа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 xml:space="preserve">Обработка проездов </w:t>
            </w:r>
            <w:r w:rsidRPr="000B3C15">
              <w:rPr>
                <w:rFonts w:ascii="Arial" w:hAnsi="Arial" w:cs="Arial"/>
              </w:rPr>
              <w:lastRenderedPageBreak/>
              <w:t>противогололедными материалами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 xml:space="preserve">4 часа после окончания </w:t>
            </w:r>
            <w:r w:rsidRPr="000B3C15">
              <w:rPr>
                <w:rFonts w:ascii="Arial" w:hAnsi="Arial" w:cs="Arial"/>
              </w:rPr>
              <w:lastRenderedPageBreak/>
              <w:t>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2.2.3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2.2.4</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Зачистка остатков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 часов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8472F7" w:rsidP="008472F7">
            <w:pPr>
              <w:pStyle w:val="ConsPlusNormal"/>
              <w:rPr>
                <w:rFonts w:ascii="Arial" w:hAnsi="Arial" w:cs="Arial"/>
              </w:rPr>
            </w:pPr>
            <w:r w:rsidRPr="000B3C15">
              <w:rPr>
                <w:rFonts w:ascii="Arial" w:hAnsi="Arial" w:cs="Arial"/>
              </w:rPr>
              <w:t>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Удаление снега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24 часа после окончания снегопада - с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w:t>
            </w:r>
          </w:p>
          <w:p w:rsidR="00DB4628" w:rsidRPr="000B3C15" w:rsidRDefault="00DB4628" w:rsidP="008472F7">
            <w:pPr>
              <w:pStyle w:val="ConsPlusNormal"/>
              <w:rPr>
                <w:rFonts w:ascii="Arial" w:hAnsi="Arial" w:cs="Arial"/>
              </w:rPr>
            </w:pPr>
            <w:r w:rsidRPr="000B3C15">
              <w:rPr>
                <w:rFonts w:ascii="Arial" w:hAnsi="Arial" w:cs="Arial"/>
              </w:rPr>
              <w:t>72 часа после окончания снегопада - с улиц и проездов, обеспечивающих безопасность дорожного движения;</w:t>
            </w:r>
          </w:p>
          <w:p w:rsidR="00DB4628" w:rsidRPr="000B3C15" w:rsidRDefault="00DB4628" w:rsidP="008472F7">
            <w:pPr>
              <w:pStyle w:val="ConsPlusNormal"/>
              <w:rPr>
                <w:rFonts w:ascii="Arial" w:hAnsi="Arial" w:cs="Arial"/>
              </w:rPr>
            </w:pPr>
            <w:r w:rsidRPr="000B3C15">
              <w:rPr>
                <w:rFonts w:ascii="Arial" w:hAnsi="Arial" w:cs="Arial"/>
              </w:rPr>
              <w:t>120 часов после окончания снегопада - с остальных территорий</w:t>
            </w:r>
          </w:p>
        </w:tc>
      </w:tr>
    </w:tbl>
    <w:p w:rsidR="00DB4628" w:rsidRPr="00041DE7" w:rsidRDefault="00DB4628" w:rsidP="008472F7">
      <w:pPr>
        <w:pStyle w:val="ConsPlusNormal"/>
        <w:ind w:firstLine="540"/>
        <w:jc w:val="both"/>
        <w:rPr>
          <w:rFonts w:ascii="Arial" w:hAnsi="Arial" w:cs="Arial"/>
        </w:rPr>
      </w:pPr>
    </w:p>
    <w:p w:rsidR="00362647" w:rsidRPr="00041DE7" w:rsidRDefault="00362647" w:rsidP="008472F7">
      <w:pPr>
        <w:pStyle w:val="ConsPlusNormal"/>
        <w:jc w:val="right"/>
        <w:outlineLvl w:val="3"/>
        <w:rPr>
          <w:rFonts w:ascii="Arial" w:hAnsi="Arial" w:cs="Arial"/>
        </w:rPr>
      </w:pPr>
    </w:p>
    <w:p w:rsidR="009A4B57" w:rsidRPr="00041DE7" w:rsidRDefault="009A4B57" w:rsidP="009A4B57">
      <w:pPr>
        <w:pStyle w:val="ConsPlusNormal"/>
        <w:jc w:val="right"/>
        <w:outlineLvl w:val="1"/>
        <w:rPr>
          <w:rFonts w:ascii="Arial" w:hAnsi="Arial" w:cs="Arial"/>
        </w:rPr>
      </w:pPr>
      <w:r w:rsidRPr="00041DE7">
        <w:rPr>
          <w:rFonts w:ascii="Arial" w:hAnsi="Arial" w:cs="Arial"/>
        </w:rPr>
        <w:t xml:space="preserve">Приложение 3 </w:t>
      </w:r>
    </w:p>
    <w:p w:rsidR="00AB6149" w:rsidRPr="00041DE7" w:rsidRDefault="00AB6149" w:rsidP="00AB6149">
      <w:pPr>
        <w:pStyle w:val="ConsPlusNormal"/>
        <w:jc w:val="right"/>
        <w:rPr>
          <w:rFonts w:ascii="Arial" w:hAnsi="Arial" w:cs="Arial"/>
        </w:rPr>
      </w:pPr>
      <w:r w:rsidRPr="00041DE7">
        <w:rPr>
          <w:rFonts w:ascii="Arial" w:hAnsi="Arial" w:cs="Arial"/>
        </w:rPr>
        <w:t xml:space="preserve">к требованиям проведения </w:t>
      </w:r>
    </w:p>
    <w:p w:rsidR="00AB6149" w:rsidRPr="00041DE7" w:rsidRDefault="00AB6149" w:rsidP="00AB6149">
      <w:pPr>
        <w:pStyle w:val="ConsPlusNormal"/>
        <w:jc w:val="right"/>
        <w:rPr>
          <w:rFonts w:ascii="Arial" w:hAnsi="Arial" w:cs="Arial"/>
        </w:rPr>
      </w:pPr>
      <w:r w:rsidRPr="00041DE7">
        <w:rPr>
          <w:rFonts w:ascii="Arial" w:hAnsi="Arial" w:cs="Arial"/>
        </w:rPr>
        <w:t xml:space="preserve">уборки территории муниципального </w:t>
      </w:r>
    </w:p>
    <w:p w:rsidR="00AB6149" w:rsidRPr="00041DE7" w:rsidRDefault="00AB6149" w:rsidP="00AB6149">
      <w:pPr>
        <w:pStyle w:val="ConsPlusNormal"/>
        <w:jc w:val="right"/>
        <w:rPr>
          <w:rFonts w:ascii="Arial" w:hAnsi="Arial" w:cs="Arial"/>
        </w:rPr>
      </w:pPr>
      <w:r w:rsidRPr="00041DE7">
        <w:rPr>
          <w:rFonts w:ascii="Arial" w:hAnsi="Arial" w:cs="Arial"/>
        </w:rPr>
        <w:t>образования городской округ Люберцы</w:t>
      </w:r>
    </w:p>
    <w:p w:rsidR="00AB6149" w:rsidRPr="00041DE7" w:rsidRDefault="00AB6149" w:rsidP="00AB6149">
      <w:pPr>
        <w:pStyle w:val="ConsPlusNormal"/>
        <w:jc w:val="right"/>
        <w:rPr>
          <w:rFonts w:ascii="Arial" w:hAnsi="Arial" w:cs="Arial"/>
        </w:rPr>
      </w:pPr>
      <w:r w:rsidRPr="00041DE7">
        <w:rPr>
          <w:rFonts w:ascii="Arial" w:hAnsi="Arial" w:cs="Arial"/>
        </w:rPr>
        <w:t>Московской области</w:t>
      </w:r>
    </w:p>
    <w:p w:rsidR="00234B40" w:rsidRPr="00041DE7" w:rsidRDefault="00041DE7" w:rsidP="00234B40">
      <w:pPr>
        <w:pStyle w:val="ConsPlusNormal"/>
        <w:jc w:val="right"/>
        <w:rPr>
          <w:rFonts w:ascii="Arial" w:hAnsi="Arial" w:cs="Arial"/>
        </w:rPr>
      </w:pPr>
      <w:r>
        <w:rPr>
          <w:rFonts w:ascii="Arial" w:hAnsi="Arial" w:cs="Arial"/>
        </w:rPr>
        <w:t>о</w:t>
      </w:r>
      <w:r w:rsidR="00234B40" w:rsidRPr="00041DE7">
        <w:rPr>
          <w:rFonts w:ascii="Arial" w:hAnsi="Arial" w:cs="Arial"/>
        </w:rPr>
        <w:t>т 01.07.2019 № 2459-ПА</w:t>
      </w:r>
    </w:p>
    <w:p w:rsidR="009A4B57" w:rsidRPr="00041DE7" w:rsidRDefault="009A4B57" w:rsidP="009A4B57">
      <w:pPr>
        <w:pStyle w:val="ConsPlusNormal"/>
        <w:jc w:val="right"/>
        <w:rPr>
          <w:rFonts w:ascii="Arial" w:hAnsi="Arial" w:cs="Arial"/>
        </w:rPr>
      </w:pPr>
    </w:p>
    <w:p w:rsidR="00DB4628" w:rsidRPr="00041DE7" w:rsidRDefault="00DB4628" w:rsidP="009A4B57">
      <w:pPr>
        <w:pStyle w:val="ConsPlusNormal"/>
        <w:ind w:firstLine="540"/>
        <w:jc w:val="right"/>
        <w:rPr>
          <w:rFonts w:ascii="Arial" w:hAnsi="Arial" w:cs="Arial"/>
        </w:rPr>
      </w:pPr>
    </w:p>
    <w:p w:rsidR="00DB4628" w:rsidRPr="00041DE7" w:rsidRDefault="00DB4628" w:rsidP="008472F7">
      <w:pPr>
        <w:pStyle w:val="ConsPlusTitle"/>
        <w:jc w:val="center"/>
      </w:pPr>
      <w:r w:rsidRPr="00041DE7">
        <w:t>РЕГЛАМЕНТИРОВАННЫЕ СРОКИ</w:t>
      </w:r>
    </w:p>
    <w:p w:rsidR="00DB4628" w:rsidRPr="00041DE7" w:rsidRDefault="00DB4628" w:rsidP="008472F7">
      <w:pPr>
        <w:pStyle w:val="ConsPlusTitle"/>
        <w:jc w:val="center"/>
      </w:pPr>
      <w:r w:rsidRPr="00041DE7">
        <w:t>ВЫПОЛНЕНИЯ РАБОТ ПО УБОРКЕ ОБЪЕКТОВ БЛАГОУСТРОЙСТВА</w:t>
      </w:r>
    </w:p>
    <w:p w:rsidR="00DB4628" w:rsidRPr="00041DE7" w:rsidRDefault="00DB4628" w:rsidP="008472F7">
      <w:pPr>
        <w:pStyle w:val="ConsPlusTitle"/>
        <w:jc w:val="center"/>
      </w:pPr>
      <w:r w:rsidRPr="00041DE7">
        <w:t>ПРИ ПЕРЕХОДЕ ТЕМПЕРАТУРЫ ВОЗДУХА ЧЕРЕЗ 0 °C В СТОРОНУ</w:t>
      </w:r>
    </w:p>
    <w:p w:rsidR="00DB4628" w:rsidRPr="00041DE7" w:rsidRDefault="00DB4628" w:rsidP="008472F7">
      <w:pPr>
        <w:pStyle w:val="ConsPlusTitle"/>
        <w:jc w:val="center"/>
      </w:pPr>
      <w:r w:rsidRPr="00041DE7">
        <w:t>ОТРИЦАТЕЛЬНЫХ ЗНАЧЕНИЙ</w:t>
      </w:r>
    </w:p>
    <w:p w:rsidR="00DB4628" w:rsidRPr="00041DE7" w:rsidRDefault="00DB4628" w:rsidP="008472F7">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94"/>
        <w:gridCol w:w="4535"/>
        <w:gridCol w:w="3685"/>
      </w:tblGrid>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N п/п</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Сроки выполнения операции, часов</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3</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 период гололеда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противогололедными материалами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часа после начала гололеда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1.1.2.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Зачистка ледяных накатов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начала гололеда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проездов противогололедными материалами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часа после начала гололеда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Зачистка ледяных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начала гололеда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Окончание очистки от наледи и льда, часов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от наледи и льда под водосточными трубами, с крышек канализационных, пожарных, газовых колодцев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 часов после начала гололеда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Удаление скола льда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24 часа после окончания снегопада - с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w:t>
            </w:r>
          </w:p>
          <w:p w:rsidR="00DB4628" w:rsidRPr="000B3C15" w:rsidRDefault="00DB4628" w:rsidP="008472F7">
            <w:pPr>
              <w:pStyle w:val="ConsPlusNormal"/>
              <w:rPr>
                <w:rFonts w:ascii="Arial" w:hAnsi="Arial" w:cs="Arial"/>
              </w:rPr>
            </w:pPr>
            <w:r w:rsidRPr="000B3C15">
              <w:rPr>
                <w:rFonts w:ascii="Arial" w:hAnsi="Arial" w:cs="Arial"/>
              </w:rPr>
              <w:t>72 часа после окончания снегопада - с улиц и проездов, обеспечивающих безопасность дорожного движения;</w:t>
            </w:r>
          </w:p>
          <w:p w:rsidR="00DB4628" w:rsidRPr="000B3C15" w:rsidRDefault="00DB4628" w:rsidP="008472F7">
            <w:pPr>
              <w:pStyle w:val="ConsPlusNormal"/>
              <w:rPr>
                <w:rFonts w:ascii="Arial" w:hAnsi="Arial" w:cs="Arial"/>
              </w:rPr>
            </w:pPr>
            <w:r w:rsidRPr="000B3C15">
              <w:rPr>
                <w:rFonts w:ascii="Arial" w:hAnsi="Arial" w:cs="Arial"/>
              </w:rPr>
              <w:t>120 часов после окончания снегопада - с остальных территорий</w:t>
            </w:r>
          </w:p>
        </w:tc>
      </w:tr>
    </w:tbl>
    <w:p w:rsidR="00362647" w:rsidRPr="00041DE7" w:rsidRDefault="00362647" w:rsidP="008472F7">
      <w:pPr>
        <w:pStyle w:val="ConsPlusNormal"/>
        <w:jc w:val="right"/>
        <w:outlineLvl w:val="3"/>
        <w:rPr>
          <w:rFonts w:ascii="Arial" w:hAnsi="Arial" w:cs="Arial"/>
        </w:rPr>
      </w:pPr>
    </w:p>
    <w:p w:rsidR="00D27A18" w:rsidRPr="00041DE7" w:rsidRDefault="00D27A18" w:rsidP="009A4B57">
      <w:pPr>
        <w:pStyle w:val="ConsPlusNormal"/>
        <w:jc w:val="right"/>
        <w:outlineLvl w:val="1"/>
        <w:rPr>
          <w:rFonts w:ascii="Arial" w:hAnsi="Arial" w:cs="Arial"/>
        </w:rPr>
      </w:pPr>
    </w:p>
    <w:p w:rsidR="009A4B57" w:rsidRPr="00041DE7" w:rsidRDefault="009A4B57" w:rsidP="009A4B57">
      <w:pPr>
        <w:pStyle w:val="ConsPlusNormal"/>
        <w:jc w:val="right"/>
        <w:outlineLvl w:val="1"/>
        <w:rPr>
          <w:rFonts w:ascii="Arial" w:hAnsi="Arial" w:cs="Arial"/>
        </w:rPr>
      </w:pPr>
      <w:r w:rsidRPr="00041DE7">
        <w:rPr>
          <w:rFonts w:ascii="Arial" w:hAnsi="Arial" w:cs="Arial"/>
        </w:rPr>
        <w:t xml:space="preserve">Приложение 4 </w:t>
      </w:r>
    </w:p>
    <w:p w:rsidR="00AB6149" w:rsidRPr="00041DE7" w:rsidRDefault="00AB6149" w:rsidP="00AB6149">
      <w:pPr>
        <w:pStyle w:val="ConsPlusNormal"/>
        <w:jc w:val="right"/>
        <w:rPr>
          <w:rFonts w:ascii="Arial" w:hAnsi="Arial" w:cs="Arial"/>
        </w:rPr>
      </w:pPr>
      <w:r w:rsidRPr="00041DE7">
        <w:rPr>
          <w:rFonts w:ascii="Arial" w:hAnsi="Arial" w:cs="Arial"/>
        </w:rPr>
        <w:t xml:space="preserve">к требованиям проведения </w:t>
      </w:r>
    </w:p>
    <w:p w:rsidR="00AB6149" w:rsidRPr="00041DE7" w:rsidRDefault="00AB6149" w:rsidP="00AB6149">
      <w:pPr>
        <w:pStyle w:val="ConsPlusNormal"/>
        <w:jc w:val="right"/>
        <w:rPr>
          <w:rFonts w:ascii="Arial" w:hAnsi="Arial" w:cs="Arial"/>
        </w:rPr>
      </w:pPr>
      <w:r w:rsidRPr="00041DE7">
        <w:rPr>
          <w:rFonts w:ascii="Arial" w:hAnsi="Arial" w:cs="Arial"/>
        </w:rPr>
        <w:t xml:space="preserve">уборки территории муниципального </w:t>
      </w:r>
    </w:p>
    <w:p w:rsidR="00AB6149" w:rsidRPr="00041DE7" w:rsidRDefault="00AB6149" w:rsidP="00AB6149">
      <w:pPr>
        <w:pStyle w:val="ConsPlusNormal"/>
        <w:jc w:val="right"/>
        <w:rPr>
          <w:rFonts w:ascii="Arial" w:hAnsi="Arial" w:cs="Arial"/>
        </w:rPr>
      </w:pPr>
      <w:r w:rsidRPr="00041DE7">
        <w:rPr>
          <w:rFonts w:ascii="Arial" w:hAnsi="Arial" w:cs="Arial"/>
        </w:rPr>
        <w:t>образования городской округ Люберцы</w:t>
      </w:r>
    </w:p>
    <w:p w:rsidR="00AB6149" w:rsidRPr="00041DE7" w:rsidRDefault="00AB6149" w:rsidP="00AB6149">
      <w:pPr>
        <w:pStyle w:val="ConsPlusNormal"/>
        <w:jc w:val="right"/>
        <w:rPr>
          <w:rFonts w:ascii="Arial" w:hAnsi="Arial" w:cs="Arial"/>
        </w:rPr>
      </w:pPr>
      <w:r w:rsidRPr="00041DE7">
        <w:rPr>
          <w:rFonts w:ascii="Arial" w:hAnsi="Arial" w:cs="Arial"/>
        </w:rPr>
        <w:t>Московской области</w:t>
      </w:r>
    </w:p>
    <w:p w:rsidR="00234B40" w:rsidRPr="00041DE7" w:rsidRDefault="00041DE7" w:rsidP="00234B40">
      <w:pPr>
        <w:pStyle w:val="ConsPlusNormal"/>
        <w:jc w:val="right"/>
        <w:rPr>
          <w:rFonts w:ascii="Arial" w:hAnsi="Arial" w:cs="Arial"/>
        </w:rPr>
      </w:pPr>
      <w:r>
        <w:rPr>
          <w:rFonts w:ascii="Arial" w:hAnsi="Arial" w:cs="Arial"/>
        </w:rPr>
        <w:t>о</w:t>
      </w:r>
      <w:r w:rsidR="00234B40" w:rsidRPr="00041DE7">
        <w:rPr>
          <w:rFonts w:ascii="Arial" w:hAnsi="Arial" w:cs="Arial"/>
        </w:rPr>
        <w:t>т 01.07.2019 № 2459-ПА</w:t>
      </w:r>
    </w:p>
    <w:p w:rsidR="00DB4628" w:rsidRPr="00041DE7" w:rsidRDefault="00DB4628" w:rsidP="009A4B57">
      <w:pPr>
        <w:pStyle w:val="ConsPlusNormal"/>
        <w:ind w:firstLine="540"/>
        <w:jc w:val="right"/>
        <w:rPr>
          <w:rFonts w:ascii="Arial" w:hAnsi="Arial" w:cs="Arial"/>
        </w:rPr>
      </w:pPr>
    </w:p>
    <w:p w:rsidR="00DB4628" w:rsidRPr="00041DE7" w:rsidRDefault="00DB4628" w:rsidP="008472F7">
      <w:pPr>
        <w:pStyle w:val="ConsPlusTitle"/>
        <w:jc w:val="center"/>
      </w:pPr>
      <w:r w:rsidRPr="00041DE7">
        <w:t>РЕГЛАМЕНТНЫЕ СРОКИ</w:t>
      </w:r>
    </w:p>
    <w:p w:rsidR="00DB4628" w:rsidRPr="00041DE7" w:rsidRDefault="00DB4628" w:rsidP="008472F7">
      <w:pPr>
        <w:pStyle w:val="ConsPlusTitle"/>
        <w:jc w:val="center"/>
      </w:pPr>
      <w:r w:rsidRPr="00041DE7">
        <w:t>ВЫПОЛНЕНИЯ РАБОТ ПО УБОРКЕ ОБЪЕКТОВ БЛАГОУСТРОЙСТВА</w:t>
      </w:r>
    </w:p>
    <w:p w:rsidR="00DB4628" w:rsidRPr="00041DE7" w:rsidRDefault="00DB4628" w:rsidP="008472F7">
      <w:pPr>
        <w:pStyle w:val="ConsPlusTitle"/>
        <w:jc w:val="center"/>
      </w:pPr>
      <w:r w:rsidRPr="00041DE7">
        <w:t>ПРИ ДЛИТЕЛЬНОМ ОТСУТСТВИИ АТМОСФЕРНЫХ ОСАДКОВ</w:t>
      </w:r>
    </w:p>
    <w:p w:rsidR="00DB4628" w:rsidRPr="00041DE7" w:rsidRDefault="00DB4628" w:rsidP="008472F7">
      <w:pPr>
        <w:pStyle w:val="ConsPlusTitle"/>
        <w:jc w:val="center"/>
      </w:pPr>
      <w:r w:rsidRPr="00041DE7">
        <w:t>И ГОЛОЛЕДНЫХ ЯВЛЕНИЙ</w:t>
      </w:r>
    </w:p>
    <w:p w:rsidR="00DB4628" w:rsidRPr="00041DE7" w:rsidRDefault="00DB4628" w:rsidP="008472F7">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94"/>
        <w:gridCol w:w="4535"/>
        <w:gridCol w:w="3685"/>
      </w:tblGrid>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N п/п</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Кратность</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3</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и пешеходных дорожек</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сутки</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покрытия проездов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сутки</w:t>
            </w:r>
          </w:p>
        </w:tc>
      </w:tr>
    </w:tbl>
    <w:p w:rsidR="00DB4628" w:rsidRPr="00041DE7" w:rsidRDefault="00DB4628" w:rsidP="008472F7">
      <w:pPr>
        <w:pStyle w:val="ConsPlusNormal"/>
        <w:ind w:firstLine="540"/>
        <w:jc w:val="both"/>
        <w:rPr>
          <w:rFonts w:ascii="Arial" w:hAnsi="Arial" w:cs="Arial"/>
        </w:rPr>
      </w:pPr>
    </w:p>
    <w:p w:rsidR="00362647" w:rsidRPr="00041DE7" w:rsidRDefault="00362647" w:rsidP="008472F7">
      <w:pPr>
        <w:pStyle w:val="ConsPlusNormal"/>
        <w:jc w:val="right"/>
        <w:outlineLvl w:val="3"/>
        <w:rPr>
          <w:rFonts w:ascii="Arial" w:hAnsi="Arial" w:cs="Arial"/>
          <w:lang w:val="en-US"/>
        </w:rPr>
      </w:pPr>
    </w:p>
    <w:p w:rsidR="00362647" w:rsidRPr="00041DE7" w:rsidRDefault="00362647" w:rsidP="008472F7">
      <w:pPr>
        <w:pStyle w:val="ConsPlusNormal"/>
        <w:jc w:val="right"/>
        <w:outlineLvl w:val="3"/>
        <w:rPr>
          <w:rFonts w:ascii="Arial" w:hAnsi="Arial" w:cs="Arial"/>
          <w:lang w:val="en-US"/>
        </w:rPr>
      </w:pPr>
    </w:p>
    <w:p w:rsidR="009A4B57" w:rsidRPr="00041DE7" w:rsidRDefault="009A4B57" w:rsidP="009A4B57">
      <w:pPr>
        <w:pStyle w:val="ConsPlusNormal"/>
        <w:jc w:val="right"/>
        <w:outlineLvl w:val="1"/>
        <w:rPr>
          <w:rFonts w:ascii="Arial" w:hAnsi="Arial" w:cs="Arial"/>
        </w:rPr>
      </w:pPr>
      <w:r w:rsidRPr="00041DE7">
        <w:rPr>
          <w:rFonts w:ascii="Arial" w:hAnsi="Arial" w:cs="Arial"/>
        </w:rPr>
        <w:t xml:space="preserve">Приложение 5 </w:t>
      </w:r>
    </w:p>
    <w:p w:rsidR="00AB6149" w:rsidRPr="00041DE7" w:rsidRDefault="00AB6149" w:rsidP="00AB6149">
      <w:pPr>
        <w:pStyle w:val="ConsPlusNormal"/>
        <w:jc w:val="right"/>
        <w:rPr>
          <w:rFonts w:ascii="Arial" w:hAnsi="Arial" w:cs="Arial"/>
        </w:rPr>
      </w:pPr>
      <w:r w:rsidRPr="00041DE7">
        <w:rPr>
          <w:rFonts w:ascii="Arial" w:hAnsi="Arial" w:cs="Arial"/>
        </w:rPr>
        <w:t xml:space="preserve">к требованиям проведения </w:t>
      </w:r>
    </w:p>
    <w:p w:rsidR="00AB6149" w:rsidRPr="00041DE7" w:rsidRDefault="00AB6149" w:rsidP="00AB6149">
      <w:pPr>
        <w:pStyle w:val="ConsPlusNormal"/>
        <w:jc w:val="right"/>
        <w:rPr>
          <w:rFonts w:ascii="Arial" w:hAnsi="Arial" w:cs="Arial"/>
        </w:rPr>
      </w:pPr>
      <w:r w:rsidRPr="00041DE7">
        <w:rPr>
          <w:rFonts w:ascii="Arial" w:hAnsi="Arial" w:cs="Arial"/>
        </w:rPr>
        <w:t xml:space="preserve">уборки территории муниципального </w:t>
      </w:r>
    </w:p>
    <w:p w:rsidR="00AB6149" w:rsidRPr="00041DE7" w:rsidRDefault="00AB6149" w:rsidP="00AB6149">
      <w:pPr>
        <w:pStyle w:val="ConsPlusNormal"/>
        <w:jc w:val="right"/>
        <w:rPr>
          <w:rFonts w:ascii="Arial" w:hAnsi="Arial" w:cs="Arial"/>
        </w:rPr>
      </w:pPr>
      <w:r w:rsidRPr="00041DE7">
        <w:rPr>
          <w:rFonts w:ascii="Arial" w:hAnsi="Arial" w:cs="Arial"/>
        </w:rPr>
        <w:t>образования городской округ Люберцы</w:t>
      </w:r>
    </w:p>
    <w:p w:rsidR="00AB6149" w:rsidRPr="00041DE7" w:rsidRDefault="00AB6149" w:rsidP="00AB6149">
      <w:pPr>
        <w:pStyle w:val="ConsPlusNormal"/>
        <w:jc w:val="right"/>
        <w:rPr>
          <w:rFonts w:ascii="Arial" w:hAnsi="Arial" w:cs="Arial"/>
        </w:rPr>
      </w:pPr>
      <w:r w:rsidRPr="00041DE7">
        <w:rPr>
          <w:rFonts w:ascii="Arial" w:hAnsi="Arial" w:cs="Arial"/>
        </w:rPr>
        <w:t>Московской области</w:t>
      </w:r>
    </w:p>
    <w:p w:rsidR="00234B40" w:rsidRPr="00041DE7" w:rsidRDefault="00041DE7" w:rsidP="00234B40">
      <w:pPr>
        <w:pStyle w:val="ConsPlusNormal"/>
        <w:jc w:val="right"/>
        <w:rPr>
          <w:rFonts w:ascii="Arial" w:hAnsi="Arial" w:cs="Arial"/>
        </w:rPr>
      </w:pPr>
      <w:r>
        <w:rPr>
          <w:rFonts w:ascii="Arial" w:hAnsi="Arial" w:cs="Arial"/>
        </w:rPr>
        <w:t>о</w:t>
      </w:r>
      <w:r w:rsidR="00234B40" w:rsidRPr="00041DE7">
        <w:rPr>
          <w:rFonts w:ascii="Arial" w:hAnsi="Arial" w:cs="Arial"/>
        </w:rPr>
        <w:t>т 01.07.2019 № 2459-ПА</w:t>
      </w:r>
    </w:p>
    <w:p w:rsidR="00DB4628" w:rsidRPr="00041DE7" w:rsidRDefault="00DB4628" w:rsidP="008472F7">
      <w:pPr>
        <w:pStyle w:val="ConsPlusNormal"/>
        <w:ind w:firstLine="540"/>
        <w:jc w:val="both"/>
        <w:rPr>
          <w:rFonts w:ascii="Arial" w:hAnsi="Arial" w:cs="Arial"/>
        </w:rPr>
      </w:pPr>
    </w:p>
    <w:p w:rsidR="00DB4628" w:rsidRPr="00041DE7" w:rsidRDefault="00DB4628" w:rsidP="008472F7">
      <w:pPr>
        <w:pStyle w:val="ConsPlusTitle"/>
        <w:jc w:val="center"/>
      </w:pPr>
      <w:r w:rsidRPr="00041DE7">
        <w:t>РЕГЛАМЕНТИРОВАННЫЕ СРОКИ</w:t>
      </w:r>
    </w:p>
    <w:p w:rsidR="00DB4628" w:rsidRPr="00041DE7" w:rsidRDefault="00DB4628" w:rsidP="008472F7">
      <w:pPr>
        <w:pStyle w:val="ConsPlusTitle"/>
        <w:jc w:val="center"/>
      </w:pPr>
      <w:r w:rsidRPr="00041DE7">
        <w:t>ВЫПОЛНЕНИЯ РАБОТ ПО УБОРКЕ ОБЪЕКТОВ БЛАГОУСТРОЙСТВА</w:t>
      </w:r>
    </w:p>
    <w:p w:rsidR="00DB4628" w:rsidRPr="00041DE7" w:rsidRDefault="00DB4628" w:rsidP="008472F7">
      <w:pPr>
        <w:pStyle w:val="ConsPlusTitle"/>
        <w:jc w:val="center"/>
      </w:pPr>
      <w:r w:rsidRPr="00041DE7">
        <w:t>С ВЫСОТОЙ СВЕЖЕВЫПАВШЕГО СНЕГА БОЛЕЕ 20 СМ В СУТКИ</w:t>
      </w:r>
    </w:p>
    <w:p w:rsidR="00DB4628" w:rsidRPr="00041DE7" w:rsidRDefault="00DB4628" w:rsidP="008472F7">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94"/>
        <w:gridCol w:w="4535"/>
        <w:gridCol w:w="3685"/>
      </w:tblGrid>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N п/п</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Сроки выполнения операции, часов</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3</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 период снегопада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Выпадение 4 см снега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4535"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и пешеходных дорожек. Обработка противогололедными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часа после выпадения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1.3.1.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сгребание снега с покрытия проездов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часа после выпадения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1.3.2.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Посыпка проездов противогололедными материалами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 часа после выпадения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1.3.3.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выпадения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Выпадение последующих 4 см снега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2.1.1.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и пешеходных дорожек. Обработка противогололедными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часа после выпадения последующих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сгребание снега с покрытия проездов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часа после выпадения последующих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проездов противогололедными материалами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 часа после выпадения последующих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выпадения последующих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Выпадение последующих 4 см снега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и пешеходных дорожек. Обработка противогололедными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часа после выпадения последующих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сгребание снега с покрытия проездов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часа после выпадения последующих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3.2.2.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проездов противогололедными материалами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 часа после выпадения последующих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3.2.3.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выпадения последующих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Выпадение последующих 4 см снега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и пешеходных дорожек. Обработка противогололедными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часа после выпадения последующих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сгребание снега с покрытия проездов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часа после выпадения последующих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4.2.2.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проездов противогололедными материалами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 часа после выпадения последующих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4.2.3.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выпадения последующих 4 см снега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окончании снегопада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и пешеходных дорожек. Обработка противогололедными материалами участков со снежными накатами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часа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5.1.2.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Зачистка снежных накатов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снега с покрытия проездов, сбор снега в кучи или валы</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часа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5.2.2.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Посыпка проездов противогололедными материалами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 часа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5.2.3.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зачистка уплотненного снега и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5.2.4.</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Зачистка вручную остатков снежных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окончания снегопада</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Удаление снега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24 часа после окончания снегопада - с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w:t>
            </w:r>
          </w:p>
          <w:p w:rsidR="00DB4628" w:rsidRPr="000B3C15" w:rsidRDefault="00DB4628" w:rsidP="008472F7">
            <w:pPr>
              <w:pStyle w:val="ConsPlusNormal"/>
              <w:rPr>
                <w:rFonts w:ascii="Arial" w:hAnsi="Arial" w:cs="Arial"/>
              </w:rPr>
            </w:pPr>
            <w:r w:rsidRPr="000B3C15">
              <w:rPr>
                <w:rFonts w:ascii="Arial" w:hAnsi="Arial" w:cs="Arial"/>
              </w:rPr>
              <w:t>72 часа после окончания снегопада - с улиц и проездов, обеспечивающих безопасность дорожного движения;</w:t>
            </w:r>
          </w:p>
          <w:p w:rsidR="00DB4628" w:rsidRPr="000B3C15" w:rsidRDefault="00DB4628" w:rsidP="008472F7">
            <w:pPr>
              <w:pStyle w:val="ConsPlusNormal"/>
              <w:rPr>
                <w:rFonts w:ascii="Arial" w:hAnsi="Arial" w:cs="Arial"/>
              </w:rPr>
            </w:pPr>
            <w:r w:rsidRPr="000B3C15">
              <w:rPr>
                <w:rFonts w:ascii="Arial" w:hAnsi="Arial" w:cs="Arial"/>
              </w:rPr>
              <w:t>120 часов после окончания снегопада - с остальных территорий</w:t>
            </w:r>
          </w:p>
        </w:tc>
      </w:tr>
    </w:tbl>
    <w:p w:rsidR="00DB4628" w:rsidRPr="00041DE7" w:rsidRDefault="00DB4628" w:rsidP="008472F7">
      <w:pPr>
        <w:pStyle w:val="ConsPlusNormal"/>
        <w:ind w:firstLine="540"/>
        <w:jc w:val="both"/>
        <w:rPr>
          <w:rFonts w:ascii="Arial" w:hAnsi="Arial" w:cs="Arial"/>
        </w:rPr>
      </w:pPr>
    </w:p>
    <w:p w:rsidR="00362647" w:rsidRPr="00041DE7" w:rsidRDefault="00362647" w:rsidP="008472F7">
      <w:pPr>
        <w:pStyle w:val="ConsPlusNormal"/>
        <w:jc w:val="right"/>
        <w:outlineLvl w:val="3"/>
        <w:rPr>
          <w:rFonts w:ascii="Arial" w:hAnsi="Arial" w:cs="Arial"/>
        </w:rPr>
      </w:pPr>
    </w:p>
    <w:p w:rsidR="009A4B57" w:rsidRPr="00041DE7" w:rsidRDefault="009A4B57" w:rsidP="009A4B57">
      <w:pPr>
        <w:pStyle w:val="ConsPlusNormal"/>
        <w:jc w:val="right"/>
        <w:outlineLvl w:val="1"/>
        <w:rPr>
          <w:rFonts w:ascii="Arial" w:hAnsi="Arial" w:cs="Arial"/>
        </w:rPr>
      </w:pPr>
      <w:r w:rsidRPr="00041DE7">
        <w:rPr>
          <w:rFonts w:ascii="Arial" w:hAnsi="Arial" w:cs="Arial"/>
        </w:rPr>
        <w:t xml:space="preserve">Приложение 6 </w:t>
      </w:r>
    </w:p>
    <w:p w:rsidR="00AB6149" w:rsidRPr="00041DE7" w:rsidRDefault="00AB6149" w:rsidP="00AB6149">
      <w:pPr>
        <w:pStyle w:val="ConsPlusNormal"/>
        <w:jc w:val="right"/>
        <w:rPr>
          <w:rFonts w:ascii="Arial" w:hAnsi="Arial" w:cs="Arial"/>
        </w:rPr>
      </w:pPr>
      <w:r w:rsidRPr="00041DE7">
        <w:rPr>
          <w:rFonts w:ascii="Arial" w:hAnsi="Arial" w:cs="Arial"/>
        </w:rPr>
        <w:t xml:space="preserve">к требованиям проведения </w:t>
      </w:r>
    </w:p>
    <w:p w:rsidR="00AB6149" w:rsidRPr="00041DE7" w:rsidRDefault="00AB6149" w:rsidP="00AB6149">
      <w:pPr>
        <w:pStyle w:val="ConsPlusNormal"/>
        <w:jc w:val="right"/>
        <w:rPr>
          <w:rFonts w:ascii="Arial" w:hAnsi="Arial" w:cs="Arial"/>
        </w:rPr>
      </w:pPr>
      <w:r w:rsidRPr="00041DE7">
        <w:rPr>
          <w:rFonts w:ascii="Arial" w:hAnsi="Arial" w:cs="Arial"/>
        </w:rPr>
        <w:lastRenderedPageBreak/>
        <w:t xml:space="preserve">уборки территории муниципального </w:t>
      </w:r>
    </w:p>
    <w:p w:rsidR="00AB6149" w:rsidRPr="00041DE7" w:rsidRDefault="00AB6149" w:rsidP="00AB6149">
      <w:pPr>
        <w:pStyle w:val="ConsPlusNormal"/>
        <w:jc w:val="right"/>
        <w:rPr>
          <w:rFonts w:ascii="Arial" w:hAnsi="Arial" w:cs="Arial"/>
        </w:rPr>
      </w:pPr>
      <w:r w:rsidRPr="00041DE7">
        <w:rPr>
          <w:rFonts w:ascii="Arial" w:hAnsi="Arial" w:cs="Arial"/>
        </w:rPr>
        <w:t>образования городской округ Люберцы</w:t>
      </w:r>
    </w:p>
    <w:p w:rsidR="00AB6149" w:rsidRPr="00041DE7" w:rsidRDefault="00AB6149" w:rsidP="00AB6149">
      <w:pPr>
        <w:pStyle w:val="ConsPlusNormal"/>
        <w:jc w:val="right"/>
        <w:rPr>
          <w:rFonts w:ascii="Arial" w:hAnsi="Arial" w:cs="Arial"/>
        </w:rPr>
      </w:pPr>
      <w:r w:rsidRPr="00041DE7">
        <w:rPr>
          <w:rFonts w:ascii="Arial" w:hAnsi="Arial" w:cs="Arial"/>
        </w:rPr>
        <w:t>Московской области</w:t>
      </w:r>
    </w:p>
    <w:p w:rsidR="00234B40" w:rsidRPr="00041DE7" w:rsidRDefault="00041DE7" w:rsidP="00234B40">
      <w:pPr>
        <w:pStyle w:val="ConsPlusNormal"/>
        <w:jc w:val="right"/>
        <w:rPr>
          <w:rFonts w:ascii="Arial" w:hAnsi="Arial" w:cs="Arial"/>
        </w:rPr>
      </w:pPr>
      <w:r>
        <w:rPr>
          <w:rFonts w:ascii="Arial" w:hAnsi="Arial" w:cs="Arial"/>
        </w:rPr>
        <w:t>о</w:t>
      </w:r>
      <w:r w:rsidR="00234B40" w:rsidRPr="00041DE7">
        <w:rPr>
          <w:rFonts w:ascii="Arial" w:hAnsi="Arial" w:cs="Arial"/>
        </w:rPr>
        <w:t>т 01.07.2019 № 2459-ПА</w:t>
      </w:r>
    </w:p>
    <w:p w:rsidR="00DB4628" w:rsidRPr="00041DE7" w:rsidRDefault="00DB4628" w:rsidP="008472F7">
      <w:pPr>
        <w:pStyle w:val="ConsPlusNormal"/>
        <w:ind w:firstLine="540"/>
        <w:jc w:val="both"/>
        <w:rPr>
          <w:rFonts w:ascii="Arial" w:hAnsi="Arial" w:cs="Arial"/>
        </w:rPr>
      </w:pPr>
    </w:p>
    <w:p w:rsidR="00DB4628" w:rsidRPr="00041DE7" w:rsidRDefault="00DB4628" w:rsidP="008472F7">
      <w:pPr>
        <w:pStyle w:val="ConsPlusTitle"/>
        <w:jc w:val="center"/>
      </w:pPr>
      <w:r w:rsidRPr="00041DE7">
        <w:t>РЕГЛАМЕНТНЫЕ СРОКИ</w:t>
      </w:r>
    </w:p>
    <w:p w:rsidR="00DB4628" w:rsidRPr="00041DE7" w:rsidRDefault="00DB4628" w:rsidP="008472F7">
      <w:pPr>
        <w:pStyle w:val="ConsPlusTitle"/>
        <w:jc w:val="center"/>
      </w:pPr>
      <w:r w:rsidRPr="00041DE7">
        <w:t>ВЫПОЛНЕНИЯ РАБОТ ПО УБОРКЕ ОБЪЕКТОВ БЛАГОУСТРОЙСТВА</w:t>
      </w:r>
    </w:p>
    <w:p w:rsidR="00DB4628" w:rsidRPr="00041DE7" w:rsidRDefault="00DB4628" w:rsidP="008472F7">
      <w:pPr>
        <w:pStyle w:val="ConsPlusTitle"/>
        <w:jc w:val="center"/>
      </w:pPr>
      <w:r w:rsidRPr="00041DE7">
        <w:t>ПРИ ВЫПАДЕНИИ ЛЕДЯНОГО ДОЖДЯ</w:t>
      </w:r>
    </w:p>
    <w:p w:rsidR="00DB4628" w:rsidRPr="00041DE7" w:rsidRDefault="00DB4628" w:rsidP="008472F7">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94"/>
        <w:gridCol w:w="4535"/>
        <w:gridCol w:w="3685"/>
      </w:tblGrid>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N п/п</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Сроки выполнения операции, часов</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3</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Начало ледяного дождя</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4535"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противогололедными материалами</w:t>
            </w:r>
          </w:p>
        </w:tc>
        <w:tc>
          <w:tcPr>
            <w:tcW w:w="3685"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часа после начала ледяного дождя</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Зачистка ледяных накатов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начала ледяного дождя</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проездов противогололедными материалами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часа после начала ледяного дождя</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Зачистка ледяных накатов на проездах</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часов после начала ледяного дождя</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от наледи и льда под водосточными трубами, с крышек канализационных, пожарных, газовых колодцев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 часов после начала ледяного дождя</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Удаление снега</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24 часа после окончания снегопада - с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w:t>
            </w:r>
          </w:p>
          <w:p w:rsidR="00DB4628" w:rsidRPr="000B3C15" w:rsidRDefault="00DB4628" w:rsidP="008472F7">
            <w:pPr>
              <w:pStyle w:val="ConsPlusNormal"/>
              <w:rPr>
                <w:rFonts w:ascii="Arial" w:hAnsi="Arial" w:cs="Arial"/>
              </w:rPr>
            </w:pPr>
            <w:r w:rsidRPr="000B3C15">
              <w:rPr>
                <w:rFonts w:ascii="Arial" w:hAnsi="Arial" w:cs="Arial"/>
              </w:rPr>
              <w:t>72 часа после окончания снегопада - с улиц и проездов, обеспечивающих безопасность дорожного движения;</w:t>
            </w:r>
          </w:p>
          <w:p w:rsidR="00DB4628" w:rsidRPr="000B3C15" w:rsidRDefault="00DB4628" w:rsidP="008472F7">
            <w:pPr>
              <w:pStyle w:val="ConsPlusNormal"/>
              <w:rPr>
                <w:rFonts w:ascii="Arial" w:hAnsi="Arial" w:cs="Arial"/>
              </w:rPr>
            </w:pPr>
            <w:r w:rsidRPr="000B3C15">
              <w:rPr>
                <w:rFonts w:ascii="Arial" w:hAnsi="Arial" w:cs="Arial"/>
              </w:rPr>
              <w:t xml:space="preserve">120 часов после окончания снегопада - с остальных </w:t>
            </w:r>
            <w:r w:rsidRPr="000B3C15">
              <w:rPr>
                <w:rFonts w:ascii="Arial" w:hAnsi="Arial" w:cs="Arial"/>
              </w:rPr>
              <w:lastRenderedPageBreak/>
              <w:t>территорий</w:t>
            </w:r>
          </w:p>
        </w:tc>
      </w:tr>
    </w:tbl>
    <w:p w:rsidR="00DB4628" w:rsidRPr="00041DE7" w:rsidRDefault="00DB4628" w:rsidP="008472F7">
      <w:pPr>
        <w:pStyle w:val="ConsPlusNormal"/>
        <w:ind w:firstLine="540"/>
        <w:jc w:val="both"/>
        <w:rPr>
          <w:rFonts w:ascii="Arial" w:hAnsi="Arial" w:cs="Arial"/>
        </w:rPr>
      </w:pPr>
    </w:p>
    <w:p w:rsidR="009A4B57" w:rsidRPr="00041DE7" w:rsidRDefault="009A4B57" w:rsidP="009A4B57">
      <w:pPr>
        <w:pStyle w:val="ConsPlusNormal"/>
        <w:jc w:val="right"/>
        <w:outlineLvl w:val="1"/>
        <w:rPr>
          <w:rFonts w:ascii="Arial" w:hAnsi="Arial" w:cs="Arial"/>
        </w:rPr>
      </w:pPr>
      <w:r w:rsidRPr="00041DE7">
        <w:rPr>
          <w:rFonts w:ascii="Arial" w:hAnsi="Arial" w:cs="Arial"/>
        </w:rPr>
        <w:t xml:space="preserve">Приложение 7 </w:t>
      </w:r>
    </w:p>
    <w:p w:rsidR="00AB6149" w:rsidRPr="00041DE7" w:rsidRDefault="00AB6149" w:rsidP="00AB6149">
      <w:pPr>
        <w:pStyle w:val="ConsPlusNormal"/>
        <w:jc w:val="right"/>
        <w:rPr>
          <w:rFonts w:ascii="Arial" w:hAnsi="Arial" w:cs="Arial"/>
        </w:rPr>
      </w:pPr>
      <w:r w:rsidRPr="00041DE7">
        <w:rPr>
          <w:rFonts w:ascii="Arial" w:hAnsi="Arial" w:cs="Arial"/>
        </w:rPr>
        <w:t xml:space="preserve">к требованиям проведения </w:t>
      </w:r>
    </w:p>
    <w:p w:rsidR="00AB6149" w:rsidRPr="00041DE7" w:rsidRDefault="00AB6149" w:rsidP="00AB6149">
      <w:pPr>
        <w:pStyle w:val="ConsPlusNormal"/>
        <w:jc w:val="right"/>
        <w:rPr>
          <w:rFonts w:ascii="Arial" w:hAnsi="Arial" w:cs="Arial"/>
        </w:rPr>
      </w:pPr>
      <w:r w:rsidRPr="00041DE7">
        <w:rPr>
          <w:rFonts w:ascii="Arial" w:hAnsi="Arial" w:cs="Arial"/>
        </w:rPr>
        <w:t xml:space="preserve">уборки территории муниципального </w:t>
      </w:r>
    </w:p>
    <w:p w:rsidR="00AB6149" w:rsidRPr="00041DE7" w:rsidRDefault="00AB6149" w:rsidP="00AB6149">
      <w:pPr>
        <w:pStyle w:val="ConsPlusNormal"/>
        <w:jc w:val="right"/>
        <w:rPr>
          <w:rFonts w:ascii="Arial" w:hAnsi="Arial" w:cs="Arial"/>
        </w:rPr>
      </w:pPr>
      <w:r w:rsidRPr="00041DE7">
        <w:rPr>
          <w:rFonts w:ascii="Arial" w:hAnsi="Arial" w:cs="Arial"/>
        </w:rPr>
        <w:t>образования городской округ Люберцы</w:t>
      </w:r>
    </w:p>
    <w:p w:rsidR="00AB6149" w:rsidRPr="00041DE7" w:rsidRDefault="00AB6149" w:rsidP="00AB6149">
      <w:pPr>
        <w:pStyle w:val="ConsPlusNormal"/>
        <w:jc w:val="right"/>
        <w:rPr>
          <w:rFonts w:ascii="Arial" w:hAnsi="Arial" w:cs="Arial"/>
        </w:rPr>
      </w:pPr>
      <w:r w:rsidRPr="00041DE7">
        <w:rPr>
          <w:rFonts w:ascii="Arial" w:hAnsi="Arial" w:cs="Arial"/>
        </w:rPr>
        <w:t>Московской области</w:t>
      </w:r>
    </w:p>
    <w:p w:rsidR="00234B40" w:rsidRPr="00041DE7" w:rsidRDefault="00041DE7" w:rsidP="00234B40">
      <w:pPr>
        <w:pStyle w:val="ConsPlusNormal"/>
        <w:jc w:val="right"/>
        <w:rPr>
          <w:rFonts w:ascii="Arial" w:hAnsi="Arial" w:cs="Arial"/>
        </w:rPr>
      </w:pPr>
      <w:r>
        <w:rPr>
          <w:rFonts w:ascii="Arial" w:hAnsi="Arial" w:cs="Arial"/>
        </w:rPr>
        <w:t>о</w:t>
      </w:r>
      <w:r w:rsidR="00234B40" w:rsidRPr="00041DE7">
        <w:rPr>
          <w:rFonts w:ascii="Arial" w:hAnsi="Arial" w:cs="Arial"/>
        </w:rPr>
        <w:t>т01.07.2019 № 2459-ПА</w:t>
      </w:r>
    </w:p>
    <w:p w:rsidR="00362647" w:rsidRPr="00041DE7" w:rsidRDefault="00362647" w:rsidP="009A4B57">
      <w:pPr>
        <w:pStyle w:val="ConsPlusTitle"/>
        <w:jc w:val="right"/>
        <w:outlineLvl w:val="2"/>
      </w:pPr>
    </w:p>
    <w:p w:rsidR="00DB4628" w:rsidRPr="00041DE7" w:rsidRDefault="00D27A18" w:rsidP="00D27A18">
      <w:pPr>
        <w:pStyle w:val="ConsPlusNormal"/>
        <w:jc w:val="center"/>
        <w:rPr>
          <w:rFonts w:ascii="Arial" w:hAnsi="Arial" w:cs="Arial"/>
          <w:b/>
        </w:rPr>
      </w:pPr>
      <w:r w:rsidRPr="00041DE7">
        <w:rPr>
          <w:rFonts w:ascii="Arial" w:hAnsi="Arial" w:cs="Arial"/>
          <w:b/>
        </w:rPr>
        <w:t>Регламентные сроки выполнения работ по уборке территории городского округа Люберцы в летний период в зависимости от погодных условий</w:t>
      </w:r>
    </w:p>
    <w:p w:rsidR="00DB4628" w:rsidRPr="00041DE7" w:rsidRDefault="00DB4628" w:rsidP="008472F7">
      <w:pPr>
        <w:pStyle w:val="ConsPlusNormal"/>
        <w:ind w:firstLine="540"/>
        <w:jc w:val="both"/>
        <w:rPr>
          <w:rFonts w:ascii="Arial" w:hAnsi="Arial" w:cs="Arial"/>
        </w:rPr>
      </w:pPr>
    </w:p>
    <w:p w:rsidR="00DB4628" w:rsidRPr="00041DE7" w:rsidRDefault="00DB4628" w:rsidP="008472F7">
      <w:pPr>
        <w:pStyle w:val="ConsPlusTitle"/>
        <w:jc w:val="center"/>
      </w:pPr>
      <w:r w:rsidRPr="00041DE7">
        <w:t>РЕГЛАМЕНТНЫЕ СРОКИ</w:t>
      </w:r>
    </w:p>
    <w:p w:rsidR="00DB4628" w:rsidRPr="00041DE7" w:rsidRDefault="00DB4628" w:rsidP="008472F7">
      <w:pPr>
        <w:pStyle w:val="ConsPlusTitle"/>
        <w:jc w:val="center"/>
      </w:pPr>
      <w:r w:rsidRPr="00041DE7">
        <w:t>ВЫПОЛНЕНИЯ РАБОТ ПО СОДЕРЖАНИЮ ОБЪЕКТОВ</w:t>
      </w:r>
    </w:p>
    <w:p w:rsidR="00DB4628" w:rsidRPr="00041DE7" w:rsidRDefault="00DB4628" w:rsidP="008472F7">
      <w:pPr>
        <w:pStyle w:val="ConsPlusTitle"/>
        <w:jc w:val="center"/>
      </w:pPr>
      <w:r w:rsidRPr="00041DE7">
        <w:t>БЛАГОУСТРОЙСТВА В ДНИ БЕЗ ОСАДКОВ</w:t>
      </w:r>
    </w:p>
    <w:p w:rsidR="00DB4628" w:rsidRPr="00041DE7" w:rsidRDefault="00DB4628" w:rsidP="008472F7">
      <w:pPr>
        <w:pStyle w:val="ConsPlusNormal"/>
        <w:ind w:firstLine="540"/>
        <w:jc w:val="both"/>
        <w:rPr>
          <w:rFonts w:ascii="Arial" w:hAnsi="Arial" w:cs="Arial"/>
          <w:highlight w:val="yellow"/>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94"/>
        <w:gridCol w:w="4535"/>
        <w:gridCol w:w="3685"/>
      </w:tblGrid>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N п/п</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Кратность</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3</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и пешеходных дорожек</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сутки</w:t>
            </w:r>
          </w:p>
        </w:tc>
      </w:tr>
      <w:tr w:rsidR="00DB4628" w:rsidRPr="000B3C15">
        <w:tc>
          <w:tcPr>
            <w:tcW w:w="794" w:type="dxa"/>
            <w:tcBorders>
              <w:left w:val="single" w:sz="4" w:space="0" w:color="auto"/>
              <w:bottom w:val="single" w:sz="4" w:space="0" w:color="auto"/>
              <w:right w:val="single" w:sz="4" w:space="0" w:color="auto"/>
            </w:tcBorders>
          </w:tcPr>
          <w:p w:rsidR="00DB4628" w:rsidRPr="000B3C15" w:rsidRDefault="00DB4628" w:rsidP="008C2C66">
            <w:pPr>
              <w:pStyle w:val="ConsPlusNormal"/>
              <w:rPr>
                <w:rFonts w:ascii="Arial" w:hAnsi="Arial" w:cs="Arial"/>
              </w:rPr>
            </w:pPr>
            <w:r w:rsidRPr="000B3C15">
              <w:rPr>
                <w:rFonts w:ascii="Arial" w:hAnsi="Arial" w:cs="Arial"/>
              </w:rPr>
              <w:t>1.</w:t>
            </w:r>
            <w:r w:rsidR="008C2C66" w:rsidRPr="000B3C15">
              <w:rPr>
                <w:rFonts w:ascii="Arial" w:hAnsi="Arial" w:cs="Arial"/>
              </w:rPr>
              <w:t>2</w:t>
            </w:r>
            <w:r w:rsidRPr="000B3C15">
              <w:rPr>
                <w:rFonts w:ascii="Arial" w:hAnsi="Arial" w:cs="Arial"/>
              </w:rPr>
              <w:t>.</w:t>
            </w:r>
          </w:p>
        </w:tc>
        <w:tc>
          <w:tcPr>
            <w:tcW w:w="4535"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тротуаров и пешеходных дорожек</w:t>
            </w:r>
          </w:p>
        </w:tc>
        <w:tc>
          <w:tcPr>
            <w:tcW w:w="3685"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двое суток</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покрытия проездов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сутки</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мойка покрытия проездов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двое суток</w:t>
            </w:r>
          </w:p>
        </w:tc>
      </w:tr>
    </w:tbl>
    <w:p w:rsidR="00DB4628" w:rsidRPr="00041DE7" w:rsidRDefault="00DB4628" w:rsidP="008472F7">
      <w:pPr>
        <w:pStyle w:val="ConsPlusNormal"/>
        <w:ind w:firstLine="540"/>
        <w:jc w:val="both"/>
        <w:rPr>
          <w:rFonts w:ascii="Arial" w:hAnsi="Arial" w:cs="Arial"/>
          <w:highlight w:val="yellow"/>
        </w:rPr>
      </w:pPr>
    </w:p>
    <w:p w:rsidR="00362647" w:rsidRPr="00041DE7" w:rsidRDefault="00362647" w:rsidP="008472F7">
      <w:pPr>
        <w:pStyle w:val="ConsPlusNormal"/>
        <w:jc w:val="right"/>
        <w:outlineLvl w:val="3"/>
        <w:rPr>
          <w:rFonts w:ascii="Arial" w:hAnsi="Arial" w:cs="Arial"/>
          <w:lang w:val="en-US"/>
        </w:rPr>
      </w:pPr>
    </w:p>
    <w:p w:rsidR="00362647" w:rsidRPr="00041DE7" w:rsidRDefault="00362647" w:rsidP="008472F7">
      <w:pPr>
        <w:pStyle w:val="ConsPlusNormal"/>
        <w:jc w:val="right"/>
        <w:outlineLvl w:val="3"/>
        <w:rPr>
          <w:rFonts w:ascii="Arial" w:hAnsi="Arial" w:cs="Arial"/>
          <w:lang w:val="en-US"/>
        </w:rPr>
      </w:pPr>
    </w:p>
    <w:p w:rsidR="009A4B57" w:rsidRPr="00041DE7" w:rsidRDefault="009A4B57" w:rsidP="009A4B57">
      <w:pPr>
        <w:pStyle w:val="ConsPlusNormal"/>
        <w:jc w:val="right"/>
        <w:outlineLvl w:val="1"/>
        <w:rPr>
          <w:rFonts w:ascii="Arial" w:hAnsi="Arial" w:cs="Arial"/>
        </w:rPr>
      </w:pPr>
      <w:r w:rsidRPr="00041DE7">
        <w:rPr>
          <w:rFonts w:ascii="Arial" w:hAnsi="Arial" w:cs="Arial"/>
        </w:rPr>
        <w:t xml:space="preserve">Приложение 8 </w:t>
      </w:r>
    </w:p>
    <w:p w:rsidR="00AB6149" w:rsidRPr="00041DE7" w:rsidRDefault="00AB6149" w:rsidP="00AB6149">
      <w:pPr>
        <w:pStyle w:val="ConsPlusNormal"/>
        <w:jc w:val="right"/>
        <w:rPr>
          <w:rFonts w:ascii="Arial" w:hAnsi="Arial" w:cs="Arial"/>
        </w:rPr>
      </w:pPr>
      <w:r w:rsidRPr="00041DE7">
        <w:rPr>
          <w:rFonts w:ascii="Arial" w:hAnsi="Arial" w:cs="Arial"/>
        </w:rPr>
        <w:t xml:space="preserve">к требованиям проведения </w:t>
      </w:r>
    </w:p>
    <w:p w:rsidR="00AB6149" w:rsidRPr="00041DE7" w:rsidRDefault="00AB6149" w:rsidP="00AB6149">
      <w:pPr>
        <w:pStyle w:val="ConsPlusNormal"/>
        <w:jc w:val="right"/>
        <w:rPr>
          <w:rFonts w:ascii="Arial" w:hAnsi="Arial" w:cs="Arial"/>
        </w:rPr>
      </w:pPr>
      <w:r w:rsidRPr="00041DE7">
        <w:rPr>
          <w:rFonts w:ascii="Arial" w:hAnsi="Arial" w:cs="Arial"/>
        </w:rPr>
        <w:t xml:space="preserve">уборки территории муниципального </w:t>
      </w:r>
    </w:p>
    <w:p w:rsidR="00AB6149" w:rsidRPr="00041DE7" w:rsidRDefault="00AB6149" w:rsidP="00AB6149">
      <w:pPr>
        <w:pStyle w:val="ConsPlusNormal"/>
        <w:jc w:val="right"/>
        <w:rPr>
          <w:rFonts w:ascii="Arial" w:hAnsi="Arial" w:cs="Arial"/>
        </w:rPr>
      </w:pPr>
      <w:r w:rsidRPr="00041DE7">
        <w:rPr>
          <w:rFonts w:ascii="Arial" w:hAnsi="Arial" w:cs="Arial"/>
        </w:rPr>
        <w:t>образования городской округ Люберцы</w:t>
      </w:r>
    </w:p>
    <w:p w:rsidR="00AB6149" w:rsidRPr="00041DE7" w:rsidRDefault="00AB6149" w:rsidP="00AB6149">
      <w:pPr>
        <w:pStyle w:val="ConsPlusNormal"/>
        <w:jc w:val="right"/>
        <w:rPr>
          <w:rFonts w:ascii="Arial" w:hAnsi="Arial" w:cs="Arial"/>
        </w:rPr>
      </w:pPr>
      <w:r w:rsidRPr="00041DE7">
        <w:rPr>
          <w:rFonts w:ascii="Arial" w:hAnsi="Arial" w:cs="Arial"/>
        </w:rPr>
        <w:t>Московской области</w:t>
      </w:r>
    </w:p>
    <w:p w:rsidR="00234B40" w:rsidRPr="00041DE7" w:rsidRDefault="00041DE7" w:rsidP="00234B40">
      <w:pPr>
        <w:pStyle w:val="ConsPlusNormal"/>
        <w:jc w:val="right"/>
        <w:rPr>
          <w:rFonts w:ascii="Arial" w:hAnsi="Arial" w:cs="Arial"/>
        </w:rPr>
      </w:pPr>
      <w:r>
        <w:rPr>
          <w:rFonts w:ascii="Arial" w:hAnsi="Arial" w:cs="Arial"/>
        </w:rPr>
        <w:t>о</w:t>
      </w:r>
      <w:r w:rsidR="00234B40" w:rsidRPr="00041DE7">
        <w:rPr>
          <w:rFonts w:ascii="Arial" w:hAnsi="Arial" w:cs="Arial"/>
        </w:rPr>
        <w:t>т 01.07.2019</w:t>
      </w:r>
      <w:r>
        <w:rPr>
          <w:rFonts w:ascii="Arial" w:hAnsi="Arial" w:cs="Arial"/>
        </w:rPr>
        <w:t xml:space="preserve"> </w:t>
      </w:r>
      <w:r w:rsidR="00234B40" w:rsidRPr="00041DE7">
        <w:rPr>
          <w:rFonts w:ascii="Arial" w:hAnsi="Arial" w:cs="Arial"/>
        </w:rPr>
        <w:t>№ 2459-ПА</w:t>
      </w:r>
    </w:p>
    <w:p w:rsidR="00DB4628" w:rsidRPr="00041DE7" w:rsidRDefault="00DB4628" w:rsidP="008472F7">
      <w:pPr>
        <w:pStyle w:val="ConsPlusNormal"/>
        <w:ind w:firstLine="540"/>
        <w:jc w:val="both"/>
        <w:rPr>
          <w:rFonts w:ascii="Arial" w:hAnsi="Arial" w:cs="Arial"/>
        </w:rPr>
      </w:pPr>
    </w:p>
    <w:p w:rsidR="00DB4628" w:rsidRPr="00041DE7" w:rsidRDefault="00DB4628" w:rsidP="008472F7">
      <w:pPr>
        <w:pStyle w:val="ConsPlusTitle"/>
        <w:jc w:val="center"/>
      </w:pPr>
      <w:r w:rsidRPr="00041DE7">
        <w:t>РЕГЛАМЕНТНЫЕ СРОКИ</w:t>
      </w:r>
    </w:p>
    <w:p w:rsidR="00DB4628" w:rsidRPr="00041DE7" w:rsidRDefault="00DB4628" w:rsidP="008472F7">
      <w:pPr>
        <w:pStyle w:val="ConsPlusTitle"/>
        <w:jc w:val="center"/>
      </w:pPr>
      <w:r w:rsidRPr="00041DE7">
        <w:t>ВЫПОЛНЕНИЯ РАБОТ ПО СОДЕРЖАНИЮ ОБЪЕКТОВ</w:t>
      </w:r>
    </w:p>
    <w:p w:rsidR="00DB4628" w:rsidRPr="00041DE7" w:rsidRDefault="00DB4628" w:rsidP="008472F7">
      <w:pPr>
        <w:pStyle w:val="ConsPlusTitle"/>
        <w:jc w:val="center"/>
      </w:pPr>
      <w:r w:rsidRPr="00041DE7">
        <w:t>БЛАГОУСТРОЙСТВА В ДНИ С ОСАДКАМИ</w:t>
      </w:r>
    </w:p>
    <w:p w:rsidR="00DB4628" w:rsidRPr="00041DE7" w:rsidRDefault="00DB4628" w:rsidP="008472F7">
      <w:pPr>
        <w:pStyle w:val="ConsPlusNormal"/>
        <w:ind w:firstLine="540"/>
        <w:jc w:val="both"/>
        <w:rPr>
          <w:rFonts w:ascii="Arial" w:hAnsi="Arial" w:cs="Arial"/>
          <w:highlight w:val="yellow"/>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94"/>
        <w:gridCol w:w="4535"/>
        <w:gridCol w:w="3685"/>
      </w:tblGrid>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N п/п</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Кратность</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3</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и пешеходных дорожек</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двое суток</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покрытия проездов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двое суток</w:t>
            </w:r>
          </w:p>
        </w:tc>
      </w:tr>
    </w:tbl>
    <w:p w:rsidR="00DB4628" w:rsidRPr="00041DE7" w:rsidRDefault="00DB4628" w:rsidP="008472F7">
      <w:pPr>
        <w:pStyle w:val="ConsPlusNormal"/>
        <w:ind w:firstLine="540"/>
        <w:jc w:val="both"/>
        <w:rPr>
          <w:rFonts w:ascii="Arial" w:hAnsi="Arial" w:cs="Arial"/>
        </w:rPr>
      </w:pPr>
    </w:p>
    <w:p w:rsidR="00362647" w:rsidRPr="00041DE7" w:rsidRDefault="00362647" w:rsidP="008472F7">
      <w:pPr>
        <w:pStyle w:val="ConsPlusNormal"/>
        <w:jc w:val="right"/>
        <w:outlineLvl w:val="3"/>
        <w:rPr>
          <w:rFonts w:ascii="Arial" w:hAnsi="Arial" w:cs="Arial"/>
        </w:rPr>
      </w:pPr>
    </w:p>
    <w:p w:rsidR="009A4B57" w:rsidRPr="00041DE7" w:rsidRDefault="009A4B57" w:rsidP="009A4B57">
      <w:pPr>
        <w:pStyle w:val="ConsPlusNormal"/>
        <w:jc w:val="right"/>
        <w:outlineLvl w:val="1"/>
        <w:rPr>
          <w:rFonts w:ascii="Arial" w:hAnsi="Arial" w:cs="Arial"/>
        </w:rPr>
      </w:pPr>
      <w:r w:rsidRPr="00041DE7">
        <w:rPr>
          <w:rFonts w:ascii="Arial" w:hAnsi="Arial" w:cs="Arial"/>
        </w:rPr>
        <w:t xml:space="preserve">Приложение 9 </w:t>
      </w:r>
    </w:p>
    <w:p w:rsidR="00AB6149" w:rsidRPr="00041DE7" w:rsidRDefault="00AB6149" w:rsidP="00AB6149">
      <w:pPr>
        <w:pStyle w:val="ConsPlusNormal"/>
        <w:jc w:val="right"/>
        <w:rPr>
          <w:rFonts w:ascii="Arial" w:hAnsi="Arial" w:cs="Arial"/>
        </w:rPr>
      </w:pPr>
      <w:r w:rsidRPr="00041DE7">
        <w:rPr>
          <w:rFonts w:ascii="Arial" w:hAnsi="Arial" w:cs="Arial"/>
        </w:rPr>
        <w:t xml:space="preserve">к требованиям проведения </w:t>
      </w:r>
    </w:p>
    <w:p w:rsidR="00AB6149" w:rsidRPr="00041DE7" w:rsidRDefault="00AB6149" w:rsidP="00AB6149">
      <w:pPr>
        <w:pStyle w:val="ConsPlusNormal"/>
        <w:jc w:val="right"/>
        <w:rPr>
          <w:rFonts w:ascii="Arial" w:hAnsi="Arial" w:cs="Arial"/>
        </w:rPr>
      </w:pPr>
      <w:r w:rsidRPr="00041DE7">
        <w:rPr>
          <w:rFonts w:ascii="Arial" w:hAnsi="Arial" w:cs="Arial"/>
        </w:rPr>
        <w:t xml:space="preserve">уборки территории муниципального </w:t>
      </w:r>
    </w:p>
    <w:p w:rsidR="00AB6149" w:rsidRPr="00041DE7" w:rsidRDefault="00AB6149" w:rsidP="00AB6149">
      <w:pPr>
        <w:pStyle w:val="ConsPlusNormal"/>
        <w:jc w:val="right"/>
        <w:rPr>
          <w:rFonts w:ascii="Arial" w:hAnsi="Arial" w:cs="Arial"/>
        </w:rPr>
      </w:pPr>
      <w:r w:rsidRPr="00041DE7">
        <w:rPr>
          <w:rFonts w:ascii="Arial" w:hAnsi="Arial" w:cs="Arial"/>
        </w:rPr>
        <w:t>образования городской округ Люберцы</w:t>
      </w:r>
    </w:p>
    <w:p w:rsidR="00AB6149" w:rsidRPr="00041DE7" w:rsidRDefault="00AB6149" w:rsidP="00AB6149">
      <w:pPr>
        <w:pStyle w:val="ConsPlusNormal"/>
        <w:jc w:val="right"/>
        <w:rPr>
          <w:rFonts w:ascii="Arial" w:hAnsi="Arial" w:cs="Arial"/>
        </w:rPr>
      </w:pPr>
      <w:r w:rsidRPr="00041DE7">
        <w:rPr>
          <w:rFonts w:ascii="Arial" w:hAnsi="Arial" w:cs="Arial"/>
        </w:rPr>
        <w:t>Московской области</w:t>
      </w:r>
    </w:p>
    <w:p w:rsidR="00234B40" w:rsidRPr="00041DE7" w:rsidRDefault="00041DE7" w:rsidP="00234B40">
      <w:pPr>
        <w:pStyle w:val="ConsPlusNormal"/>
        <w:jc w:val="right"/>
        <w:rPr>
          <w:rFonts w:ascii="Arial" w:hAnsi="Arial" w:cs="Arial"/>
        </w:rPr>
      </w:pPr>
      <w:r>
        <w:rPr>
          <w:rFonts w:ascii="Arial" w:hAnsi="Arial" w:cs="Arial"/>
        </w:rPr>
        <w:t>о</w:t>
      </w:r>
      <w:r w:rsidR="00234B40" w:rsidRPr="00041DE7">
        <w:rPr>
          <w:rFonts w:ascii="Arial" w:hAnsi="Arial" w:cs="Arial"/>
        </w:rPr>
        <w:t>т 01.07.2019</w:t>
      </w:r>
      <w:r>
        <w:rPr>
          <w:rFonts w:ascii="Arial" w:hAnsi="Arial" w:cs="Arial"/>
        </w:rPr>
        <w:t xml:space="preserve"> № </w:t>
      </w:r>
      <w:r w:rsidR="00234B40" w:rsidRPr="00041DE7">
        <w:rPr>
          <w:rFonts w:ascii="Arial" w:hAnsi="Arial" w:cs="Arial"/>
        </w:rPr>
        <w:t>2459-ПА</w:t>
      </w:r>
    </w:p>
    <w:p w:rsidR="00DB4628" w:rsidRPr="00041DE7" w:rsidRDefault="00DB4628" w:rsidP="008472F7">
      <w:pPr>
        <w:pStyle w:val="ConsPlusNormal"/>
        <w:ind w:firstLine="540"/>
        <w:jc w:val="both"/>
        <w:rPr>
          <w:rFonts w:ascii="Arial" w:hAnsi="Arial" w:cs="Arial"/>
        </w:rPr>
      </w:pPr>
    </w:p>
    <w:p w:rsidR="00DB4628" w:rsidRPr="00041DE7" w:rsidRDefault="00DB4628" w:rsidP="008472F7">
      <w:pPr>
        <w:pStyle w:val="ConsPlusTitle"/>
        <w:jc w:val="center"/>
      </w:pPr>
      <w:r w:rsidRPr="00041DE7">
        <w:t>РЕГЛАМЕНТНЫЕ СРОКИ</w:t>
      </w:r>
    </w:p>
    <w:p w:rsidR="00DB4628" w:rsidRPr="00041DE7" w:rsidRDefault="00DB4628" w:rsidP="008472F7">
      <w:pPr>
        <w:pStyle w:val="ConsPlusTitle"/>
        <w:jc w:val="center"/>
      </w:pPr>
      <w:r w:rsidRPr="00041DE7">
        <w:t>ВЫПОЛНЕНИЯ РАБОТ ПО СОДЕРЖАНИЮ ОБЪЕКТОВ БЛАГОУСТРОЙСТВА</w:t>
      </w:r>
    </w:p>
    <w:p w:rsidR="00DB4628" w:rsidRPr="00041DE7" w:rsidRDefault="00DB4628" w:rsidP="008472F7">
      <w:pPr>
        <w:pStyle w:val="ConsPlusTitle"/>
        <w:jc w:val="center"/>
      </w:pPr>
      <w:r w:rsidRPr="00041DE7">
        <w:t>ПРИ ТЕМПЕРАТУРЕ ВОЗДУХА ВЫШЕ +25 °C</w:t>
      </w:r>
    </w:p>
    <w:p w:rsidR="00DB4628" w:rsidRPr="00041DE7" w:rsidRDefault="00DB4628" w:rsidP="008472F7">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94"/>
        <w:gridCol w:w="4535"/>
        <w:gridCol w:w="3685"/>
      </w:tblGrid>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N п/п</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Наименование операции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Кратность</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2</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jc w:val="center"/>
              <w:rPr>
                <w:rFonts w:ascii="Arial" w:hAnsi="Arial" w:cs="Arial"/>
              </w:rPr>
            </w:pPr>
            <w:r w:rsidRPr="000B3C15">
              <w:rPr>
                <w:rFonts w:ascii="Arial" w:hAnsi="Arial" w:cs="Arial"/>
              </w:rPr>
              <w:t>3</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Тротуары и пешеходные дорожки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и пешеходных дорожек</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двое суток</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тротуаров и пешеходных дорожек</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двое суток</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 тротуаров и пешеходных дорожек</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сутки</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Внутридворовые проезды и прочие территории</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покрытия проездов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двое сутки</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мойка покрытия проездов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двое суток</w:t>
            </w:r>
          </w:p>
        </w:tc>
      </w:tr>
      <w:tr w:rsidR="00DB4628" w:rsidRPr="000B3C15">
        <w:tc>
          <w:tcPr>
            <w:tcW w:w="794"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2.3.</w:t>
            </w:r>
          </w:p>
        </w:tc>
        <w:tc>
          <w:tcPr>
            <w:tcW w:w="453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 покрытий проездов</w:t>
            </w:r>
          </w:p>
        </w:tc>
        <w:tc>
          <w:tcPr>
            <w:tcW w:w="3685"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 в сутки</w:t>
            </w:r>
          </w:p>
        </w:tc>
      </w:tr>
    </w:tbl>
    <w:p w:rsidR="00DB4628" w:rsidRPr="00041DE7" w:rsidRDefault="00DB4628" w:rsidP="008472F7">
      <w:pPr>
        <w:pStyle w:val="ConsPlusNormal"/>
        <w:ind w:firstLine="540"/>
        <w:jc w:val="both"/>
        <w:rPr>
          <w:rFonts w:ascii="Arial" w:hAnsi="Arial" w:cs="Arial"/>
          <w:highlight w:val="yellow"/>
        </w:rPr>
      </w:pPr>
    </w:p>
    <w:p w:rsidR="00362647" w:rsidRPr="00041DE7" w:rsidRDefault="00362647" w:rsidP="00041DE7">
      <w:pPr>
        <w:pStyle w:val="ConsPlusNormal"/>
        <w:ind w:firstLine="540"/>
        <w:jc w:val="both"/>
        <w:rPr>
          <w:rFonts w:ascii="Arial" w:hAnsi="Arial" w:cs="Arial"/>
          <w:highlight w:val="yellow"/>
        </w:rPr>
      </w:pPr>
    </w:p>
    <w:p w:rsidR="00362647" w:rsidRPr="00041DE7" w:rsidRDefault="00362647" w:rsidP="00041DE7">
      <w:pPr>
        <w:pStyle w:val="ConsPlusNormal"/>
        <w:ind w:firstLine="540"/>
        <w:jc w:val="both"/>
        <w:rPr>
          <w:rFonts w:ascii="Arial" w:hAnsi="Arial" w:cs="Arial"/>
          <w:highlight w:val="yellow"/>
        </w:rPr>
      </w:pPr>
    </w:p>
    <w:p w:rsidR="00DB4628" w:rsidRPr="00041DE7" w:rsidRDefault="00573DFE" w:rsidP="00041DE7">
      <w:pPr>
        <w:pStyle w:val="ConsPlusNormal"/>
        <w:jc w:val="right"/>
        <w:outlineLvl w:val="1"/>
        <w:rPr>
          <w:rFonts w:ascii="Arial" w:hAnsi="Arial" w:cs="Arial"/>
        </w:rPr>
      </w:pPr>
      <w:r w:rsidRPr="00041DE7">
        <w:rPr>
          <w:rFonts w:ascii="Arial" w:hAnsi="Arial" w:cs="Arial"/>
        </w:rPr>
        <w:t>Приложение</w:t>
      </w:r>
      <w:r w:rsidR="00A2000D" w:rsidRPr="00041DE7">
        <w:rPr>
          <w:rFonts w:ascii="Arial" w:hAnsi="Arial" w:cs="Arial"/>
        </w:rPr>
        <w:t xml:space="preserve"> 1</w:t>
      </w:r>
      <w:r w:rsidR="00AB6149" w:rsidRPr="00041DE7">
        <w:rPr>
          <w:rFonts w:ascii="Arial" w:hAnsi="Arial" w:cs="Arial"/>
        </w:rPr>
        <w:t>0</w:t>
      </w:r>
      <w:r w:rsidRPr="00041DE7">
        <w:rPr>
          <w:rFonts w:ascii="Arial" w:hAnsi="Arial" w:cs="Arial"/>
        </w:rPr>
        <w:t xml:space="preserve"> </w:t>
      </w:r>
    </w:p>
    <w:p w:rsidR="00AB6149" w:rsidRPr="00041DE7" w:rsidRDefault="00AB6149" w:rsidP="00041DE7">
      <w:pPr>
        <w:pStyle w:val="ConsPlusNormal"/>
        <w:jc w:val="right"/>
        <w:rPr>
          <w:rFonts w:ascii="Arial" w:hAnsi="Arial" w:cs="Arial"/>
        </w:rPr>
      </w:pPr>
      <w:r w:rsidRPr="00041DE7">
        <w:rPr>
          <w:rFonts w:ascii="Arial" w:hAnsi="Arial" w:cs="Arial"/>
        </w:rPr>
        <w:t xml:space="preserve">к требованиям проведения </w:t>
      </w:r>
    </w:p>
    <w:p w:rsidR="00AB6149" w:rsidRPr="00041DE7" w:rsidRDefault="00AB6149" w:rsidP="00041DE7">
      <w:pPr>
        <w:pStyle w:val="ConsPlusNormal"/>
        <w:jc w:val="right"/>
        <w:rPr>
          <w:rFonts w:ascii="Arial" w:hAnsi="Arial" w:cs="Arial"/>
        </w:rPr>
      </w:pPr>
      <w:r w:rsidRPr="00041DE7">
        <w:rPr>
          <w:rFonts w:ascii="Arial" w:hAnsi="Arial" w:cs="Arial"/>
        </w:rPr>
        <w:t xml:space="preserve">уборки территории муниципального </w:t>
      </w:r>
    </w:p>
    <w:p w:rsidR="00AB6149" w:rsidRPr="00041DE7" w:rsidRDefault="00AB6149" w:rsidP="00041DE7">
      <w:pPr>
        <w:pStyle w:val="ConsPlusNormal"/>
        <w:jc w:val="right"/>
        <w:rPr>
          <w:rFonts w:ascii="Arial" w:hAnsi="Arial" w:cs="Arial"/>
        </w:rPr>
      </w:pPr>
      <w:r w:rsidRPr="00041DE7">
        <w:rPr>
          <w:rFonts w:ascii="Arial" w:hAnsi="Arial" w:cs="Arial"/>
        </w:rPr>
        <w:t>образования городской округ Люберцы</w:t>
      </w:r>
    </w:p>
    <w:p w:rsidR="00AB6149" w:rsidRPr="00041DE7" w:rsidRDefault="00AB6149" w:rsidP="00041DE7">
      <w:pPr>
        <w:pStyle w:val="ConsPlusNormal"/>
        <w:jc w:val="right"/>
        <w:rPr>
          <w:rFonts w:ascii="Arial" w:hAnsi="Arial" w:cs="Arial"/>
        </w:rPr>
      </w:pPr>
      <w:r w:rsidRPr="00041DE7">
        <w:rPr>
          <w:rFonts w:ascii="Arial" w:hAnsi="Arial" w:cs="Arial"/>
        </w:rPr>
        <w:t>Московской области</w:t>
      </w:r>
    </w:p>
    <w:p w:rsidR="00DB4628" w:rsidRPr="00041DE7" w:rsidRDefault="00DB4628" w:rsidP="00041DE7">
      <w:pPr>
        <w:pStyle w:val="ConsPlusNormal"/>
        <w:ind w:firstLine="540"/>
        <w:jc w:val="both"/>
        <w:rPr>
          <w:rFonts w:ascii="Arial" w:hAnsi="Arial" w:cs="Arial"/>
        </w:rPr>
      </w:pPr>
    </w:p>
    <w:p w:rsidR="00DB4628" w:rsidRPr="00041DE7" w:rsidRDefault="00DB4628" w:rsidP="00041DE7">
      <w:pPr>
        <w:pStyle w:val="ConsPlusTitle"/>
        <w:jc w:val="center"/>
      </w:pPr>
      <w:r w:rsidRPr="00041DE7">
        <w:t>ВИДЫ,</w:t>
      </w:r>
    </w:p>
    <w:p w:rsidR="00DB4628" w:rsidRPr="00041DE7" w:rsidRDefault="00DB4628" w:rsidP="00041DE7">
      <w:pPr>
        <w:pStyle w:val="ConsPlusTitle"/>
        <w:jc w:val="center"/>
      </w:pPr>
      <w:r w:rsidRPr="00041DE7">
        <w:t>СОСТАВ И КРАТНОСТЬ ВЫПОЛНЕНИЯ РАБОТ</w:t>
      </w:r>
    </w:p>
    <w:p w:rsidR="00DB4628" w:rsidRPr="00041DE7" w:rsidRDefault="007E0366" w:rsidP="00041DE7">
      <w:pPr>
        <w:pStyle w:val="ConsPlusTitle"/>
        <w:jc w:val="center"/>
      </w:pPr>
      <w:r w:rsidRPr="00041DE7">
        <w:t>ПО УБОРКЕ ТЕРРИТОРИИ МУНИЦИПАЛЬН</w:t>
      </w:r>
      <w:r w:rsidR="00A2000D" w:rsidRPr="00041DE7">
        <w:t>ОГО</w:t>
      </w:r>
      <w:r w:rsidRPr="00041DE7">
        <w:t xml:space="preserve"> ОБРАЗОВАНИ</w:t>
      </w:r>
      <w:r w:rsidR="00A2000D" w:rsidRPr="00041DE7">
        <w:t>Я ГОРОДСКОЙ ОКРУГ ЛЮБЕРЦЫ</w:t>
      </w:r>
      <w:r w:rsidR="00DB4628" w:rsidRPr="00041DE7">
        <w:t xml:space="preserve"> МОСКОВСКОЙ ОБЛАСТИ</w:t>
      </w:r>
    </w:p>
    <w:p w:rsidR="00DB4628" w:rsidRPr="00041DE7" w:rsidRDefault="00DB4628" w:rsidP="00041DE7">
      <w:pPr>
        <w:pStyle w:val="ConsPlusNormal"/>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5329"/>
        <w:gridCol w:w="3061"/>
      </w:tblGrid>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jc w:val="center"/>
              <w:rPr>
                <w:rFonts w:ascii="Arial" w:hAnsi="Arial" w:cs="Arial"/>
              </w:rPr>
            </w:pPr>
            <w:r w:rsidRPr="000B3C15">
              <w:rPr>
                <w:rFonts w:ascii="Arial" w:hAnsi="Arial" w:cs="Arial"/>
              </w:rPr>
              <w:t>N п/п</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jc w:val="center"/>
              <w:rPr>
                <w:rFonts w:ascii="Arial" w:hAnsi="Arial" w:cs="Arial"/>
              </w:rPr>
            </w:pPr>
            <w:r w:rsidRPr="000B3C15">
              <w:rPr>
                <w:rFonts w:ascii="Arial" w:hAnsi="Arial" w:cs="Arial"/>
              </w:rPr>
              <w:t>Наименование вида и состава регламентных работ</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jc w:val="center"/>
              <w:rPr>
                <w:rFonts w:ascii="Arial" w:hAnsi="Arial" w:cs="Arial"/>
              </w:rPr>
            </w:pPr>
            <w:r w:rsidRPr="000B3C15">
              <w:rPr>
                <w:rFonts w:ascii="Arial" w:hAnsi="Arial" w:cs="Arial"/>
              </w:rPr>
              <w:t>Кратность выполнения (объем)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jc w:val="center"/>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jc w:val="center"/>
              <w:rPr>
                <w:rFonts w:ascii="Arial" w:hAnsi="Arial" w:cs="Arial"/>
              </w:rPr>
            </w:pPr>
            <w:r w:rsidRPr="000B3C15">
              <w:rPr>
                <w:rFonts w:ascii="Arial" w:hAnsi="Arial" w:cs="Arial"/>
              </w:rPr>
              <w:t>2</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jc w:val="center"/>
              <w:rPr>
                <w:rFonts w:ascii="Arial" w:hAnsi="Arial" w:cs="Arial"/>
              </w:rPr>
            </w:pPr>
            <w:r w:rsidRPr="000B3C15">
              <w:rPr>
                <w:rFonts w:ascii="Arial" w:hAnsi="Arial" w:cs="Arial"/>
              </w:rPr>
              <w:t>3</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outlineLvl w:val="2"/>
              <w:rPr>
                <w:rFonts w:ascii="Arial" w:hAnsi="Arial" w:cs="Arial"/>
              </w:rPr>
            </w:pPr>
            <w:r w:rsidRPr="000B3C15">
              <w:rPr>
                <w:rFonts w:ascii="Arial" w:hAnsi="Arial" w:cs="Arial"/>
              </w:rPr>
              <w:t>Механизированная уборка проездов объектов благоустройства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Механизированное подметание территорий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Механизированное подметание территорий тротуароуборочными машинами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Подметание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Механизированная мойка территорий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Механизированная мойка территорий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Мойка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041DE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поливка территорий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поливка территорий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46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46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Механизированная уборка проездов объектов благоустройства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очистка территорий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территорий противогололедными материалами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Посыпка территорий с помощью пескоразбрасывающего устройства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Посыпка территорий вручную</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территорий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территорий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Ручная уборка проездов объектов благоустройства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до 2 см.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территорий ПГМ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с усовершенствованными покрытиями от уплотненного снега. Очистка территории от уплотненного снега скребком.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2,27 раза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в дни без осадков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Ручная уборка проездов объектов благоустройства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Подметание территории, уборка и транспортировка </w:t>
            </w:r>
            <w:r w:rsidR="00C03451" w:rsidRPr="000B3C15">
              <w:rPr>
                <w:rFonts w:ascii="Arial" w:hAnsi="Arial" w:cs="Arial"/>
              </w:rPr>
              <w:t>отходов</w:t>
            </w:r>
            <w:r w:rsidRPr="000B3C15">
              <w:rPr>
                <w:rFonts w:ascii="Arial" w:hAnsi="Arial" w:cs="Arial"/>
              </w:rPr>
              <w:t xml:space="preserve"> в установленное место</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территории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Поливка территории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46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Механизированная уборка тротуаров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тротуаров 1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1.1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тротуаров тротуароуборочными машинами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тротуаров 2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тротуаров тротуароуборочными машинами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тротуаров 3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тротуаров тротуароуборочными машинами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мойка тротуаров 1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мойка тротуаров 1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мойка тротуаров 2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мойка тротуаров 2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мойка тротуаров 3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мойка тротуаров 3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поливка тротуаров 1-3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поливка тротуаров 1-3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46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46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Механизированная уборка тротуаров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3"/>
              <w:rPr>
                <w:rFonts w:ascii="Arial" w:hAnsi="Arial" w:cs="Arial"/>
              </w:rPr>
            </w:pPr>
            <w:r w:rsidRPr="000B3C15">
              <w:rPr>
                <w:rFonts w:ascii="Arial" w:hAnsi="Arial" w:cs="Arial"/>
              </w:rPr>
              <w:t>Тротуары 1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 xml:space="preserve">Механизированное подметание </w:t>
            </w:r>
            <w:r w:rsidRPr="000B3C15">
              <w:rPr>
                <w:rFonts w:ascii="Arial" w:hAnsi="Arial" w:cs="Arial"/>
              </w:rPr>
              <w:lastRenderedPageBreak/>
              <w:t>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1.1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очистка тротуаров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территорий противогололедными материалами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Посыпка территорий с помощью пескоразбрасывающего устройства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Посыпка территорий вручную</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тротуаров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3"/>
              <w:rPr>
                <w:rFonts w:ascii="Arial" w:hAnsi="Arial" w:cs="Arial"/>
              </w:rPr>
            </w:pPr>
            <w:r w:rsidRPr="000B3C15">
              <w:rPr>
                <w:rFonts w:ascii="Arial" w:hAnsi="Arial" w:cs="Arial"/>
              </w:rPr>
              <w:t>Тротуары 2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 xml:space="preserve">Подметание свежевыпавшего снега </w:t>
            </w:r>
            <w:r w:rsidRPr="000B3C15">
              <w:rPr>
                <w:rFonts w:ascii="Arial" w:hAnsi="Arial" w:cs="Arial"/>
              </w:rPr>
              <w:lastRenderedPageBreak/>
              <w:t>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2.2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очистка тротуаров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тротуаров противогололедными материалами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Посыпка территорий с помощью пескоразбрасывающего устройства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Посыпка территорий вручную</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тротуаров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3"/>
              <w:rPr>
                <w:rFonts w:ascii="Arial" w:hAnsi="Arial" w:cs="Arial"/>
              </w:rPr>
            </w:pPr>
            <w:r w:rsidRPr="000B3C15">
              <w:rPr>
                <w:rFonts w:ascii="Arial" w:hAnsi="Arial" w:cs="Arial"/>
              </w:rPr>
              <w:t>Тротуары 3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очистка тротуаров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тротуаров противогололедными материалами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Посыпка территорий с помощью пескоразбрасывающего устройства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Посыпка территорий вручную</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тротуаров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тротуаров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Ручная уборка тротуаров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3"/>
              <w:rPr>
                <w:rFonts w:ascii="Arial" w:hAnsi="Arial" w:cs="Arial"/>
              </w:rPr>
            </w:pPr>
            <w:r w:rsidRPr="000B3C15">
              <w:rPr>
                <w:rFonts w:ascii="Arial" w:hAnsi="Arial" w:cs="Arial"/>
              </w:rPr>
              <w:t>Тротуары 1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до 2 см.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территорий ПГМ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с усовершенствованными покрытиями от уплотненного снега. Очистка территории от уплотненного снега скребком.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2,27 раза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в дни без осадков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3"/>
              <w:rPr>
                <w:rFonts w:ascii="Arial" w:hAnsi="Arial" w:cs="Arial"/>
              </w:rPr>
            </w:pPr>
            <w:r w:rsidRPr="000B3C15">
              <w:rPr>
                <w:rFonts w:ascii="Arial" w:hAnsi="Arial" w:cs="Arial"/>
              </w:rPr>
              <w:t>Тротуары 2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до 2 см.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территорий ПГМ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с усовершенствованными покрытиями от уплотненного снега. Очистка территории от уплотненного снега скребком.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2,27 раза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в дни без осадков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3"/>
              <w:rPr>
                <w:rFonts w:ascii="Arial" w:hAnsi="Arial" w:cs="Arial"/>
              </w:rPr>
            </w:pPr>
            <w:r w:rsidRPr="000B3C15">
              <w:rPr>
                <w:rFonts w:ascii="Arial" w:hAnsi="Arial" w:cs="Arial"/>
              </w:rPr>
              <w:t>Тротуары 3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 xml:space="preserve">Подметание свежевыпавшего снега </w:t>
            </w:r>
            <w:r w:rsidRPr="000B3C15">
              <w:rPr>
                <w:rFonts w:ascii="Arial" w:hAnsi="Arial" w:cs="Arial"/>
              </w:rPr>
              <w:lastRenderedPageBreak/>
              <w:t>толщиной до 2 см.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территорий ПГМ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с усовершенствованными покрытиями от уплотненного снега. Очистка территории от уплотненного снега скребком.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2,27 раза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территорий в дни без осадков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Ручная уборка тротуаров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3"/>
              <w:rPr>
                <w:rFonts w:ascii="Arial" w:hAnsi="Arial" w:cs="Arial"/>
              </w:rPr>
            </w:pPr>
            <w:r w:rsidRPr="000B3C15">
              <w:rPr>
                <w:rFonts w:ascii="Arial" w:hAnsi="Arial" w:cs="Arial"/>
              </w:rPr>
              <w:t>Тротуары 1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Подметание тротуаров, уборка и транспортировка </w:t>
            </w:r>
            <w:r w:rsidR="00C03451" w:rsidRPr="000B3C15">
              <w:rPr>
                <w:rFonts w:ascii="Arial" w:hAnsi="Arial" w:cs="Arial"/>
              </w:rPr>
              <w:t>отходов</w:t>
            </w:r>
            <w:r w:rsidRPr="000B3C15">
              <w:rPr>
                <w:rFonts w:ascii="Arial" w:hAnsi="Arial" w:cs="Arial"/>
              </w:rPr>
              <w:t xml:space="preserve"> в установленное место</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тротуаров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Поливка тротуаров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46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3"/>
              <w:rPr>
                <w:rFonts w:ascii="Arial" w:hAnsi="Arial" w:cs="Arial"/>
              </w:rPr>
            </w:pPr>
            <w:r w:rsidRPr="000B3C15">
              <w:rPr>
                <w:rFonts w:ascii="Arial" w:hAnsi="Arial" w:cs="Arial"/>
              </w:rPr>
              <w:t>Тротуары 2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Подметание тротуаров, уборка и транспортировка </w:t>
            </w:r>
            <w:r w:rsidR="00C03451" w:rsidRPr="000B3C15">
              <w:rPr>
                <w:rFonts w:ascii="Arial" w:hAnsi="Arial" w:cs="Arial"/>
              </w:rPr>
              <w:t>отходов</w:t>
            </w:r>
            <w:r w:rsidRPr="000B3C15">
              <w:rPr>
                <w:rFonts w:ascii="Arial" w:hAnsi="Arial" w:cs="Arial"/>
              </w:rPr>
              <w:t xml:space="preserve"> в установленное место</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тротуаров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Поливка тротуаров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46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3"/>
              <w:rPr>
                <w:rFonts w:ascii="Arial" w:hAnsi="Arial" w:cs="Arial"/>
              </w:rPr>
            </w:pPr>
            <w:r w:rsidRPr="000B3C15">
              <w:rPr>
                <w:rFonts w:ascii="Arial" w:hAnsi="Arial" w:cs="Arial"/>
              </w:rPr>
              <w:t>Тротуары 3 класса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Подметание тротуаров, уборка и транспортировка </w:t>
            </w:r>
            <w:r w:rsidR="00C03451" w:rsidRPr="000B3C15">
              <w:rPr>
                <w:rFonts w:ascii="Arial" w:hAnsi="Arial" w:cs="Arial"/>
              </w:rPr>
              <w:t>отходов</w:t>
            </w:r>
            <w:r w:rsidRPr="000B3C15">
              <w:rPr>
                <w:rFonts w:ascii="Arial" w:hAnsi="Arial" w:cs="Arial"/>
              </w:rPr>
              <w:t xml:space="preserve"> в установленное место</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тротуаров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Поливка тротуаров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46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Механизированная уборка пешеходных дорожек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пешеходных дорожек</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пешеходных дорожек тротуароуборочными машинами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мойка пешеходных дорожек</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мойка пешеходных дорожек</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поливка пешеходных дорожек</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поливка пешеходных дорожек</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46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Поливка из шланга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46 раз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Механизированная уборка пешеходных дорожек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слоя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Механизированное 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слоя свыше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Механизированная очистка пешеходных дорожек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пешеходных дорожек от уплотненного снега толщиной слоя до 2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пешеходных дорожек противогололедными материалами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Посыпка пешеходных дорожек с помощью пескоразбрасывающего устройства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Посыпка пешеходных дорожек вручную</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 xml:space="preserve">Механизированное подметание пешеходных </w:t>
            </w:r>
            <w:r w:rsidRPr="000B3C15">
              <w:rPr>
                <w:rFonts w:ascii="Arial" w:hAnsi="Arial" w:cs="Arial"/>
              </w:rPr>
              <w:lastRenderedPageBreak/>
              <w:t>дорожек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5.1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территорий в дни без снегопадов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вручную участков, недоступных для уборки машиной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Ручная уборка пешеходных дорожек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Подметание свежевыпавшего снега толщиной до 2 см.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Обработка пешеходных дорожек ПГМ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50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пешеходных дорожек с усовершенствованными покрытиями от уплотненного снега. Очистка территории от уплотненного снега скребком. Сгребание снега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2,27 раза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пешеходных дорожек в дни без осадков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68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Ручная уборка пешеходных дорожек в летний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Подметание пешеходных дорожек, уборка и транспортировка </w:t>
            </w:r>
            <w:r w:rsidR="00C03451" w:rsidRPr="000B3C15">
              <w:rPr>
                <w:rFonts w:ascii="Arial" w:hAnsi="Arial" w:cs="Arial"/>
              </w:rPr>
              <w:t>отходов</w:t>
            </w:r>
            <w:r w:rsidRPr="000B3C15">
              <w:rPr>
                <w:rFonts w:ascii="Arial" w:hAnsi="Arial" w:cs="Arial"/>
              </w:rPr>
              <w:t xml:space="preserve"> в установленное место</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пешеходных дорожек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69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Поливка пешеходных дорожек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46 раз в зимний период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Вывоз и утилизация смета с объектов благоустройства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Транспортировка смета к месту утилизации (обезвреживания).</w:t>
            </w:r>
          </w:p>
          <w:p w:rsidR="00DB4628" w:rsidRPr="000B3C15" w:rsidRDefault="00DB4628" w:rsidP="008472F7">
            <w:pPr>
              <w:pStyle w:val="ConsPlusNormal"/>
              <w:rPr>
                <w:rFonts w:ascii="Arial" w:hAnsi="Arial" w:cs="Arial"/>
              </w:rPr>
            </w:pPr>
            <w:r w:rsidRPr="000B3C15">
              <w:rPr>
                <w:rFonts w:ascii="Arial" w:hAnsi="Arial" w:cs="Arial"/>
              </w:rPr>
              <w:t>2. Выгрузка смета.</w:t>
            </w:r>
          </w:p>
          <w:p w:rsidR="00DB4628" w:rsidRPr="000B3C15" w:rsidRDefault="00DB4628" w:rsidP="008472F7">
            <w:pPr>
              <w:pStyle w:val="ConsPlusNormal"/>
              <w:rPr>
                <w:rFonts w:ascii="Arial" w:hAnsi="Arial" w:cs="Arial"/>
              </w:rPr>
            </w:pPr>
            <w:r w:rsidRPr="000B3C15">
              <w:rPr>
                <w:rFonts w:ascii="Arial" w:hAnsi="Arial" w:cs="Arial"/>
              </w:rPr>
              <w:t>3. Оформление документов.</w:t>
            </w:r>
          </w:p>
          <w:p w:rsidR="00DB4628" w:rsidRPr="000B3C15" w:rsidRDefault="00DB4628" w:rsidP="008472F7">
            <w:pPr>
              <w:pStyle w:val="ConsPlusNormal"/>
              <w:rPr>
                <w:rFonts w:ascii="Arial" w:hAnsi="Arial" w:cs="Arial"/>
              </w:rPr>
            </w:pPr>
            <w:r w:rsidRPr="000B3C15">
              <w:rPr>
                <w:rFonts w:ascii="Arial" w:hAnsi="Arial" w:cs="Arial"/>
              </w:rPr>
              <w:t>4. Возвращение на базу (к месту проведения работ)</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Потребность</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Вывоз снега с объектов благоустройства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Транспортирование снега на пункт утилизации снега.</w:t>
            </w:r>
          </w:p>
          <w:p w:rsidR="00DB4628" w:rsidRPr="000B3C15" w:rsidRDefault="00DB4628" w:rsidP="008472F7">
            <w:pPr>
              <w:pStyle w:val="ConsPlusNormal"/>
              <w:rPr>
                <w:rFonts w:ascii="Arial" w:hAnsi="Arial" w:cs="Arial"/>
              </w:rPr>
            </w:pPr>
            <w:r w:rsidRPr="000B3C15">
              <w:rPr>
                <w:rFonts w:ascii="Arial" w:hAnsi="Arial" w:cs="Arial"/>
              </w:rPr>
              <w:t>2. Выгрузка снега на пункте утилизации.</w:t>
            </w:r>
          </w:p>
          <w:p w:rsidR="00DB4628" w:rsidRPr="000B3C15" w:rsidRDefault="00DB4628" w:rsidP="008472F7">
            <w:pPr>
              <w:pStyle w:val="ConsPlusNormal"/>
              <w:rPr>
                <w:rFonts w:ascii="Arial" w:hAnsi="Arial" w:cs="Arial"/>
              </w:rPr>
            </w:pPr>
            <w:r w:rsidRPr="000B3C15">
              <w:rPr>
                <w:rFonts w:ascii="Arial" w:hAnsi="Arial" w:cs="Arial"/>
              </w:rPr>
              <w:t>3. Оформление документов.</w:t>
            </w:r>
          </w:p>
          <w:p w:rsidR="00DB4628" w:rsidRPr="000B3C15" w:rsidRDefault="00DB4628" w:rsidP="008472F7">
            <w:pPr>
              <w:pStyle w:val="ConsPlusNormal"/>
              <w:rPr>
                <w:rFonts w:ascii="Arial" w:hAnsi="Arial" w:cs="Arial"/>
              </w:rPr>
            </w:pPr>
            <w:r w:rsidRPr="000B3C15">
              <w:rPr>
                <w:rFonts w:ascii="Arial" w:hAnsi="Arial" w:cs="Arial"/>
              </w:rPr>
              <w:t>4. Пробег автомобиля-самосвала на место погрузки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Текущий ремонт твердых покрытий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 xml:space="preserve">Ямочный ремонт асфальтобетонных </w:t>
            </w:r>
            <w:r w:rsidRPr="000B3C15">
              <w:rPr>
                <w:rFonts w:ascii="Arial" w:hAnsi="Arial" w:cs="Arial"/>
              </w:rPr>
              <w:lastRenderedPageBreak/>
              <w:t>покрытий укатываемой асфальтобетонной смесью с разломкой старого покрытия, толщина слоя до 70 мм, площадь ремонта в одном месте до 3 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 xml:space="preserve">4% от общей площади </w:t>
            </w:r>
            <w:r w:rsidRPr="000B3C15">
              <w:rPr>
                <w:rFonts w:ascii="Arial" w:hAnsi="Arial" w:cs="Arial"/>
              </w:rPr>
              <w:lastRenderedPageBreak/>
              <w:t>покрытий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Ямочный ремонт асфальтобетонных покрытий литой асфальтобетонной смесью, толщина слоя 50 мм, площадь ремонта в одном месте до 1 м, средняя дальность возки литого асфальта до 50 км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от общей площади покрытий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Восстановление разметки термопластиком, линией шириной 0,1 м, сплошной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от общего количества разметки</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Текущий ремонт искусственных дорожных неровностей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Замена 20% от общего количества ИДН</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Текущий ремонт покрытий из плитки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от площади плиточных покрытий: прямоугольная плитка - 90% площади текущего ремонта покрытий из плитки, фигурная плитка - 10% площади текущего ремонта покрытий из плитки</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Погрузка снега фронтальным погрузчиком с мест предварительного складирования снега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Ограждение места производства работ</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Потребность</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Маневрирование автомобиля</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Потребность</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Погрузка снега в кузов автомобиля-самосвала фронтальным погрузчиком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Потребность</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Снятие ограждений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Потребность</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Погрузка снега малогабаритным погрузчиком из куч</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Ограждение места производства работ</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Потребность</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Маневрирование автомобиля</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Потребность</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Погрузка снега в кузов автомобиля-самосвала фронтальным погрузчиком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Потребность</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Снятие ограждений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Потребность</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элементов сопряжения</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Замена элементов сопряжения (3% от всей протяженности):</w:t>
            </w:r>
          </w:p>
          <w:p w:rsidR="00DB4628" w:rsidRPr="000B3C15" w:rsidRDefault="00DB4628" w:rsidP="008472F7">
            <w:pPr>
              <w:pStyle w:val="ConsPlusNormal"/>
              <w:rPr>
                <w:rFonts w:ascii="Arial" w:hAnsi="Arial" w:cs="Arial"/>
              </w:rPr>
            </w:pPr>
            <w:r w:rsidRPr="000B3C15">
              <w:rPr>
                <w:rFonts w:ascii="Arial" w:hAnsi="Arial" w:cs="Arial"/>
              </w:rPr>
              <w:t>1. Разломка покрытия вдоль борта.</w:t>
            </w:r>
          </w:p>
          <w:p w:rsidR="00DB4628" w:rsidRPr="000B3C15" w:rsidRDefault="00DB4628" w:rsidP="008472F7">
            <w:pPr>
              <w:pStyle w:val="ConsPlusNormal"/>
              <w:rPr>
                <w:rFonts w:ascii="Arial" w:hAnsi="Arial" w:cs="Arial"/>
              </w:rPr>
            </w:pPr>
            <w:r w:rsidRPr="000B3C15">
              <w:rPr>
                <w:rFonts w:ascii="Arial" w:hAnsi="Arial" w:cs="Arial"/>
              </w:rPr>
              <w:t xml:space="preserve">2. Выемка бортовых камней с погрузкой в </w:t>
            </w:r>
            <w:r w:rsidRPr="000B3C15">
              <w:rPr>
                <w:rFonts w:ascii="Arial" w:hAnsi="Arial" w:cs="Arial"/>
              </w:rPr>
              <w:lastRenderedPageBreak/>
              <w:t>автосамосвалы.</w:t>
            </w:r>
          </w:p>
          <w:p w:rsidR="00DB4628" w:rsidRPr="000B3C15" w:rsidRDefault="00DB4628" w:rsidP="008472F7">
            <w:pPr>
              <w:pStyle w:val="ConsPlusNormal"/>
              <w:rPr>
                <w:rFonts w:ascii="Arial" w:hAnsi="Arial" w:cs="Arial"/>
              </w:rPr>
            </w:pPr>
            <w:r w:rsidRPr="000B3C15">
              <w:rPr>
                <w:rFonts w:ascii="Arial" w:hAnsi="Arial" w:cs="Arial"/>
              </w:rPr>
              <w:t>3. Уборка материалов от разломки покрытий и основания с погрузкой в автосамосвал.</w:t>
            </w:r>
          </w:p>
          <w:p w:rsidR="00DB4628" w:rsidRPr="000B3C15" w:rsidRDefault="00DB4628" w:rsidP="008472F7">
            <w:pPr>
              <w:pStyle w:val="ConsPlusNormal"/>
              <w:rPr>
                <w:rFonts w:ascii="Arial" w:hAnsi="Arial" w:cs="Arial"/>
              </w:rPr>
            </w:pPr>
            <w:r w:rsidRPr="000B3C15">
              <w:rPr>
                <w:rFonts w:ascii="Arial" w:hAnsi="Arial" w:cs="Arial"/>
              </w:rPr>
              <w:t>4. Устройство основания для установки бортового камня.</w:t>
            </w:r>
          </w:p>
          <w:p w:rsidR="00DB4628" w:rsidRPr="000B3C15" w:rsidRDefault="00DB4628" w:rsidP="008472F7">
            <w:pPr>
              <w:pStyle w:val="ConsPlusNormal"/>
              <w:rPr>
                <w:rFonts w:ascii="Arial" w:hAnsi="Arial" w:cs="Arial"/>
              </w:rPr>
            </w:pPr>
            <w:r w:rsidRPr="000B3C15">
              <w:rPr>
                <w:rFonts w:ascii="Arial" w:hAnsi="Arial" w:cs="Arial"/>
              </w:rPr>
              <w:t>5. Установка нового бортового камня.</w:t>
            </w:r>
          </w:p>
          <w:p w:rsidR="00DB4628" w:rsidRPr="000B3C15" w:rsidRDefault="00DB4628" w:rsidP="008472F7">
            <w:pPr>
              <w:pStyle w:val="ConsPlusNormal"/>
              <w:rPr>
                <w:rFonts w:ascii="Arial" w:hAnsi="Arial" w:cs="Arial"/>
              </w:rPr>
            </w:pPr>
            <w:r w:rsidRPr="000B3C15">
              <w:rPr>
                <w:rFonts w:ascii="Arial" w:hAnsi="Arial" w:cs="Arial"/>
              </w:rPr>
              <w:t>6. Заливка швов раствором.</w:t>
            </w:r>
          </w:p>
          <w:p w:rsidR="00DB4628" w:rsidRPr="000B3C15" w:rsidRDefault="00DB4628" w:rsidP="00C03451">
            <w:pPr>
              <w:pStyle w:val="ConsPlusNormal"/>
              <w:rPr>
                <w:rFonts w:ascii="Arial" w:hAnsi="Arial" w:cs="Arial"/>
              </w:rPr>
            </w:pPr>
            <w:r w:rsidRPr="000B3C15">
              <w:rPr>
                <w:rFonts w:ascii="Arial" w:hAnsi="Arial" w:cs="Arial"/>
              </w:rPr>
              <w:t xml:space="preserve">7. Уборка и погрузка </w:t>
            </w:r>
            <w:r w:rsidR="00C03451" w:rsidRPr="000B3C15">
              <w:rPr>
                <w:rFonts w:ascii="Arial" w:hAnsi="Arial" w:cs="Arial"/>
              </w:rPr>
              <w:t>отходов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3% от всей протяженности</w:t>
            </w:r>
          </w:p>
        </w:tc>
      </w:tr>
      <w:tr w:rsidR="00DB4628" w:rsidRPr="000B3C15">
        <w:tc>
          <w:tcPr>
            <w:tcW w:w="680" w:type="dxa"/>
            <w:tcBorders>
              <w:left w:val="single" w:sz="4" w:space="0" w:color="auto"/>
              <w:bottom w:val="single" w:sz="4" w:space="0" w:color="auto"/>
              <w:right w:val="single" w:sz="4" w:space="0" w:color="auto"/>
            </w:tcBorders>
          </w:tcPr>
          <w:p w:rsidR="00DB4628" w:rsidRPr="000B3C15" w:rsidRDefault="008E4B47" w:rsidP="008472F7">
            <w:pPr>
              <w:pStyle w:val="ConsPlusNormal"/>
              <w:rPr>
                <w:rFonts w:ascii="Arial" w:hAnsi="Arial" w:cs="Arial"/>
              </w:rPr>
            </w:pPr>
            <w:r w:rsidRPr="000B3C15">
              <w:rPr>
                <w:rFonts w:ascii="Arial" w:hAnsi="Arial" w:cs="Arial"/>
              </w:rPr>
              <w:lastRenderedPageBreak/>
              <w:t>2</w:t>
            </w: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Заделка швов цементным раствором:</w:t>
            </w:r>
          </w:p>
          <w:p w:rsidR="00DB4628" w:rsidRPr="000B3C15" w:rsidRDefault="00DB4628" w:rsidP="008472F7">
            <w:pPr>
              <w:pStyle w:val="ConsPlusNormal"/>
              <w:rPr>
                <w:rFonts w:ascii="Arial" w:hAnsi="Arial" w:cs="Arial"/>
              </w:rPr>
            </w:pPr>
            <w:r w:rsidRPr="000B3C15">
              <w:rPr>
                <w:rFonts w:ascii="Arial" w:hAnsi="Arial" w:cs="Arial"/>
              </w:rPr>
              <w:t>1. Очистка шва.</w:t>
            </w:r>
          </w:p>
          <w:p w:rsidR="00DB4628" w:rsidRPr="000B3C15" w:rsidRDefault="00DB4628" w:rsidP="008472F7">
            <w:pPr>
              <w:pStyle w:val="ConsPlusNormal"/>
              <w:rPr>
                <w:rFonts w:ascii="Arial" w:hAnsi="Arial" w:cs="Arial"/>
              </w:rPr>
            </w:pPr>
            <w:r w:rsidRPr="000B3C15">
              <w:rPr>
                <w:rFonts w:ascii="Arial" w:hAnsi="Arial" w:cs="Arial"/>
              </w:rPr>
              <w:t>2. Заделка швов цементным раствором в существующих бордюрах</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от всей протяженности</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Окраска элементов сопряжения:</w:t>
            </w:r>
          </w:p>
          <w:p w:rsidR="00DB4628" w:rsidRPr="000B3C15" w:rsidRDefault="00DB4628" w:rsidP="008472F7">
            <w:pPr>
              <w:pStyle w:val="ConsPlusNormal"/>
              <w:rPr>
                <w:rFonts w:ascii="Arial" w:hAnsi="Arial" w:cs="Arial"/>
              </w:rPr>
            </w:pPr>
            <w:r w:rsidRPr="000B3C15">
              <w:rPr>
                <w:rFonts w:ascii="Arial" w:hAnsi="Arial" w:cs="Arial"/>
              </w:rPr>
              <w:t>1. Подготовка поверхности под покраску.</w:t>
            </w:r>
          </w:p>
          <w:p w:rsidR="00DB4628" w:rsidRPr="000B3C15" w:rsidRDefault="00DB4628" w:rsidP="008472F7">
            <w:pPr>
              <w:pStyle w:val="ConsPlusNormal"/>
              <w:rPr>
                <w:rFonts w:ascii="Arial" w:hAnsi="Arial" w:cs="Arial"/>
              </w:rPr>
            </w:pPr>
            <w:r w:rsidRPr="000B3C15">
              <w:rPr>
                <w:rFonts w:ascii="Arial" w:hAnsi="Arial" w:cs="Arial"/>
              </w:rPr>
              <w:t>2. Окраска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от всей протяженности</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игровых элементов</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металлических поверхностей (100%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металлической поверхности труб (100%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Текущий ремонт игровых элементов из пластика:</w:t>
            </w:r>
          </w:p>
          <w:p w:rsidR="00DB4628" w:rsidRPr="000B3C15" w:rsidRDefault="00DB4628" w:rsidP="008472F7">
            <w:pPr>
              <w:pStyle w:val="ConsPlusNormal"/>
              <w:rPr>
                <w:rFonts w:ascii="Arial" w:hAnsi="Arial" w:cs="Arial"/>
              </w:rPr>
            </w:pPr>
            <w:r w:rsidRPr="000B3C15">
              <w:rPr>
                <w:rFonts w:ascii="Arial" w:hAnsi="Arial" w:cs="Arial"/>
              </w:rPr>
              <w:t>1. Снятие креплений, демонтаж элемента.</w:t>
            </w:r>
          </w:p>
          <w:p w:rsidR="00DB4628" w:rsidRPr="000B3C15" w:rsidRDefault="00DB4628" w:rsidP="008472F7">
            <w:pPr>
              <w:pStyle w:val="ConsPlusNormal"/>
              <w:rPr>
                <w:rFonts w:ascii="Arial" w:hAnsi="Arial" w:cs="Arial"/>
              </w:rPr>
            </w:pPr>
            <w:r w:rsidRPr="000B3C15">
              <w:rPr>
                <w:rFonts w:ascii="Arial" w:hAnsi="Arial" w:cs="Arial"/>
              </w:rPr>
              <w:t>2. Закрепление и установка нового элемента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2,5% от общего количества элементов</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 поврежденных металлических конструкций:</w:t>
            </w:r>
          </w:p>
          <w:p w:rsidR="00DB4628" w:rsidRPr="000B3C15" w:rsidRDefault="00DB4628" w:rsidP="008472F7">
            <w:pPr>
              <w:pStyle w:val="ConsPlusNormal"/>
              <w:rPr>
                <w:rFonts w:ascii="Arial" w:hAnsi="Arial" w:cs="Arial"/>
              </w:rPr>
            </w:pPr>
            <w:r w:rsidRPr="000B3C15">
              <w:rPr>
                <w:rFonts w:ascii="Arial" w:hAnsi="Arial" w:cs="Arial"/>
              </w:rPr>
              <w:t>1. Снятие поврежденного элемента.</w:t>
            </w:r>
          </w:p>
          <w:p w:rsidR="00DB4628" w:rsidRPr="000B3C15" w:rsidRDefault="00DB4628" w:rsidP="008472F7">
            <w:pPr>
              <w:pStyle w:val="ConsPlusNormal"/>
              <w:rPr>
                <w:rFonts w:ascii="Arial" w:hAnsi="Arial" w:cs="Arial"/>
              </w:rPr>
            </w:pPr>
            <w:r w:rsidRPr="000B3C15">
              <w:rPr>
                <w:rFonts w:ascii="Arial" w:hAnsi="Arial" w:cs="Arial"/>
              </w:rPr>
              <w:t>2. Установка нового элемента.</w:t>
            </w:r>
          </w:p>
          <w:p w:rsidR="00DB4628" w:rsidRPr="000B3C15" w:rsidRDefault="00DB4628" w:rsidP="008472F7">
            <w:pPr>
              <w:pStyle w:val="ConsPlusNormal"/>
              <w:rPr>
                <w:rFonts w:ascii="Arial" w:hAnsi="Arial" w:cs="Arial"/>
              </w:rPr>
            </w:pPr>
            <w:r w:rsidRPr="000B3C15">
              <w:rPr>
                <w:rFonts w:ascii="Arial" w:hAnsi="Arial" w:cs="Arial"/>
              </w:rPr>
              <w:t>3. Окраска замененных элементов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от общего количества конструкций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Малый ремонт деревянных форм:</w:t>
            </w:r>
          </w:p>
          <w:p w:rsidR="00DB4628" w:rsidRPr="000B3C15" w:rsidRDefault="00DB4628" w:rsidP="008472F7">
            <w:pPr>
              <w:pStyle w:val="ConsPlusNormal"/>
              <w:rPr>
                <w:rFonts w:ascii="Arial" w:hAnsi="Arial" w:cs="Arial"/>
              </w:rPr>
            </w:pPr>
            <w:r w:rsidRPr="000B3C15">
              <w:rPr>
                <w:rFonts w:ascii="Arial" w:hAnsi="Arial" w:cs="Arial"/>
              </w:rPr>
              <w:t>1. Подготовка поверхности, нанесение антисептика кистью.</w:t>
            </w:r>
          </w:p>
          <w:p w:rsidR="00DB4628" w:rsidRPr="000B3C15" w:rsidRDefault="00DB4628" w:rsidP="008472F7">
            <w:pPr>
              <w:pStyle w:val="ConsPlusNormal"/>
              <w:rPr>
                <w:rFonts w:ascii="Arial" w:hAnsi="Arial" w:cs="Arial"/>
              </w:rPr>
            </w:pPr>
            <w:r w:rsidRPr="000B3C15">
              <w:rPr>
                <w:rFonts w:ascii="Arial" w:hAnsi="Arial" w:cs="Arial"/>
              </w:rPr>
              <w:t>2. Замена поврежденных элементов с последующей окраской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2,5% от общего количества элементов</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спортивных элементов</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металлической поверхности (100%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деревянных поверхностей (100%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 поврежденных элементов спортивного оборудования:</w:t>
            </w:r>
          </w:p>
          <w:p w:rsidR="00DB4628" w:rsidRPr="000B3C15" w:rsidRDefault="00DB4628" w:rsidP="008472F7">
            <w:pPr>
              <w:pStyle w:val="ConsPlusNormal"/>
              <w:rPr>
                <w:rFonts w:ascii="Arial" w:hAnsi="Arial" w:cs="Arial"/>
              </w:rPr>
            </w:pPr>
            <w:r w:rsidRPr="000B3C15">
              <w:rPr>
                <w:rFonts w:ascii="Arial" w:hAnsi="Arial" w:cs="Arial"/>
              </w:rPr>
              <w:t>1. Снятие поврежденного элемента из дерева.</w:t>
            </w:r>
          </w:p>
          <w:p w:rsidR="00DB4628" w:rsidRPr="000B3C15" w:rsidRDefault="00DB4628" w:rsidP="008472F7">
            <w:pPr>
              <w:pStyle w:val="ConsPlusNormal"/>
              <w:rPr>
                <w:rFonts w:ascii="Arial" w:hAnsi="Arial" w:cs="Arial"/>
              </w:rPr>
            </w:pPr>
            <w:r w:rsidRPr="000B3C15">
              <w:rPr>
                <w:rFonts w:ascii="Arial" w:hAnsi="Arial" w:cs="Arial"/>
              </w:rPr>
              <w:t>2. Установка нового элемента.</w:t>
            </w:r>
          </w:p>
          <w:p w:rsidR="00DB4628" w:rsidRPr="000B3C15" w:rsidRDefault="00DB4628" w:rsidP="008472F7">
            <w:pPr>
              <w:pStyle w:val="ConsPlusNormal"/>
              <w:rPr>
                <w:rFonts w:ascii="Arial" w:hAnsi="Arial" w:cs="Arial"/>
              </w:rPr>
            </w:pPr>
            <w:r w:rsidRPr="000B3C15">
              <w:rPr>
                <w:rFonts w:ascii="Arial" w:hAnsi="Arial" w:cs="Arial"/>
              </w:rPr>
              <w:t xml:space="preserve">3. Масляная окраска установленного </w:t>
            </w:r>
            <w:r w:rsidRPr="000B3C15">
              <w:rPr>
                <w:rFonts w:ascii="Arial" w:hAnsi="Arial" w:cs="Arial"/>
              </w:rPr>
              <w:lastRenderedPageBreak/>
              <w:t>элемента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5% от общего количества изделий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 поврежденных металлических конструкций:</w:t>
            </w:r>
          </w:p>
          <w:p w:rsidR="00DB4628" w:rsidRPr="000B3C15" w:rsidRDefault="00DB4628" w:rsidP="008472F7">
            <w:pPr>
              <w:pStyle w:val="ConsPlusNormal"/>
              <w:rPr>
                <w:rFonts w:ascii="Arial" w:hAnsi="Arial" w:cs="Arial"/>
              </w:rPr>
            </w:pPr>
            <w:r w:rsidRPr="000B3C15">
              <w:rPr>
                <w:rFonts w:ascii="Arial" w:hAnsi="Arial" w:cs="Arial"/>
              </w:rPr>
              <w:t>1. Снятие поврежденного элемента.</w:t>
            </w:r>
          </w:p>
          <w:p w:rsidR="00DB4628" w:rsidRPr="000B3C15" w:rsidRDefault="00DB4628" w:rsidP="008472F7">
            <w:pPr>
              <w:pStyle w:val="ConsPlusNormal"/>
              <w:rPr>
                <w:rFonts w:ascii="Arial" w:hAnsi="Arial" w:cs="Arial"/>
              </w:rPr>
            </w:pPr>
            <w:r w:rsidRPr="000B3C15">
              <w:rPr>
                <w:rFonts w:ascii="Arial" w:hAnsi="Arial" w:cs="Arial"/>
              </w:rPr>
              <w:t>2. Установка нового элемента.</w:t>
            </w:r>
          </w:p>
          <w:p w:rsidR="00DB4628" w:rsidRPr="000B3C15" w:rsidRDefault="00DB4628" w:rsidP="008472F7">
            <w:pPr>
              <w:pStyle w:val="ConsPlusNormal"/>
              <w:rPr>
                <w:rFonts w:ascii="Arial" w:hAnsi="Arial" w:cs="Arial"/>
              </w:rPr>
            </w:pPr>
            <w:r w:rsidRPr="000B3C15">
              <w:rPr>
                <w:rFonts w:ascii="Arial" w:hAnsi="Arial" w:cs="Arial"/>
              </w:rPr>
              <w:t>3. Окраска замененных элементов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от общего количества изделий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металлических ограждений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Окраска масляными составами за один раз металлических поверхностей (100%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Замена металлической секции ограждения:</w:t>
            </w:r>
          </w:p>
          <w:p w:rsidR="00DB4628" w:rsidRPr="000B3C15" w:rsidRDefault="00DB4628" w:rsidP="008472F7">
            <w:pPr>
              <w:pStyle w:val="ConsPlusNormal"/>
              <w:rPr>
                <w:rFonts w:ascii="Arial" w:hAnsi="Arial" w:cs="Arial"/>
              </w:rPr>
            </w:pPr>
            <w:r w:rsidRPr="000B3C15">
              <w:rPr>
                <w:rFonts w:ascii="Arial" w:hAnsi="Arial" w:cs="Arial"/>
              </w:rPr>
              <w:t>1. Срезка креплений секции и зачистка срезов.</w:t>
            </w:r>
          </w:p>
          <w:p w:rsidR="00DB4628" w:rsidRPr="000B3C15" w:rsidRDefault="00DB4628" w:rsidP="008472F7">
            <w:pPr>
              <w:pStyle w:val="ConsPlusNormal"/>
              <w:rPr>
                <w:rFonts w:ascii="Arial" w:hAnsi="Arial" w:cs="Arial"/>
              </w:rPr>
            </w:pPr>
            <w:r w:rsidRPr="000B3C15">
              <w:rPr>
                <w:rFonts w:ascii="Arial" w:hAnsi="Arial" w:cs="Arial"/>
              </w:rPr>
              <w:t>2. Установка новой секции, приварка ее к опорам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от общего количества ограждений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деревянных ограждений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поверхности (100%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Замена отдельных мест обшивки:</w:t>
            </w:r>
          </w:p>
          <w:p w:rsidR="00DB4628" w:rsidRPr="000B3C15" w:rsidRDefault="00DB4628" w:rsidP="008472F7">
            <w:pPr>
              <w:pStyle w:val="ConsPlusNormal"/>
              <w:rPr>
                <w:rFonts w:ascii="Arial" w:hAnsi="Arial" w:cs="Arial"/>
              </w:rPr>
            </w:pPr>
            <w:r w:rsidRPr="000B3C15">
              <w:rPr>
                <w:rFonts w:ascii="Arial" w:hAnsi="Arial" w:cs="Arial"/>
              </w:rPr>
              <w:t>1. Удаление или частичное выпиливание ветхих или поврежденных досок.</w:t>
            </w:r>
          </w:p>
          <w:p w:rsidR="00DB4628" w:rsidRPr="000B3C15" w:rsidRDefault="00DB4628" w:rsidP="008472F7">
            <w:pPr>
              <w:pStyle w:val="ConsPlusNormal"/>
              <w:rPr>
                <w:rFonts w:ascii="Arial" w:hAnsi="Arial" w:cs="Arial"/>
              </w:rPr>
            </w:pPr>
            <w:r w:rsidRPr="000B3C15">
              <w:rPr>
                <w:rFonts w:ascii="Arial" w:hAnsi="Arial" w:cs="Arial"/>
              </w:rPr>
              <w:t>2. Заготовка новых досок.</w:t>
            </w:r>
          </w:p>
          <w:p w:rsidR="00DB4628" w:rsidRPr="000B3C15" w:rsidRDefault="00DB4628" w:rsidP="008472F7">
            <w:pPr>
              <w:pStyle w:val="ConsPlusNormal"/>
              <w:rPr>
                <w:rFonts w:ascii="Arial" w:hAnsi="Arial" w:cs="Arial"/>
              </w:rPr>
            </w:pPr>
            <w:r w:rsidRPr="000B3C15">
              <w:rPr>
                <w:rFonts w:ascii="Arial" w:hAnsi="Arial" w:cs="Arial"/>
              </w:rPr>
              <w:t>3. Заготовка вставок по шаблону взамен вырезанных сгнивших участков.</w:t>
            </w:r>
          </w:p>
          <w:p w:rsidR="00DB4628" w:rsidRPr="000B3C15" w:rsidRDefault="00DB4628" w:rsidP="008472F7">
            <w:pPr>
              <w:pStyle w:val="ConsPlusNormal"/>
              <w:rPr>
                <w:rFonts w:ascii="Arial" w:hAnsi="Arial" w:cs="Arial"/>
              </w:rPr>
            </w:pPr>
            <w:r w:rsidRPr="000B3C15">
              <w:rPr>
                <w:rFonts w:ascii="Arial" w:hAnsi="Arial" w:cs="Arial"/>
              </w:rPr>
              <w:t>4. Пришивание новых досок или вставок с подгонкой и выравниванием по месту</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от общего количества обшивки</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ограждений из прочих материалов</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 поверхности кирпичных ограждений:</w:t>
            </w:r>
          </w:p>
          <w:p w:rsidR="00DB4628" w:rsidRPr="000B3C15" w:rsidRDefault="00DB4628" w:rsidP="008472F7">
            <w:pPr>
              <w:pStyle w:val="ConsPlusNormal"/>
              <w:rPr>
                <w:rFonts w:ascii="Arial" w:hAnsi="Arial" w:cs="Arial"/>
              </w:rPr>
            </w:pPr>
            <w:r w:rsidRPr="000B3C15">
              <w:rPr>
                <w:rFonts w:ascii="Arial" w:hAnsi="Arial" w:cs="Arial"/>
              </w:rPr>
              <w:t>1. Разборка поврежденной кладки вручную.</w:t>
            </w:r>
          </w:p>
          <w:p w:rsidR="00DB4628" w:rsidRPr="000B3C15" w:rsidRDefault="00DB4628" w:rsidP="008472F7">
            <w:pPr>
              <w:pStyle w:val="ConsPlusNormal"/>
              <w:rPr>
                <w:rFonts w:ascii="Arial" w:hAnsi="Arial" w:cs="Arial"/>
              </w:rPr>
            </w:pPr>
            <w:r w:rsidRPr="000B3C15">
              <w:rPr>
                <w:rFonts w:ascii="Arial" w:hAnsi="Arial" w:cs="Arial"/>
              </w:rPr>
              <w:t>2. Заделка разобранных участков с перевязкой новой кладки со старой и расшивкой швов.</w:t>
            </w:r>
          </w:p>
          <w:p w:rsidR="00DB4628" w:rsidRPr="000B3C15" w:rsidRDefault="00DB4628" w:rsidP="008472F7">
            <w:pPr>
              <w:pStyle w:val="ConsPlusNormal"/>
              <w:rPr>
                <w:rFonts w:ascii="Arial" w:hAnsi="Arial" w:cs="Arial"/>
              </w:rPr>
            </w:pPr>
            <w:r w:rsidRPr="000B3C15">
              <w:rPr>
                <w:rFonts w:ascii="Arial" w:hAnsi="Arial" w:cs="Arial"/>
              </w:rPr>
              <w:t>3. Очистка поверхности заделки от раствора.</w:t>
            </w:r>
          </w:p>
          <w:p w:rsidR="00DB4628" w:rsidRPr="000B3C15" w:rsidRDefault="00DB4628" w:rsidP="008472F7">
            <w:pPr>
              <w:pStyle w:val="ConsPlusNormal"/>
              <w:rPr>
                <w:rFonts w:ascii="Arial" w:hAnsi="Arial" w:cs="Arial"/>
              </w:rPr>
            </w:pPr>
            <w:r w:rsidRPr="000B3C15">
              <w:rPr>
                <w:rFonts w:ascii="Arial" w:hAnsi="Arial" w:cs="Arial"/>
              </w:rPr>
              <w:t>4. Подбор кирпича для лицевой части кладки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поверхности от общего количества кирпичной поверхности ограждений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 штукатурки:</w:t>
            </w:r>
          </w:p>
          <w:p w:rsidR="00DB4628" w:rsidRPr="000B3C15" w:rsidRDefault="00DB4628" w:rsidP="008472F7">
            <w:pPr>
              <w:pStyle w:val="ConsPlusNormal"/>
              <w:rPr>
                <w:rFonts w:ascii="Arial" w:hAnsi="Arial" w:cs="Arial"/>
              </w:rPr>
            </w:pPr>
            <w:r w:rsidRPr="000B3C15">
              <w:rPr>
                <w:rFonts w:ascii="Arial" w:hAnsi="Arial" w:cs="Arial"/>
              </w:rPr>
              <w:t>1. Простукивание и отбивка старой штукатурки.</w:t>
            </w:r>
          </w:p>
          <w:p w:rsidR="00DB4628" w:rsidRPr="000B3C15" w:rsidRDefault="00DB4628" w:rsidP="008472F7">
            <w:pPr>
              <w:pStyle w:val="ConsPlusNormal"/>
              <w:rPr>
                <w:rFonts w:ascii="Arial" w:hAnsi="Arial" w:cs="Arial"/>
              </w:rPr>
            </w:pPr>
            <w:r w:rsidRPr="000B3C15">
              <w:rPr>
                <w:rFonts w:ascii="Arial" w:hAnsi="Arial" w:cs="Arial"/>
              </w:rPr>
              <w:t>2. Очистка, смачивание, подготовка поверхности.</w:t>
            </w:r>
          </w:p>
          <w:p w:rsidR="00DB4628" w:rsidRPr="000B3C15" w:rsidRDefault="00DB4628" w:rsidP="008472F7">
            <w:pPr>
              <w:pStyle w:val="ConsPlusNormal"/>
              <w:rPr>
                <w:rFonts w:ascii="Arial" w:hAnsi="Arial" w:cs="Arial"/>
              </w:rPr>
            </w:pPr>
            <w:r w:rsidRPr="000B3C15">
              <w:rPr>
                <w:rFonts w:ascii="Arial" w:hAnsi="Arial" w:cs="Arial"/>
              </w:rPr>
              <w:t>3. Оштукатуривание отдельных мест.</w:t>
            </w:r>
          </w:p>
          <w:p w:rsidR="00DB4628" w:rsidRPr="000B3C15" w:rsidRDefault="00DB4628" w:rsidP="008472F7">
            <w:pPr>
              <w:pStyle w:val="ConsPlusNormal"/>
              <w:rPr>
                <w:rFonts w:ascii="Arial" w:hAnsi="Arial" w:cs="Arial"/>
              </w:rPr>
            </w:pPr>
            <w:r w:rsidRPr="000B3C15">
              <w:rPr>
                <w:rFonts w:ascii="Arial" w:hAnsi="Arial" w:cs="Arial"/>
              </w:rPr>
              <w:t>4. Очистка волосяной щеткой (при необходимости)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 поверхности от общего количества отштукатуренной поверхности ограждений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оштукатуренной поверхности (100%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резиновых покрытий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Текущий ремонт покрытия:</w:t>
            </w:r>
          </w:p>
          <w:p w:rsidR="00DB4628" w:rsidRPr="000B3C15" w:rsidRDefault="00DB4628" w:rsidP="008472F7">
            <w:pPr>
              <w:pStyle w:val="ConsPlusNormal"/>
              <w:rPr>
                <w:rFonts w:ascii="Arial" w:hAnsi="Arial" w:cs="Arial"/>
              </w:rPr>
            </w:pPr>
            <w:r w:rsidRPr="000B3C15">
              <w:rPr>
                <w:rFonts w:ascii="Arial" w:hAnsi="Arial" w:cs="Arial"/>
              </w:rPr>
              <w:t>1. Вырезка поврежденного участка покрытия.</w:t>
            </w:r>
          </w:p>
          <w:p w:rsidR="00DB4628" w:rsidRPr="000B3C15" w:rsidRDefault="00DB4628" w:rsidP="008472F7">
            <w:pPr>
              <w:pStyle w:val="ConsPlusNormal"/>
              <w:rPr>
                <w:rFonts w:ascii="Arial" w:hAnsi="Arial" w:cs="Arial"/>
              </w:rPr>
            </w:pPr>
            <w:r w:rsidRPr="000B3C15">
              <w:rPr>
                <w:rFonts w:ascii="Arial" w:hAnsi="Arial" w:cs="Arial"/>
              </w:rPr>
              <w:t>2. Приготовление смеси из резиновой крошки, красителя и клея путем смешивания до однородного состояния.</w:t>
            </w:r>
          </w:p>
          <w:p w:rsidR="00DB4628" w:rsidRPr="000B3C15" w:rsidRDefault="00DB4628" w:rsidP="008472F7">
            <w:pPr>
              <w:pStyle w:val="ConsPlusNormal"/>
              <w:rPr>
                <w:rFonts w:ascii="Arial" w:hAnsi="Arial" w:cs="Arial"/>
              </w:rPr>
            </w:pPr>
            <w:r w:rsidRPr="000B3C15">
              <w:rPr>
                <w:rFonts w:ascii="Arial" w:hAnsi="Arial" w:cs="Arial"/>
              </w:rPr>
              <w:t>3. Равномерное распределение смеси в ремонтируемом месте.</w:t>
            </w:r>
          </w:p>
          <w:p w:rsidR="00DB4628" w:rsidRPr="000B3C15" w:rsidRDefault="00DB4628" w:rsidP="008472F7">
            <w:pPr>
              <w:pStyle w:val="ConsPlusNormal"/>
              <w:rPr>
                <w:rFonts w:ascii="Arial" w:hAnsi="Arial" w:cs="Arial"/>
              </w:rPr>
            </w:pPr>
            <w:r w:rsidRPr="000B3C15">
              <w:rPr>
                <w:rFonts w:ascii="Arial" w:hAnsi="Arial" w:cs="Arial"/>
              </w:rPr>
              <w:t>4. Разравнивание и утрамбовка смеси короткой теркой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от общего количества покрытий</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 летний период:</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территории из шланга</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jc w:val="both"/>
              <w:rPr>
                <w:rFonts w:ascii="Arial" w:hAnsi="Arial" w:cs="Arial"/>
              </w:rPr>
            </w:pPr>
            <w:r w:rsidRPr="000B3C15">
              <w:rPr>
                <w:rFonts w:ascii="Arial" w:hAnsi="Arial" w:cs="Arial"/>
              </w:rPr>
              <w:t>69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Поливка территории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46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Подметание территории, уборка и транспортировка </w:t>
            </w:r>
            <w:r w:rsidR="00C03451" w:rsidRPr="000B3C15">
              <w:rPr>
                <w:rFonts w:ascii="Arial" w:hAnsi="Arial" w:cs="Arial"/>
              </w:rPr>
              <w:t>отходов</w:t>
            </w:r>
            <w:r w:rsidRPr="000B3C15">
              <w:rPr>
                <w:rFonts w:ascii="Arial" w:hAnsi="Arial" w:cs="Arial"/>
              </w:rPr>
              <w:t xml:space="preserve"> в установленное место</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 зимний период:</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3.1. Подметание свежевыпавшего снега толщиной до 2 см</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jc w:val="both"/>
              <w:rPr>
                <w:rFonts w:ascii="Arial" w:hAnsi="Arial" w:cs="Arial"/>
              </w:rPr>
            </w:pPr>
            <w:r w:rsidRPr="000B3C15">
              <w:rPr>
                <w:rFonts w:ascii="Arial" w:hAnsi="Arial" w:cs="Arial"/>
              </w:rPr>
              <w:t>47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3.1. 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песчаного покрытия</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Текущий ремонт покрытия:</w:t>
            </w:r>
          </w:p>
          <w:p w:rsidR="00DB4628" w:rsidRPr="000B3C15" w:rsidRDefault="00DB4628" w:rsidP="008472F7">
            <w:pPr>
              <w:pStyle w:val="ConsPlusNormal"/>
              <w:rPr>
                <w:rFonts w:ascii="Arial" w:hAnsi="Arial" w:cs="Arial"/>
              </w:rPr>
            </w:pPr>
            <w:r w:rsidRPr="000B3C15">
              <w:rPr>
                <w:rFonts w:ascii="Arial" w:hAnsi="Arial" w:cs="Arial"/>
              </w:rPr>
              <w:t>1. Погрузка песка.</w:t>
            </w:r>
          </w:p>
          <w:p w:rsidR="00DB4628" w:rsidRPr="000B3C15" w:rsidRDefault="00DB4628" w:rsidP="008472F7">
            <w:pPr>
              <w:pStyle w:val="ConsPlusNormal"/>
              <w:rPr>
                <w:rFonts w:ascii="Arial" w:hAnsi="Arial" w:cs="Arial"/>
              </w:rPr>
            </w:pPr>
            <w:r w:rsidRPr="000B3C15">
              <w:rPr>
                <w:rFonts w:ascii="Arial" w:hAnsi="Arial" w:cs="Arial"/>
              </w:rPr>
              <w:t>2. Транспортирование песка в тележке.</w:t>
            </w:r>
          </w:p>
          <w:p w:rsidR="00DB4628" w:rsidRPr="000B3C15" w:rsidRDefault="00DB4628" w:rsidP="008472F7">
            <w:pPr>
              <w:pStyle w:val="ConsPlusNormal"/>
              <w:rPr>
                <w:rFonts w:ascii="Arial" w:hAnsi="Arial" w:cs="Arial"/>
              </w:rPr>
            </w:pPr>
            <w:r w:rsidRPr="000B3C15">
              <w:rPr>
                <w:rFonts w:ascii="Arial" w:hAnsi="Arial" w:cs="Arial"/>
              </w:rPr>
              <w:t>3. Равномерная подсыпка песка.</w:t>
            </w:r>
          </w:p>
          <w:p w:rsidR="00DB4628" w:rsidRPr="000B3C15" w:rsidRDefault="00DB4628" w:rsidP="008472F7">
            <w:pPr>
              <w:pStyle w:val="ConsPlusNormal"/>
              <w:rPr>
                <w:rFonts w:ascii="Arial" w:hAnsi="Arial" w:cs="Arial"/>
              </w:rPr>
            </w:pPr>
            <w:r w:rsidRPr="000B3C15">
              <w:rPr>
                <w:rFonts w:ascii="Arial" w:hAnsi="Arial" w:cs="Arial"/>
              </w:rPr>
              <w:t>4. Планировка и выравнивание поверхности территории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Подметание территории в летний период, уборка и транспортировка </w:t>
            </w:r>
            <w:r w:rsidR="00C03451" w:rsidRPr="000B3C15">
              <w:rPr>
                <w:rFonts w:ascii="Arial" w:hAnsi="Arial" w:cs="Arial"/>
              </w:rPr>
              <w:t>отходов</w:t>
            </w:r>
            <w:r w:rsidRPr="000B3C15">
              <w:rPr>
                <w:rFonts w:ascii="Arial" w:hAnsi="Arial" w:cs="Arial"/>
              </w:rPr>
              <w:t xml:space="preserve"> в установленное место</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гравийных покрытий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Текущий ремонт покрытия:</w:t>
            </w:r>
          </w:p>
          <w:p w:rsidR="00DB4628" w:rsidRPr="000B3C15" w:rsidRDefault="00DB4628" w:rsidP="008472F7">
            <w:pPr>
              <w:pStyle w:val="ConsPlusNormal"/>
              <w:rPr>
                <w:rFonts w:ascii="Arial" w:hAnsi="Arial" w:cs="Arial"/>
              </w:rPr>
            </w:pPr>
            <w:r w:rsidRPr="000B3C15">
              <w:rPr>
                <w:rFonts w:ascii="Arial" w:hAnsi="Arial" w:cs="Arial"/>
              </w:rPr>
              <w:t>1. Погрузка гравия.</w:t>
            </w:r>
          </w:p>
          <w:p w:rsidR="00DB4628" w:rsidRPr="000B3C15" w:rsidRDefault="00DB4628" w:rsidP="008472F7">
            <w:pPr>
              <w:pStyle w:val="ConsPlusNormal"/>
              <w:rPr>
                <w:rFonts w:ascii="Arial" w:hAnsi="Arial" w:cs="Arial"/>
              </w:rPr>
            </w:pPr>
            <w:r w:rsidRPr="000B3C15">
              <w:rPr>
                <w:rFonts w:ascii="Arial" w:hAnsi="Arial" w:cs="Arial"/>
              </w:rPr>
              <w:t>2. Транспортирование гравия в тележке.</w:t>
            </w:r>
          </w:p>
          <w:p w:rsidR="00DB4628" w:rsidRPr="000B3C15" w:rsidRDefault="00DB4628" w:rsidP="008472F7">
            <w:pPr>
              <w:pStyle w:val="ConsPlusNormal"/>
              <w:rPr>
                <w:rFonts w:ascii="Arial" w:hAnsi="Arial" w:cs="Arial"/>
              </w:rPr>
            </w:pPr>
            <w:r w:rsidRPr="000B3C15">
              <w:rPr>
                <w:rFonts w:ascii="Arial" w:hAnsi="Arial" w:cs="Arial"/>
              </w:rPr>
              <w:t>3. Равномерная подсыпка гравия.</w:t>
            </w:r>
          </w:p>
          <w:p w:rsidR="00DB4628" w:rsidRPr="000B3C15" w:rsidRDefault="00DB4628" w:rsidP="008472F7">
            <w:pPr>
              <w:pStyle w:val="ConsPlusNormal"/>
              <w:rPr>
                <w:rFonts w:ascii="Arial" w:hAnsi="Arial" w:cs="Arial"/>
              </w:rPr>
            </w:pPr>
            <w:r w:rsidRPr="000B3C15">
              <w:rPr>
                <w:rFonts w:ascii="Arial" w:hAnsi="Arial" w:cs="Arial"/>
              </w:rPr>
              <w:t>4. Планировка и выравнивание поверхности территории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Подметание территории в летний период, уборка и транспортировка </w:t>
            </w:r>
            <w:r w:rsidR="00C03451" w:rsidRPr="000B3C15">
              <w:rPr>
                <w:rFonts w:ascii="Arial" w:hAnsi="Arial" w:cs="Arial"/>
              </w:rPr>
              <w:t>отходов</w:t>
            </w:r>
            <w:r w:rsidRPr="000B3C15">
              <w:rPr>
                <w:rFonts w:ascii="Arial" w:hAnsi="Arial" w:cs="Arial"/>
              </w:rPr>
              <w:t xml:space="preserve"> в установленное место</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Сдвигание свежевыпавшего снега толщиной слоя более 2 см движком в валы или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37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информационного стенда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Мытье остекления. Нанесение на поверхность стенда моющего раствора. Протирка поверхности сухой тряпкой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металлической поверхности (100%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Текущий ремонт информационного стенда:</w:t>
            </w:r>
          </w:p>
          <w:p w:rsidR="00DB4628" w:rsidRPr="000B3C15" w:rsidRDefault="00DB4628" w:rsidP="008472F7">
            <w:pPr>
              <w:pStyle w:val="ConsPlusNormal"/>
              <w:rPr>
                <w:rFonts w:ascii="Arial" w:hAnsi="Arial" w:cs="Arial"/>
              </w:rPr>
            </w:pPr>
            <w:r w:rsidRPr="000B3C15">
              <w:rPr>
                <w:rFonts w:ascii="Arial" w:hAnsi="Arial" w:cs="Arial"/>
              </w:rPr>
              <w:t>1. Укрепление стоек.</w:t>
            </w:r>
          </w:p>
          <w:p w:rsidR="00DB4628" w:rsidRPr="000B3C15" w:rsidRDefault="00DB4628" w:rsidP="008472F7">
            <w:pPr>
              <w:pStyle w:val="ConsPlusNormal"/>
              <w:rPr>
                <w:rFonts w:ascii="Arial" w:hAnsi="Arial" w:cs="Arial"/>
              </w:rPr>
            </w:pPr>
            <w:r w:rsidRPr="000B3C15">
              <w:rPr>
                <w:rFonts w:ascii="Arial" w:hAnsi="Arial" w:cs="Arial"/>
              </w:rPr>
              <w:t>2. Замена поврежденных деталей.</w:t>
            </w:r>
          </w:p>
          <w:p w:rsidR="00DB4628" w:rsidRPr="000B3C15" w:rsidRDefault="00DB4628" w:rsidP="008472F7">
            <w:pPr>
              <w:pStyle w:val="ConsPlusNormal"/>
              <w:rPr>
                <w:rFonts w:ascii="Arial" w:hAnsi="Arial" w:cs="Arial"/>
              </w:rPr>
            </w:pPr>
            <w:r w:rsidRPr="000B3C15">
              <w:rPr>
                <w:rFonts w:ascii="Arial" w:hAnsi="Arial" w:cs="Arial"/>
              </w:rPr>
              <w:t>3. Выправление гнутых деталей.</w:t>
            </w:r>
          </w:p>
          <w:p w:rsidR="00DB4628" w:rsidRPr="000B3C15" w:rsidRDefault="00DB4628" w:rsidP="008472F7">
            <w:pPr>
              <w:pStyle w:val="ConsPlusNormal"/>
              <w:rPr>
                <w:rFonts w:ascii="Arial" w:hAnsi="Arial" w:cs="Arial"/>
              </w:rPr>
            </w:pPr>
            <w:r w:rsidRPr="000B3C15">
              <w:rPr>
                <w:rFonts w:ascii="Arial" w:hAnsi="Arial" w:cs="Arial"/>
              </w:rPr>
              <w:t>4. Подготовка и окраска элементов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от общего количества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Замена разбитого стекла:</w:t>
            </w:r>
          </w:p>
          <w:p w:rsidR="00DB4628" w:rsidRPr="000B3C15" w:rsidRDefault="00DB4628" w:rsidP="008472F7">
            <w:pPr>
              <w:pStyle w:val="ConsPlusNormal"/>
              <w:rPr>
                <w:rFonts w:ascii="Arial" w:hAnsi="Arial" w:cs="Arial"/>
              </w:rPr>
            </w:pPr>
            <w:r w:rsidRPr="000B3C15">
              <w:rPr>
                <w:rFonts w:ascii="Arial" w:hAnsi="Arial" w:cs="Arial"/>
              </w:rPr>
              <w:t>1. Удаление осколков стекла.</w:t>
            </w:r>
          </w:p>
          <w:p w:rsidR="00DB4628" w:rsidRPr="000B3C15" w:rsidRDefault="00DB4628" w:rsidP="008472F7">
            <w:pPr>
              <w:pStyle w:val="ConsPlusNormal"/>
              <w:rPr>
                <w:rFonts w:ascii="Arial" w:hAnsi="Arial" w:cs="Arial"/>
              </w:rPr>
            </w:pPr>
            <w:r w:rsidRPr="000B3C15">
              <w:rPr>
                <w:rFonts w:ascii="Arial" w:hAnsi="Arial" w:cs="Arial"/>
              </w:rPr>
              <w:t>2. Замер участка.</w:t>
            </w:r>
          </w:p>
          <w:p w:rsidR="00DB4628" w:rsidRPr="000B3C15" w:rsidRDefault="00DB4628" w:rsidP="008472F7">
            <w:pPr>
              <w:pStyle w:val="ConsPlusNormal"/>
              <w:rPr>
                <w:rFonts w:ascii="Arial" w:hAnsi="Arial" w:cs="Arial"/>
              </w:rPr>
            </w:pPr>
            <w:r w:rsidRPr="000B3C15">
              <w:rPr>
                <w:rFonts w:ascii="Arial" w:hAnsi="Arial" w:cs="Arial"/>
              </w:rPr>
              <w:t>3. Резка стекла.</w:t>
            </w:r>
          </w:p>
          <w:p w:rsidR="00DB4628" w:rsidRPr="000B3C15" w:rsidRDefault="00DB4628" w:rsidP="008472F7">
            <w:pPr>
              <w:pStyle w:val="ConsPlusNormal"/>
              <w:rPr>
                <w:rFonts w:ascii="Arial" w:hAnsi="Arial" w:cs="Arial"/>
              </w:rPr>
            </w:pPr>
            <w:r w:rsidRPr="000B3C15">
              <w:rPr>
                <w:rFonts w:ascii="Arial" w:hAnsi="Arial" w:cs="Arial"/>
              </w:rPr>
              <w:t>4. Установка нового стекла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от общего количества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луговых газонов</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Прочесывание поверхности железными граблями весной в двух направлениях с очисткой от </w:t>
            </w:r>
            <w:r w:rsidR="00C03451" w:rsidRPr="000B3C15">
              <w:rPr>
                <w:rFonts w:ascii="Arial" w:hAnsi="Arial" w:cs="Arial"/>
              </w:rPr>
              <w:t>отходов</w:t>
            </w:r>
            <w:r w:rsidRPr="000B3C15">
              <w:rPr>
                <w:rFonts w:ascii="Arial" w:hAnsi="Arial" w:cs="Arial"/>
              </w:rPr>
              <w:t>, листвы, отмершей травы и выносом за пределы газона (при средней засоренности)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Подкормка газона сухими минеральными удобрениями с равномерным разбрасыванием по участку</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Кошение травостоя</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Сгребание сена в валки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Подбор сена из валков в копны</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Механическая обрезка бровок газона со сбором срезанной травы и земли в кучи и уборкой их</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Очистка газона от </w:t>
            </w:r>
            <w:r w:rsidR="00C03451" w:rsidRPr="000B3C15">
              <w:rPr>
                <w:rFonts w:ascii="Arial" w:hAnsi="Arial" w:cs="Arial"/>
              </w:rPr>
              <w:t>отходов</w:t>
            </w:r>
            <w:r w:rsidRPr="000B3C15">
              <w:rPr>
                <w:rFonts w:ascii="Arial" w:hAnsi="Arial" w:cs="Arial"/>
              </w:rPr>
              <w:t xml:space="preserve"> с выносом за пределы газона (в т.ч. бытового)</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70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8</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Вывоз </w:t>
            </w:r>
            <w:r w:rsidR="00C03451" w:rsidRPr="000B3C15">
              <w:rPr>
                <w:rFonts w:ascii="Arial" w:hAnsi="Arial" w:cs="Arial"/>
              </w:rPr>
              <w:t>отходов</w:t>
            </w:r>
            <w:r w:rsidRPr="000B3C15">
              <w:rPr>
                <w:rFonts w:ascii="Arial" w:hAnsi="Arial" w:cs="Arial"/>
              </w:rPr>
              <w:t xml:space="preserve"> автотранспортом к месту утилизации (захоронения)</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70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9</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Вывоз скошенной травы автотранспортом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раза</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 газона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 площади)</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Штыковка почвы на глубину до 15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Внесение в почву органических удобрений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Разравнивание разрыхленной почвы граблями с очисткой участка от встречающегося </w:t>
            </w:r>
            <w:r w:rsidR="00C03451" w:rsidRPr="000B3C15">
              <w:rPr>
                <w:rFonts w:ascii="Arial" w:hAnsi="Arial" w:cs="Arial"/>
              </w:rPr>
              <w:t>отходов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Засев газона вручную с подносом семян, заделкой их граблями, уплотнением поверхности газона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 газона (10 л/кв. 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иных газонов (обыкновенных, партерных, на откосах)</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Разбрасывание слежавшегося снега по газону</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03451">
            <w:pPr>
              <w:pStyle w:val="ConsPlusNormal"/>
              <w:rPr>
                <w:rFonts w:ascii="Arial" w:hAnsi="Arial" w:cs="Arial"/>
              </w:rPr>
            </w:pPr>
            <w:r w:rsidRPr="000B3C15">
              <w:rPr>
                <w:rFonts w:ascii="Arial" w:hAnsi="Arial" w:cs="Arial"/>
              </w:rPr>
              <w:t xml:space="preserve">Прочесывание поверхности железными граблями весной в двух направлениях с очисткой от </w:t>
            </w:r>
            <w:r w:rsidR="00C03451" w:rsidRPr="000B3C15">
              <w:rPr>
                <w:rFonts w:ascii="Arial" w:hAnsi="Arial" w:cs="Arial"/>
              </w:rPr>
              <w:t>отходов</w:t>
            </w:r>
            <w:r w:rsidRPr="000B3C15">
              <w:rPr>
                <w:rFonts w:ascii="Arial" w:hAnsi="Arial" w:cs="Arial"/>
              </w:rPr>
              <w:t>, листвы, отмершей травы и выносом за пределы газона (при средней засоренности)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Подкормка газона сухими минеральными удобрениями с равномерным разбрасыванием по участку</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Кошение травостоя</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97833">
            <w:pPr>
              <w:pStyle w:val="ConsPlusNormal"/>
              <w:rPr>
                <w:rFonts w:ascii="Arial" w:hAnsi="Arial" w:cs="Arial"/>
              </w:rPr>
            </w:pPr>
            <w:r w:rsidRPr="000B3C15">
              <w:rPr>
                <w:rFonts w:ascii="Arial" w:hAnsi="Arial" w:cs="Arial"/>
              </w:rPr>
              <w:t xml:space="preserve">Стрижка газонных бордюров (7,5% площади) со сбором и выносом </w:t>
            </w:r>
            <w:r w:rsidR="00C97833" w:rsidRPr="000B3C15">
              <w:rPr>
                <w:rFonts w:ascii="Arial" w:hAnsi="Arial" w:cs="Arial"/>
              </w:rPr>
              <w:t>отходов</w:t>
            </w:r>
            <w:r w:rsidRPr="000B3C15">
              <w:rPr>
                <w:rFonts w:ascii="Arial" w:hAnsi="Arial" w:cs="Arial"/>
              </w:rPr>
              <w:t xml:space="preserve"> на кучи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Сгребание и уборка скошенной травы с выносом и укладкой в копны</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 газона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20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8</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Прополка газона вручную с удалением сорной растительности и выносом ее за пределы газона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раза</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9</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Сгребание листвы с поверхности газона после листопада веерными граблями с выносом листвы за пределы газона (после 80-90% опада):</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 при средней засоренности</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 при сильной засоренности</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97833">
            <w:pPr>
              <w:pStyle w:val="ConsPlusNormal"/>
              <w:rPr>
                <w:rFonts w:ascii="Arial" w:hAnsi="Arial" w:cs="Arial"/>
              </w:rPr>
            </w:pPr>
            <w:r w:rsidRPr="000B3C15">
              <w:rPr>
                <w:rFonts w:ascii="Arial" w:hAnsi="Arial" w:cs="Arial"/>
              </w:rPr>
              <w:t xml:space="preserve">Очистка газона от </w:t>
            </w:r>
            <w:r w:rsidR="00C97833" w:rsidRPr="000B3C15">
              <w:rPr>
                <w:rFonts w:ascii="Arial" w:hAnsi="Arial" w:cs="Arial"/>
              </w:rPr>
              <w:t>загрязнений</w:t>
            </w:r>
            <w:r w:rsidRPr="000B3C15">
              <w:rPr>
                <w:rFonts w:ascii="Arial" w:hAnsi="Arial" w:cs="Arial"/>
              </w:rPr>
              <w:t xml:space="preserve"> с выносом за пределы газона (в т.ч. бытового)</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70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C97833">
            <w:pPr>
              <w:pStyle w:val="ConsPlusNormal"/>
              <w:rPr>
                <w:rFonts w:ascii="Arial" w:hAnsi="Arial" w:cs="Arial"/>
              </w:rPr>
            </w:pPr>
            <w:r w:rsidRPr="000B3C15">
              <w:rPr>
                <w:rFonts w:ascii="Arial" w:hAnsi="Arial" w:cs="Arial"/>
              </w:rPr>
              <w:t xml:space="preserve">Вывоз </w:t>
            </w:r>
            <w:r w:rsidR="00C97833" w:rsidRPr="000B3C15">
              <w:rPr>
                <w:rFonts w:ascii="Arial" w:hAnsi="Arial" w:cs="Arial"/>
              </w:rPr>
              <w:t>отходов</w:t>
            </w:r>
            <w:r w:rsidRPr="000B3C15">
              <w:rPr>
                <w:rFonts w:ascii="Arial" w:hAnsi="Arial" w:cs="Arial"/>
              </w:rPr>
              <w:t xml:space="preserve"> автотранспортом к месту утилизации (захоронения)</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70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Вывоз скошенной травы автотранспортом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13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Вывоз листвы автотранспортом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 газона: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 площади</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штыковка почвы до 20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внесение в почву органических удобрений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0123">
            <w:pPr>
              <w:pStyle w:val="ConsPlusNormal"/>
              <w:rPr>
                <w:rFonts w:ascii="Arial" w:hAnsi="Arial" w:cs="Arial"/>
              </w:rPr>
            </w:pPr>
            <w:r w:rsidRPr="000B3C15">
              <w:rPr>
                <w:rFonts w:ascii="Arial" w:hAnsi="Arial" w:cs="Arial"/>
              </w:rPr>
              <w:t>разравнивание разрыхленной почвы граблями с очисткой участка от встречающ</w:t>
            </w:r>
            <w:r w:rsidR="00840123" w:rsidRPr="000B3C15">
              <w:rPr>
                <w:rFonts w:ascii="Arial" w:hAnsi="Arial" w:cs="Arial"/>
              </w:rPr>
              <w:t>и</w:t>
            </w:r>
            <w:r w:rsidR="00C97833" w:rsidRPr="000B3C15">
              <w:rPr>
                <w:rFonts w:ascii="Arial" w:hAnsi="Arial" w:cs="Arial"/>
              </w:rPr>
              <w:t>х</w:t>
            </w:r>
            <w:r w:rsidRPr="000B3C15">
              <w:rPr>
                <w:rFonts w:ascii="Arial" w:hAnsi="Arial" w:cs="Arial"/>
              </w:rPr>
              <w:t xml:space="preserve">ся </w:t>
            </w:r>
            <w:r w:rsidR="00C97833" w:rsidRPr="000B3C15">
              <w:rPr>
                <w:rFonts w:ascii="Arial" w:hAnsi="Arial" w:cs="Arial"/>
              </w:rPr>
              <w:t>загрязнений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засев газона вручную с подносом семян, заделкой их граблями, уплотнением поверхности газона (30 г/кв. 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 газона (5 л/кв. 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деревьев</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Вырезка сухих сучьев и мелкой суши:</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на деревьях лиственных пород с диаметром ствола до 35 см и наличием сухих сучьев более 15 (5%)</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на деревьях лиственных пород с диаметром ствола свыше 35 см и наличием сухих сучьев более 15 (5%)</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Прореживание крон деревьев (10%)</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Удаление секатором поросли:</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тополя, ивы (20%)</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другие породы (10%)</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Сбор срезанных ветвей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Подкормка деревьев сухими минеральными удобрениями с подноской на расстояние до 50 м, равномерным внесением в приствольные круги с заделкой в почву (5%)</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Внесение регуляторов роста с заполнением бака раствором, присоединением и отсоединением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Прополка и рыхление приствольных лунок (20%)</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8</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 в приствольные лунки (40 л/дер.)</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9</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Пометка усохших деревьев масляной краской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Снятие по частям мотопилой дерева мягколиственной породы на пень с обрубкой сучьев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11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Удаление пней диаметром от 30 см с засыпкой образовавшейся ямы землей пнедробилкой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от общего количества деревьев</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Опрыскивание ядохимикатами с приготовлением растворов заданной концентрации, заправкой опрыскивателя и промывкой машины и шлангов (10%)</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Вывоз срезанных ветвей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Вывоз остатков деревьев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цветников из цветов однолетников и многолетников</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Посадка растений. Рыхление и равномерное разбрасывание смерзшегося снега в конце зимы на цветниках</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Копание уплотненных почв на глубину 20 см на средних почвах с переворачиванием пласта:</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однолетников</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раза</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двулетников</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Разравнивание вскопанной почвы граблями с разбивкой комьев и очисткой участка от камней, корней и др.:</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однолетников</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раза</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двулетников</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Сплошное внесение в почву полусухих органических удобрений при норме внесения до 40 т/га из кучи:</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однолетников</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двулетников</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Сплошное внесение в почву минеральных удобрений с подноской их из куч и равномерным разбрасыванием по участку (200 г/кв. 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Разгрузка минеральных удобрений в мешкотаре с автотранспорта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Разравнивание вскопанной почвы без выборки корней и растительных остатков с целью заделки удобрений (почвы средние)</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8</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Нанесение рисунка с разметкой необходимых точек, натягиванием шнура:</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однолетников</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двулетников</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 раза</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9</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Посадка цветов в рабатки и клумбы с подноской рассады, выборкой из ящиков и горшочков, подготовкой лунок, поливкой и уборкой тары, с пополнением отпада (20%):</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однолетников (50 шт./кв. м)</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 (10 л/кв. м)</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двулетников (40 шт./кв. м)</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 раза</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 (10 л/кв. м)</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0123">
            <w:pPr>
              <w:pStyle w:val="ConsPlusNormal"/>
              <w:rPr>
                <w:rFonts w:ascii="Arial" w:hAnsi="Arial" w:cs="Arial"/>
              </w:rPr>
            </w:pPr>
            <w:r w:rsidRPr="000B3C15">
              <w:rPr>
                <w:rFonts w:ascii="Arial" w:hAnsi="Arial" w:cs="Arial"/>
              </w:rPr>
              <w:t xml:space="preserve">Очистка площади с уборкой </w:t>
            </w:r>
            <w:r w:rsidR="00840123" w:rsidRPr="000B3C15">
              <w:rPr>
                <w:rFonts w:ascii="Arial" w:hAnsi="Arial" w:cs="Arial"/>
              </w:rPr>
              <w:t>отходов</w:t>
            </w:r>
            <w:r w:rsidRPr="000B3C15">
              <w:rPr>
                <w:rFonts w:ascii="Arial" w:hAnsi="Arial" w:cs="Arial"/>
              </w:rPr>
              <w:t xml:space="preserve"> после посадки цветов (при средней засоренности)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Уход:</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0123">
            <w:pPr>
              <w:pStyle w:val="ConsPlusNormal"/>
              <w:rPr>
                <w:rFonts w:ascii="Arial" w:hAnsi="Arial" w:cs="Arial"/>
              </w:rPr>
            </w:pPr>
            <w:r w:rsidRPr="000B3C15">
              <w:rPr>
                <w:rFonts w:ascii="Arial" w:hAnsi="Arial" w:cs="Arial"/>
              </w:rPr>
              <w:t xml:space="preserve">Очистка цветника от </w:t>
            </w:r>
            <w:r w:rsidR="00840123" w:rsidRPr="000B3C15">
              <w:rPr>
                <w:rFonts w:ascii="Arial" w:hAnsi="Arial" w:cs="Arial"/>
              </w:rPr>
              <w:t>загрязнений</w:t>
            </w:r>
            <w:r w:rsidRPr="000B3C15">
              <w:rPr>
                <w:rFonts w:ascii="Arial" w:hAnsi="Arial" w:cs="Arial"/>
              </w:rPr>
              <w:t xml:space="preserve"> с отноской за пределы цветника</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70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Прополка цветника с рыхлением почвы и удалением сорной растительности при средней засоренности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То же без рыхления почвы</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 растений из шланга (10 л/кв. 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40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Стрижка бордюров цветников:</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первая</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вторая и последующие</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Подкормка цветов комплексным жидким удобрением с приготовлением раствора заданной концентрации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Внесение минеральных удобрений с подноской их из куч и равномерным разбрасыванием по участку</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8</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цветников от старых стеблей цветочных растений с выносом их за пределы цветника:</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однолетников</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20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двулетников</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9</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Выкопка старых растений:</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однолетников</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двулетников</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10</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Вывоз выкопанных растений автотранспортом:</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однолетников</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двулетников</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0123">
            <w:pPr>
              <w:pStyle w:val="ConsPlusNormal"/>
              <w:rPr>
                <w:rFonts w:ascii="Arial" w:hAnsi="Arial" w:cs="Arial"/>
              </w:rPr>
            </w:pPr>
            <w:r w:rsidRPr="000B3C15">
              <w:rPr>
                <w:rFonts w:ascii="Arial" w:hAnsi="Arial" w:cs="Arial"/>
              </w:rPr>
              <w:t xml:space="preserve">Вывоз </w:t>
            </w:r>
            <w:r w:rsidR="00840123" w:rsidRPr="000B3C15">
              <w:rPr>
                <w:rFonts w:ascii="Arial" w:hAnsi="Arial" w:cs="Arial"/>
              </w:rPr>
              <w:t>отходов</w:t>
            </w:r>
            <w:r w:rsidRPr="000B3C15">
              <w:rPr>
                <w:rFonts w:ascii="Arial" w:hAnsi="Arial" w:cs="Arial"/>
              </w:rPr>
              <w:t xml:space="preserve"> автотранспортом к месту утилизации (захоронения)</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70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 (10% площади).</w:t>
            </w:r>
          </w:p>
          <w:p w:rsidR="00DB4628" w:rsidRPr="000B3C15" w:rsidRDefault="00DB4628" w:rsidP="008472F7">
            <w:pPr>
              <w:pStyle w:val="ConsPlusNormal"/>
              <w:rPr>
                <w:rFonts w:ascii="Arial" w:hAnsi="Arial" w:cs="Arial"/>
              </w:rPr>
            </w:pPr>
            <w:r w:rsidRPr="000B3C15">
              <w:rPr>
                <w:rFonts w:ascii="Arial" w:hAnsi="Arial" w:cs="Arial"/>
              </w:rPr>
              <w:t>Подсыпка почвогрунта слоем 5-10 см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Погрузка почвогрунта на автотранспорт</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Перевоз почвогрунта автотранспортом на расстояние 35 км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15</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Сплошное внесение в почву полусухих органических удобрений (500 г/кв. м):</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однолетников</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двулетников</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16</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Погрузка органических удобрений на автотранспорт:</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однолетников</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двулетников</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17</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Перевоз органических удобрений автотранспортом на расстояние до 35 км:</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однолетников</w:t>
            </w:r>
          </w:p>
        </w:tc>
        <w:tc>
          <w:tcPr>
            <w:tcW w:w="3061" w:type="dxa"/>
            <w:tcBorders>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двулетников</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18</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Сплошное внесение в почву минеральных удобрений с подноской их из куч и равномерным разбрасыванием по участку (200 г/кв. 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19</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Погрузка минеральных удобрений в мешкотаре на автотранспорт</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20</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Перевоз минеральных удобрений автотранспортом на расстояние до 35 км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Разгрузка минеральных удобрений в мешкотаре с автотранспорта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Уход за кустарниками</w:t>
            </w:r>
          </w:p>
        </w:tc>
      </w:tr>
      <w:tr w:rsidR="00DB4628" w:rsidRPr="000B3C15">
        <w:tc>
          <w:tcPr>
            <w:tcW w:w="680" w:type="dxa"/>
            <w:vMerge w:val="restart"/>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 теплый период:</w:t>
            </w:r>
          </w:p>
        </w:tc>
        <w:tc>
          <w:tcPr>
            <w:tcW w:w="3061" w:type="dxa"/>
            <w:tcBorders>
              <w:top w:val="single" w:sz="4" w:space="0" w:color="auto"/>
              <w:left w:val="single" w:sz="4" w:space="0" w:color="auto"/>
              <w:right w:val="single" w:sz="4" w:space="0" w:color="auto"/>
            </w:tcBorders>
          </w:tcPr>
          <w:p w:rsidR="00DB4628" w:rsidRPr="000B3C15" w:rsidRDefault="00DB4628" w:rsidP="008472F7">
            <w:pPr>
              <w:pStyle w:val="ConsPlusNormal"/>
              <w:rPr>
                <w:rFonts w:ascii="Arial" w:hAnsi="Arial" w:cs="Arial"/>
              </w:rPr>
            </w:pPr>
          </w:p>
        </w:tc>
      </w:tr>
      <w:tr w:rsidR="00DB4628" w:rsidRPr="000B3C15">
        <w:tc>
          <w:tcPr>
            <w:tcW w:w="680" w:type="dxa"/>
            <w:vMerge/>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ind w:firstLine="540"/>
              <w:jc w:val="both"/>
              <w:rPr>
                <w:rFonts w:ascii="Arial" w:hAnsi="Arial" w:cs="Arial"/>
              </w:rPr>
            </w:pPr>
          </w:p>
        </w:tc>
        <w:tc>
          <w:tcPr>
            <w:tcW w:w="5329"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Вырезка сухих сучьев и мелкой суши (5%)</w:t>
            </w:r>
          </w:p>
        </w:tc>
        <w:tc>
          <w:tcPr>
            <w:tcW w:w="3061" w:type="dxa"/>
            <w:tcBorders>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Формовочная обрезка для придания заданной формы (шар, пирамида, куб и др.) (10%)</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Сбор срезанных ветвей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Внесение минеральных удобрений в сухом виде</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1/2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Полив кустарников водой (20 л/куст)</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Прополка приствольных лунок с рыхлением почвы</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 раза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Опрыскивание ядохимикатами (10%)</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8</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Корчевка с подкопом и подрубкой корней, отноской кустов на расстояние до 50 м и засыпкой ям землей (5%)</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9</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Вывоз срезанных ветвей и выкорчеванных кустов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 раз</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контейнерных площадок</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металлических (100% поверхности) павильонов на 3-4 контейнера (90% от общего количества павильонов)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металлических (100% поверхности) павильонов на 5-8 контейнеров (10% от общего количества павильонов)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w:t>
            </w:r>
          </w:p>
          <w:p w:rsidR="00DB4628" w:rsidRPr="000B3C15" w:rsidRDefault="00DB4628" w:rsidP="008472F7">
            <w:pPr>
              <w:pStyle w:val="ConsPlusNormal"/>
              <w:rPr>
                <w:rFonts w:ascii="Arial" w:hAnsi="Arial" w:cs="Arial"/>
              </w:rPr>
            </w:pPr>
            <w:r w:rsidRPr="000B3C15">
              <w:rPr>
                <w:rFonts w:ascii="Arial" w:hAnsi="Arial" w:cs="Arial"/>
              </w:rPr>
              <w:t>1. Замена поврежденных элементов.</w:t>
            </w:r>
          </w:p>
          <w:p w:rsidR="00DB4628" w:rsidRPr="000B3C15" w:rsidRDefault="00DB4628" w:rsidP="008472F7">
            <w:pPr>
              <w:pStyle w:val="ConsPlusNormal"/>
              <w:rPr>
                <w:rFonts w:ascii="Arial" w:hAnsi="Arial" w:cs="Arial"/>
              </w:rPr>
            </w:pPr>
            <w:r w:rsidRPr="000B3C15">
              <w:rPr>
                <w:rFonts w:ascii="Arial" w:hAnsi="Arial" w:cs="Arial"/>
              </w:rPr>
              <w:t>2. Окраска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павильонов от общего количества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и дезинфекция контейнерных площадок в летний период</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 раз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Ежедневная очистка контейнерной площадки.</w:t>
            </w:r>
          </w:p>
          <w:p w:rsidR="00DB4628" w:rsidRPr="000B3C15" w:rsidRDefault="00DB4628" w:rsidP="00757C64">
            <w:pPr>
              <w:pStyle w:val="ConsPlusNormal"/>
              <w:rPr>
                <w:rFonts w:ascii="Arial" w:hAnsi="Arial" w:cs="Arial"/>
              </w:rPr>
            </w:pPr>
            <w:r w:rsidRPr="000B3C15">
              <w:rPr>
                <w:rFonts w:ascii="Arial" w:hAnsi="Arial" w:cs="Arial"/>
              </w:rPr>
              <w:t>Уборка вокруг контейнера и погрузка его в контейнер</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365 раз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6</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Дератизация контейнерных площадок</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 раз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Очистка контейнерной площадки в зимний период от снега и наледи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84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757C64">
            <w:pPr>
              <w:pStyle w:val="ConsPlusNormal"/>
              <w:outlineLvl w:val="2"/>
              <w:rPr>
                <w:rFonts w:ascii="Arial" w:hAnsi="Arial" w:cs="Arial"/>
              </w:rPr>
            </w:pPr>
            <w:r w:rsidRPr="000B3C15">
              <w:rPr>
                <w:rFonts w:ascii="Arial" w:hAnsi="Arial" w:cs="Arial"/>
              </w:rPr>
              <w:t xml:space="preserve">Содержание контейнеров для </w:t>
            </w:r>
            <w:r w:rsidR="0094683D" w:rsidRPr="000B3C15">
              <w:rPr>
                <w:rFonts w:ascii="Arial" w:hAnsi="Arial" w:cs="Arial"/>
              </w:rPr>
              <w:t>ТКО</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 контейнера:</w:t>
            </w:r>
          </w:p>
          <w:p w:rsidR="00DB4628" w:rsidRPr="000B3C15" w:rsidRDefault="0094683D" w:rsidP="008472F7">
            <w:pPr>
              <w:pStyle w:val="ConsPlusNormal"/>
              <w:rPr>
                <w:rFonts w:ascii="Arial" w:hAnsi="Arial" w:cs="Arial"/>
              </w:rPr>
            </w:pPr>
            <w:r w:rsidRPr="000B3C15">
              <w:rPr>
                <w:rFonts w:ascii="Arial" w:hAnsi="Arial" w:cs="Arial"/>
              </w:rPr>
              <w:t>1. Очистка контейнера от отходов</w:t>
            </w:r>
            <w:r w:rsidR="00DB4628" w:rsidRPr="000B3C15">
              <w:rPr>
                <w:rFonts w:ascii="Arial" w:hAnsi="Arial" w:cs="Arial"/>
              </w:rPr>
              <w:t xml:space="preserve"> и грязи.</w:t>
            </w:r>
          </w:p>
          <w:p w:rsidR="00DB4628" w:rsidRPr="000B3C15" w:rsidRDefault="00DB4628" w:rsidP="008472F7">
            <w:pPr>
              <w:pStyle w:val="ConsPlusNormal"/>
              <w:rPr>
                <w:rFonts w:ascii="Arial" w:hAnsi="Arial" w:cs="Arial"/>
              </w:rPr>
            </w:pPr>
            <w:r w:rsidRPr="000B3C15">
              <w:rPr>
                <w:rFonts w:ascii="Arial" w:hAnsi="Arial" w:cs="Arial"/>
              </w:rPr>
              <w:t xml:space="preserve">2. Выправление крышки и боковых стенок </w:t>
            </w:r>
            <w:r w:rsidRPr="000B3C15">
              <w:rPr>
                <w:rFonts w:ascii="Arial" w:hAnsi="Arial" w:cs="Arial"/>
              </w:rPr>
              <w:lastRenderedPageBreak/>
              <w:t>контейнера.</w:t>
            </w:r>
          </w:p>
          <w:p w:rsidR="00DB4628" w:rsidRPr="000B3C15" w:rsidRDefault="00DB4628" w:rsidP="008472F7">
            <w:pPr>
              <w:pStyle w:val="ConsPlusNormal"/>
              <w:rPr>
                <w:rFonts w:ascii="Arial" w:hAnsi="Arial" w:cs="Arial"/>
              </w:rPr>
            </w:pPr>
            <w:r w:rsidRPr="000B3C15">
              <w:rPr>
                <w:rFonts w:ascii="Arial" w:hAnsi="Arial" w:cs="Arial"/>
              </w:rPr>
              <w:t>3. Приварка заплат к стенкам контейнера.</w:t>
            </w:r>
          </w:p>
          <w:p w:rsidR="00DB4628" w:rsidRPr="000B3C15" w:rsidRDefault="00DB4628" w:rsidP="008472F7">
            <w:pPr>
              <w:pStyle w:val="ConsPlusNormal"/>
              <w:rPr>
                <w:rFonts w:ascii="Arial" w:hAnsi="Arial" w:cs="Arial"/>
              </w:rPr>
            </w:pPr>
            <w:r w:rsidRPr="000B3C15">
              <w:rPr>
                <w:rFonts w:ascii="Arial" w:hAnsi="Arial" w:cs="Arial"/>
              </w:rPr>
              <w:t>4. Укрепление колес с заменой болтов.</w:t>
            </w:r>
          </w:p>
          <w:p w:rsidR="00DB4628" w:rsidRPr="000B3C15" w:rsidRDefault="00DB4628" w:rsidP="008472F7">
            <w:pPr>
              <w:pStyle w:val="ConsPlusNormal"/>
              <w:rPr>
                <w:rFonts w:ascii="Arial" w:hAnsi="Arial" w:cs="Arial"/>
              </w:rPr>
            </w:pPr>
            <w:r w:rsidRPr="000B3C15">
              <w:rPr>
                <w:rFonts w:ascii="Arial" w:hAnsi="Arial" w:cs="Arial"/>
              </w:rPr>
              <w:t>5. Приварка скобы и колеса.</w:t>
            </w:r>
          </w:p>
          <w:p w:rsidR="00DB4628" w:rsidRPr="000B3C15" w:rsidRDefault="00DB4628" w:rsidP="008472F7">
            <w:pPr>
              <w:pStyle w:val="ConsPlusNormal"/>
              <w:rPr>
                <w:rFonts w:ascii="Arial" w:hAnsi="Arial" w:cs="Arial"/>
              </w:rPr>
            </w:pPr>
            <w:r w:rsidRPr="000B3C15">
              <w:rPr>
                <w:rFonts w:ascii="Arial" w:hAnsi="Arial" w:cs="Arial"/>
              </w:rPr>
              <w:t>6. Выправление ручки и приварка ее к контейнеру.</w:t>
            </w:r>
          </w:p>
          <w:p w:rsidR="00DB4628" w:rsidRPr="000B3C15" w:rsidRDefault="00DB4628" w:rsidP="008472F7">
            <w:pPr>
              <w:pStyle w:val="ConsPlusNormal"/>
              <w:rPr>
                <w:rFonts w:ascii="Arial" w:hAnsi="Arial" w:cs="Arial"/>
              </w:rPr>
            </w:pPr>
            <w:r w:rsidRPr="000B3C15">
              <w:rPr>
                <w:rFonts w:ascii="Arial" w:hAnsi="Arial" w:cs="Arial"/>
              </w:rPr>
              <w:t>7. Масляная окраска контейнера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5% контейнеров</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контейнера:</w:t>
            </w:r>
          </w:p>
          <w:p w:rsidR="00DB4628" w:rsidRPr="000B3C15" w:rsidRDefault="00DB4628" w:rsidP="008472F7">
            <w:pPr>
              <w:pStyle w:val="ConsPlusNormal"/>
              <w:rPr>
                <w:rFonts w:ascii="Arial" w:hAnsi="Arial" w:cs="Arial"/>
              </w:rPr>
            </w:pPr>
            <w:r w:rsidRPr="000B3C15">
              <w:rPr>
                <w:rFonts w:ascii="Arial" w:hAnsi="Arial" w:cs="Arial"/>
              </w:rPr>
              <w:t>1. Промывка контейнера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 раз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Дезинфекция контейнера:</w:t>
            </w:r>
          </w:p>
          <w:p w:rsidR="00DB4628" w:rsidRPr="000B3C15" w:rsidRDefault="00DB4628" w:rsidP="008472F7">
            <w:pPr>
              <w:pStyle w:val="ConsPlusNormal"/>
              <w:rPr>
                <w:rFonts w:ascii="Arial" w:hAnsi="Arial" w:cs="Arial"/>
              </w:rPr>
            </w:pPr>
            <w:r w:rsidRPr="000B3C15">
              <w:rPr>
                <w:rFonts w:ascii="Arial" w:hAnsi="Arial" w:cs="Arial"/>
              </w:rPr>
              <w:t>1. Обработка контейнера дезинфицирующим составом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 раз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металлических контейнеров.</w:t>
            </w:r>
          </w:p>
          <w:p w:rsidR="00DB4628" w:rsidRPr="000B3C15" w:rsidRDefault="00DB4628" w:rsidP="008472F7">
            <w:pPr>
              <w:pStyle w:val="ConsPlusNormal"/>
              <w:rPr>
                <w:rFonts w:ascii="Arial" w:hAnsi="Arial" w:cs="Arial"/>
              </w:rPr>
            </w:pPr>
            <w:r w:rsidRPr="000B3C15">
              <w:rPr>
                <w:rFonts w:ascii="Arial" w:hAnsi="Arial" w:cs="Arial"/>
              </w:rPr>
              <w:t>Окраска масляными составами за один раз металлических поверхностей кровли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бункеров-накопителей</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бункеров. Промывка из шланга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 раз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Дезинфекция бункеров.</w:t>
            </w:r>
          </w:p>
          <w:p w:rsidR="00DB4628" w:rsidRPr="000B3C15" w:rsidRDefault="00DB4628" w:rsidP="008472F7">
            <w:pPr>
              <w:pStyle w:val="ConsPlusNormal"/>
              <w:rPr>
                <w:rFonts w:ascii="Arial" w:hAnsi="Arial" w:cs="Arial"/>
              </w:rPr>
            </w:pPr>
            <w:r w:rsidRPr="000B3C15">
              <w:rPr>
                <w:rFonts w:ascii="Arial" w:hAnsi="Arial" w:cs="Arial"/>
              </w:rPr>
              <w:t>Очистка бункера от грязи и обработка дезинфицирующим раствором</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21 раз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поверхности.</w:t>
            </w:r>
          </w:p>
          <w:p w:rsidR="00DB4628" w:rsidRPr="000B3C15" w:rsidRDefault="00DB4628" w:rsidP="008472F7">
            <w:pPr>
              <w:pStyle w:val="ConsPlusNormal"/>
              <w:rPr>
                <w:rFonts w:ascii="Arial" w:hAnsi="Arial" w:cs="Arial"/>
              </w:rPr>
            </w:pPr>
            <w:r w:rsidRPr="000B3C15">
              <w:rPr>
                <w:rFonts w:ascii="Arial" w:hAnsi="Arial" w:cs="Arial"/>
              </w:rPr>
              <w:t>Окраска масляными составами за один раз металлических поверхностей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малых архитектурных форм</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деревянных поверхностей (100%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металлической поверхности (100%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Малый ремонт деревянных форм:</w:t>
            </w:r>
          </w:p>
          <w:p w:rsidR="00DB4628" w:rsidRPr="000B3C15" w:rsidRDefault="00DB4628" w:rsidP="008472F7">
            <w:pPr>
              <w:pStyle w:val="ConsPlusNormal"/>
              <w:rPr>
                <w:rFonts w:ascii="Arial" w:hAnsi="Arial" w:cs="Arial"/>
              </w:rPr>
            </w:pPr>
            <w:r w:rsidRPr="000B3C15">
              <w:rPr>
                <w:rFonts w:ascii="Arial" w:hAnsi="Arial" w:cs="Arial"/>
              </w:rPr>
              <w:t>1. Подготовка поверхности, нанесение антисептика кистью.</w:t>
            </w:r>
          </w:p>
          <w:p w:rsidR="00DB4628" w:rsidRPr="000B3C15" w:rsidRDefault="00DB4628" w:rsidP="008472F7">
            <w:pPr>
              <w:pStyle w:val="ConsPlusNormal"/>
              <w:rPr>
                <w:rFonts w:ascii="Arial" w:hAnsi="Arial" w:cs="Arial"/>
              </w:rPr>
            </w:pPr>
            <w:r w:rsidRPr="000B3C15">
              <w:rPr>
                <w:rFonts w:ascii="Arial" w:hAnsi="Arial" w:cs="Arial"/>
              </w:rPr>
              <w:t>2. Замена поврежденных элементов с последующей окраской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от общего количества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 поврежденных металлических конструкций:</w:t>
            </w:r>
          </w:p>
          <w:p w:rsidR="00DB4628" w:rsidRPr="000B3C15" w:rsidRDefault="00DB4628" w:rsidP="008472F7">
            <w:pPr>
              <w:pStyle w:val="ConsPlusNormal"/>
              <w:rPr>
                <w:rFonts w:ascii="Arial" w:hAnsi="Arial" w:cs="Arial"/>
              </w:rPr>
            </w:pPr>
            <w:r w:rsidRPr="000B3C15">
              <w:rPr>
                <w:rFonts w:ascii="Arial" w:hAnsi="Arial" w:cs="Arial"/>
              </w:rPr>
              <w:t>1. Замена поврежденных элементов.</w:t>
            </w:r>
          </w:p>
          <w:p w:rsidR="00DB4628" w:rsidRPr="000B3C15" w:rsidRDefault="00DB4628" w:rsidP="008472F7">
            <w:pPr>
              <w:pStyle w:val="ConsPlusNormal"/>
              <w:rPr>
                <w:rFonts w:ascii="Arial" w:hAnsi="Arial" w:cs="Arial"/>
              </w:rPr>
            </w:pPr>
            <w:r w:rsidRPr="000B3C15">
              <w:rPr>
                <w:rFonts w:ascii="Arial" w:hAnsi="Arial" w:cs="Arial"/>
              </w:rPr>
              <w:t>2. Окраска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от общего количества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урн</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Покраска урн</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w:t>
            </w:r>
          </w:p>
          <w:p w:rsidR="00DB4628" w:rsidRPr="000B3C15" w:rsidRDefault="00DB4628" w:rsidP="008472F7">
            <w:pPr>
              <w:pStyle w:val="ConsPlusNormal"/>
              <w:rPr>
                <w:rFonts w:ascii="Arial" w:hAnsi="Arial" w:cs="Arial"/>
              </w:rPr>
            </w:pPr>
            <w:r w:rsidRPr="000B3C15">
              <w:rPr>
                <w:rFonts w:ascii="Arial" w:hAnsi="Arial" w:cs="Arial"/>
              </w:rPr>
              <w:lastRenderedPageBreak/>
              <w:t>1. Замена поврежденных элементов.</w:t>
            </w:r>
          </w:p>
          <w:p w:rsidR="00DB4628" w:rsidRPr="000B3C15" w:rsidRDefault="00DB4628" w:rsidP="008472F7">
            <w:pPr>
              <w:pStyle w:val="ConsPlusNormal"/>
              <w:rPr>
                <w:rFonts w:ascii="Arial" w:hAnsi="Arial" w:cs="Arial"/>
              </w:rPr>
            </w:pPr>
            <w:r w:rsidRPr="000B3C15">
              <w:rPr>
                <w:rFonts w:ascii="Arial" w:hAnsi="Arial" w:cs="Arial"/>
              </w:rPr>
              <w:t>2. Окраска</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 xml:space="preserve">5% урн от общего </w:t>
            </w:r>
            <w:r w:rsidRPr="000B3C15">
              <w:rPr>
                <w:rFonts w:ascii="Arial" w:hAnsi="Arial" w:cs="Arial"/>
              </w:rPr>
              <w:lastRenderedPageBreak/>
              <w:t>количества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lastRenderedPageBreak/>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Мойка и дезинфекция урн</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30 раз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757C64">
            <w:pPr>
              <w:pStyle w:val="ConsPlusNormal"/>
              <w:rPr>
                <w:rFonts w:ascii="Arial" w:hAnsi="Arial" w:cs="Arial"/>
              </w:rPr>
            </w:pPr>
            <w:r w:rsidRPr="000B3C15">
              <w:rPr>
                <w:rFonts w:ascii="Arial" w:hAnsi="Arial" w:cs="Arial"/>
              </w:rPr>
              <w:t xml:space="preserve">Очистка урн от </w:t>
            </w:r>
            <w:r w:rsidR="00757C64" w:rsidRPr="000B3C15">
              <w:rPr>
                <w:rFonts w:ascii="Arial" w:hAnsi="Arial" w:cs="Arial"/>
              </w:rPr>
              <w:t>загрязнений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730 раз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p>
        </w:tc>
        <w:tc>
          <w:tcPr>
            <w:tcW w:w="8390" w:type="dxa"/>
            <w:gridSpan w:val="2"/>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outlineLvl w:val="2"/>
              <w:rPr>
                <w:rFonts w:ascii="Arial" w:hAnsi="Arial" w:cs="Arial"/>
              </w:rPr>
            </w:pPr>
            <w:r w:rsidRPr="000B3C15">
              <w:rPr>
                <w:rFonts w:ascii="Arial" w:hAnsi="Arial" w:cs="Arial"/>
              </w:rPr>
              <w:t>Содержание оборудования пляжа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1</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деревянных поверхностей (100%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2</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Простая масляная окраска металлической поверхности (100% поверхности)</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По мере необходимости, но не реже 1 раза в год</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3</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Малый ремонт деревянных элементов:</w:t>
            </w:r>
          </w:p>
          <w:p w:rsidR="00DB4628" w:rsidRPr="000B3C15" w:rsidRDefault="00DB4628" w:rsidP="008472F7">
            <w:pPr>
              <w:pStyle w:val="ConsPlusNormal"/>
              <w:rPr>
                <w:rFonts w:ascii="Arial" w:hAnsi="Arial" w:cs="Arial"/>
              </w:rPr>
            </w:pPr>
            <w:r w:rsidRPr="000B3C15">
              <w:rPr>
                <w:rFonts w:ascii="Arial" w:hAnsi="Arial" w:cs="Arial"/>
              </w:rPr>
              <w:t>1. Подготовка поверхности, нанесение антисептика кистью.</w:t>
            </w:r>
          </w:p>
          <w:p w:rsidR="00DB4628" w:rsidRPr="000B3C15" w:rsidRDefault="00DB4628" w:rsidP="008472F7">
            <w:pPr>
              <w:pStyle w:val="ConsPlusNormal"/>
              <w:rPr>
                <w:rFonts w:ascii="Arial" w:hAnsi="Arial" w:cs="Arial"/>
              </w:rPr>
            </w:pPr>
            <w:r w:rsidRPr="000B3C15">
              <w:rPr>
                <w:rFonts w:ascii="Arial" w:hAnsi="Arial" w:cs="Arial"/>
              </w:rPr>
              <w:t>2. Замена поврежденных элементов с последующей окраской</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от общего количества</w:t>
            </w:r>
          </w:p>
        </w:tc>
      </w:tr>
      <w:tr w:rsidR="00DB4628" w:rsidRPr="000B3C15">
        <w:tc>
          <w:tcPr>
            <w:tcW w:w="680"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4</w:t>
            </w:r>
          </w:p>
        </w:tc>
        <w:tc>
          <w:tcPr>
            <w:tcW w:w="5329"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Ремонт поврежденных металлических конструкций:</w:t>
            </w:r>
          </w:p>
          <w:p w:rsidR="00DB4628" w:rsidRPr="000B3C15" w:rsidRDefault="00DB4628" w:rsidP="008472F7">
            <w:pPr>
              <w:pStyle w:val="ConsPlusNormal"/>
              <w:rPr>
                <w:rFonts w:ascii="Arial" w:hAnsi="Arial" w:cs="Arial"/>
              </w:rPr>
            </w:pPr>
            <w:r w:rsidRPr="000B3C15">
              <w:rPr>
                <w:rFonts w:ascii="Arial" w:hAnsi="Arial" w:cs="Arial"/>
              </w:rPr>
              <w:t>1. Снятие поврежденного элемента.</w:t>
            </w:r>
          </w:p>
          <w:p w:rsidR="00DB4628" w:rsidRPr="000B3C15" w:rsidRDefault="00DB4628" w:rsidP="008472F7">
            <w:pPr>
              <w:pStyle w:val="ConsPlusNormal"/>
              <w:rPr>
                <w:rFonts w:ascii="Arial" w:hAnsi="Arial" w:cs="Arial"/>
              </w:rPr>
            </w:pPr>
            <w:r w:rsidRPr="000B3C15">
              <w:rPr>
                <w:rFonts w:ascii="Arial" w:hAnsi="Arial" w:cs="Arial"/>
              </w:rPr>
              <w:t>2. Установка нового элемента.</w:t>
            </w:r>
          </w:p>
          <w:p w:rsidR="00DB4628" w:rsidRPr="000B3C15" w:rsidRDefault="00DB4628" w:rsidP="008472F7">
            <w:pPr>
              <w:pStyle w:val="ConsPlusNormal"/>
              <w:rPr>
                <w:rFonts w:ascii="Arial" w:hAnsi="Arial" w:cs="Arial"/>
              </w:rPr>
            </w:pPr>
            <w:r w:rsidRPr="000B3C15">
              <w:rPr>
                <w:rFonts w:ascii="Arial" w:hAnsi="Arial" w:cs="Arial"/>
              </w:rPr>
              <w:t>3. Окраска замененных элементов</w:t>
            </w:r>
          </w:p>
        </w:tc>
        <w:tc>
          <w:tcPr>
            <w:tcW w:w="3061" w:type="dxa"/>
            <w:tcBorders>
              <w:top w:val="single" w:sz="4" w:space="0" w:color="auto"/>
              <w:left w:val="single" w:sz="4" w:space="0" w:color="auto"/>
              <w:bottom w:val="single" w:sz="4" w:space="0" w:color="auto"/>
              <w:right w:val="single" w:sz="4" w:space="0" w:color="auto"/>
            </w:tcBorders>
          </w:tcPr>
          <w:p w:rsidR="00DB4628" w:rsidRPr="000B3C15" w:rsidRDefault="00DB4628" w:rsidP="008472F7">
            <w:pPr>
              <w:pStyle w:val="ConsPlusNormal"/>
              <w:rPr>
                <w:rFonts w:ascii="Arial" w:hAnsi="Arial" w:cs="Arial"/>
              </w:rPr>
            </w:pPr>
            <w:r w:rsidRPr="000B3C15">
              <w:rPr>
                <w:rFonts w:ascii="Arial" w:hAnsi="Arial" w:cs="Arial"/>
              </w:rPr>
              <w:t>5% от общего количества</w:t>
            </w:r>
          </w:p>
        </w:tc>
      </w:tr>
    </w:tbl>
    <w:p w:rsidR="00DB4628" w:rsidRPr="00041DE7" w:rsidRDefault="00DB4628" w:rsidP="004A3767">
      <w:pPr>
        <w:pStyle w:val="ConsPlusNormal"/>
        <w:jc w:val="both"/>
        <w:rPr>
          <w:rFonts w:ascii="Arial" w:hAnsi="Arial" w:cs="Arial"/>
          <w:highlight w:val="yellow"/>
        </w:rPr>
      </w:pPr>
    </w:p>
    <w:p w:rsidR="00DB4628" w:rsidRPr="00041DE7" w:rsidRDefault="00DB4628" w:rsidP="008472F7">
      <w:pPr>
        <w:pStyle w:val="ConsPlusNormal"/>
        <w:ind w:firstLine="540"/>
        <w:jc w:val="both"/>
        <w:rPr>
          <w:rFonts w:ascii="Arial" w:hAnsi="Arial" w:cs="Arial"/>
          <w:highlight w:val="yellow"/>
        </w:rPr>
      </w:pPr>
    </w:p>
    <w:p w:rsidR="00DB4628" w:rsidRPr="00041DE7" w:rsidRDefault="00DB4628" w:rsidP="008472F7">
      <w:pPr>
        <w:pStyle w:val="ConsPlusNormal"/>
        <w:ind w:firstLine="540"/>
        <w:jc w:val="both"/>
        <w:rPr>
          <w:rFonts w:ascii="Arial" w:hAnsi="Arial" w:cs="Arial"/>
          <w:highlight w:val="yellow"/>
        </w:rPr>
      </w:pPr>
    </w:p>
    <w:p w:rsidR="00DB4628" w:rsidRPr="00041DE7" w:rsidRDefault="00DB4628" w:rsidP="00573DFE">
      <w:pPr>
        <w:pStyle w:val="ConsPlusNormal"/>
        <w:jc w:val="both"/>
        <w:rPr>
          <w:rFonts w:ascii="Arial" w:hAnsi="Arial" w:cs="Arial"/>
        </w:rPr>
      </w:pPr>
    </w:p>
    <w:sectPr w:rsidR="00DB4628" w:rsidRPr="00041DE7" w:rsidSect="00041DE7">
      <w:footerReference w:type="default" r:id="rId9"/>
      <w:pgSz w:w="11906" w:h="16838"/>
      <w:pgMar w:top="851" w:right="851" w:bottom="709" w:left="1418"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C15" w:rsidRDefault="000B3C15">
      <w:pPr>
        <w:spacing w:after="0" w:line="240" w:lineRule="auto"/>
      </w:pPr>
      <w:r>
        <w:separator/>
      </w:r>
    </w:p>
  </w:endnote>
  <w:endnote w:type="continuationSeparator" w:id="0">
    <w:p w:rsidR="000B3C15" w:rsidRDefault="000B3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5C1" w:rsidRDefault="008B45C1">
    <w:pPr>
      <w:pStyle w:val="ConsPlusNormal"/>
      <w:pBdr>
        <w:bottom w:val="single" w:sz="12" w:space="0" w:color="auto"/>
      </w:pBdr>
      <w:jc w:val="center"/>
      <w:rPr>
        <w:sz w:val="2"/>
        <w:szCs w:val="2"/>
      </w:rPr>
    </w:pPr>
  </w:p>
  <w:p w:rsidR="008B45C1" w:rsidRDefault="008B45C1">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C15" w:rsidRDefault="000B3C15">
      <w:pPr>
        <w:spacing w:after="0" w:line="240" w:lineRule="auto"/>
      </w:pPr>
      <w:r>
        <w:separator/>
      </w:r>
    </w:p>
  </w:footnote>
  <w:footnote w:type="continuationSeparator" w:id="0">
    <w:p w:rsidR="000B3C15" w:rsidRDefault="000B3C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07D7E"/>
    <w:multiLevelType w:val="multilevel"/>
    <w:tmpl w:val="D0FCE45A"/>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4628"/>
    <w:rsid w:val="00012AEA"/>
    <w:rsid w:val="000151A2"/>
    <w:rsid w:val="00041DE7"/>
    <w:rsid w:val="000B3C15"/>
    <w:rsid w:val="00111995"/>
    <w:rsid w:val="00111D94"/>
    <w:rsid w:val="001D29C9"/>
    <w:rsid w:val="001D4678"/>
    <w:rsid w:val="00202435"/>
    <w:rsid w:val="00210E25"/>
    <w:rsid w:val="00220410"/>
    <w:rsid w:val="00232519"/>
    <w:rsid w:val="00234B40"/>
    <w:rsid w:val="002812F5"/>
    <w:rsid w:val="002919EC"/>
    <w:rsid w:val="003231CA"/>
    <w:rsid w:val="00362647"/>
    <w:rsid w:val="00374B26"/>
    <w:rsid w:val="00386005"/>
    <w:rsid w:val="00433A60"/>
    <w:rsid w:val="004526B2"/>
    <w:rsid w:val="004A3767"/>
    <w:rsid w:val="004C6656"/>
    <w:rsid w:val="00530D17"/>
    <w:rsid w:val="00547E95"/>
    <w:rsid w:val="00573DFE"/>
    <w:rsid w:val="005C46BA"/>
    <w:rsid w:val="005C77CB"/>
    <w:rsid w:val="006040C3"/>
    <w:rsid w:val="00636B65"/>
    <w:rsid w:val="00653826"/>
    <w:rsid w:val="0069042D"/>
    <w:rsid w:val="006A0027"/>
    <w:rsid w:val="006B7BAC"/>
    <w:rsid w:val="006F4797"/>
    <w:rsid w:val="00757C64"/>
    <w:rsid w:val="007E0366"/>
    <w:rsid w:val="00811B29"/>
    <w:rsid w:val="00817BBD"/>
    <w:rsid w:val="00840123"/>
    <w:rsid w:val="008472F7"/>
    <w:rsid w:val="008B1A1F"/>
    <w:rsid w:val="008B45C1"/>
    <w:rsid w:val="008C2C66"/>
    <w:rsid w:val="008C5B58"/>
    <w:rsid w:val="008D2CF2"/>
    <w:rsid w:val="008E4B47"/>
    <w:rsid w:val="00927D19"/>
    <w:rsid w:val="0094683D"/>
    <w:rsid w:val="00946900"/>
    <w:rsid w:val="0097788F"/>
    <w:rsid w:val="009A4B57"/>
    <w:rsid w:val="00A2000D"/>
    <w:rsid w:val="00A25B4B"/>
    <w:rsid w:val="00A81F8D"/>
    <w:rsid w:val="00AB6149"/>
    <w:rsid w:val="00AD1D77"/>
    <w:rsid w:val="00B006DA"/>
    <w:rsid w:val="00B1570B"/>
    <w:rsid w:val="00B63233"/>
    <w:rsid w:val="00B940B3"/>
    <w:rsid w:val="00BE76C1"/>
    <w:rsid w:val="00C03451"/>
    <w:rsid w:val="00C30123"/>
    <w:rsid w:val="00C521F4"/>
    <w:rsid w:val="00C97833"/>
    <w:rsid w:val="00CB7879"/>
    <w:rsid w:val="00CD6C06"/>
    <w:rsid w:val="00D0034B"/>
    <w:rsid w:val="00D00A66"/>
    <w:rsid w:val="00D07374"/>
    <w:rsid w:val="00D27A18"/>
    <w:rsid w:val="00DB4628"/>
    <w:rsid w:val="00DD495D"/>
    <w:rsid w:val="00DF6709"/>
    <w:rsid w:val="00E27C80"/>
    <w:rsid w:val="00E338BB"/>
    <w:rsid w:val="00E367D7"/>
    <w:rsid w:val="00F86FE5"/>
    <w:rsid w:val="00F94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sz w:val="24"/>
      <w:szCs w:val="24"/>
    </w:rPr>
  </w:style>
  <w:style w:type="paragraph" w:styleId="a3">
    <w:name w:val="header"/>
    <w:basedOn w:val="a"/>
    <w:link w:val="a4"/>
    <w:uiPriority w:val="99"/>
    <w:unhideWhenUsed/>
    <w:rsid w:val="00DB4628"/>
    <w:pPr>
      <w:tabs>
        <w:tab w:val="center" w:pos="4677"/>
        <w:tab w:val="right" w:pos="9355"/>
      </w:tabs>
    </w:pPr>
  </w:style>
  <w:style w:type="character" w:customStyle="1" w:styleId="a4">
    <w:name w:val="Верхний колонтитул Знак"/>
    <w:link w:val="a3"/>
    <w:uiPriority w:val="99"/>
    <w:locked/>
    <w:rsid w:val="00DB4628"/>
    <w:rPr>
      <w:rFonts w:cs="Times New Roman"/>
    </w:rPr>
  </w:style>
  <w:style w:type="paragraph" w:styleId="a5">
    <w:name w:val="footer"/>
    <w:basedOn w:val="a"/>
    <w:link w:val="a6"/>
    <w:uiPriority w:val="99"/>
    <w:unhideWhenUsed/>
    <w:rsid w:val="00DB4628"/>
    <w:pPr>
      <w:tabs>
        <w:tab w:val="center" w:pos="4677"/>
        <w:tab w:val="right" w:pos="9355"/>
      </w:tabs>
    </w:pPr>
  </w:style>
  <w:style w:type="character" w:customStyle="1" w:styleId="a6">
    <w:name w:val="Нижний колонтитул Знак"/>
    <w:link w:val="a5"/>
    <w:uiPriority w:val="99"/>
    <w:locked/>
    <w:rsid w:val="00DB4628"/>
    <w:rPr>
      <w:rFonts w:cs="Times New Roman"/>
    </w:rPr>
  </w:style>
  <w:style w:type="paragraph" w:styleId="a7">
    <w:name w:val="Balloon Text"/>
    <w:basedOn w:val="a"/>
    <w:link w:val="a8"/>
    <w:uiPriority w:val="99"/>
    <w:semiHidden/>
    <w:unhideWhenUsed/>
    <w:rsid w:val="00757C64"/>
    <w:pPr>
      <w:spacing w:after="0" w:line="240" w:lineRule="auto"/>
    </w:pPr>
    <w:rPr>
      <w:rFonts w:ascii="Segoe UI" w:hAnsi="Segoe UI" w:cs="Segoe UI"/>
      <w:sz w:val="18"/>
      <w:szCs w:val="18"/>
    </w:rPr>
  </w:style>
  <w:style w:type="character" w:customStyle="1" w:styleId="a8">
    <w:name w:val="Текст выноски Знак"/>
    <w:link w:val="a7"/>
    <w:uiPriority w:val="99"/>
    <w:semiHidden/>
    <w:locked/>
    <w:rsid w:val="00757C64"/>
    <w:rPr>
      <w:rFonts w:ascii="Segoe UI" w:hAnsi="Segoe UI" w:cs="Segoe UI"/>
      <w:sz w:val="18"/>
      <w:szCs w:val="18"/>
    </w:rPr>
  </w:style>
  <w:style w:type="character" w:customStyle="1" w:styleId="4">
    <w:name w:val="Основной текст (4)_"/>
    <w:link w:val="40"/>
    <w:locked/>
    <w:rsid w:val="006F4797"/>
    <w:rPr>
      <w:rFonts w:ascii="Times New Roman" w:hAnsi="Times New Roman"/>
      <w:b/>
      <w:sz w:val="28"/>
      <w:shd w:val="clear" w:color="auto" w:fill="FFFFFF"/>
    </w:rPr>
  </w:style>
  <w:style w:type="character" w:customStyle="1" w:styleId="2">
    <w:name w:val="Основной текст (2)_"/>
    <w:link w:val="20"/>
    <w:locked/>
    <w:rsid w:val="006F4797"/>
    <w:rPr>
      <w:rFonts w:ascii="Times New Roman" w:hAnsi="Times New Roman"/>
      <w:sz w:val="28"/>
      <w:shd w:val="clear" w:color="auto" w:fill="FFFFFF"/>
    </w:rPr>
  </w:style>
  <w:style w:type="paragraph" w:customStyle="1" w:styleId="40">
    <w:name w:val="Основной текст (4)"/>
    <w:basedOn w:val="a"/>
    <w:link w:val="4"/>
    <w:rsid w:val="006F4797"/>
    <w:pPr>
      <w:widowControl w:val="0"/>
      <w:shd w:val="clear" w:color="auto" w:fill="FFFFFF"/>
      <w:spacing w:before="960" w:after="540" w:line="320" w:lineRule="exact"/>
      <w:jc w:val="right"/>
    </w:pPr>
    <w:rPr>
      <w:rFonts w:ascii="Times New Roman" w:hAnsi="Times New Roman"/>
      <w:b/>
      <w:bCs/>
      <w:sz w:val="28"/>
      <w:szCs w:val="28"/>
    </w:rPr>
  </w:style>
  <w:style w:type="paragraph" w:customStyle="1" w:styleId="20">
    <w:name w:val="Основной текст (2)"/>
    <w:basedOn w:val="a"/>
    <w:link w:val="2"/>
    <w:rsid w:val="006F4797"/>
    <w:pPr>
      <w:widowControl w:val="0"/>
      <w:shd w:val="clear" w:color="auto" w:fill="FFFFFF"/>
      <w:spacing w:before="540" w:after="300" w:line="320" w:lineRule="exact"/>
      <w:ind w:firstLine="740"/>
      <w:jc w:val="both"/>
    </w:pPr>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78634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MOB&amp;n=289221&amp;date=06.06.201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1D51D-E426-4681-9535-072054A8E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15165</Words>
  <Characters>86447</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Распоряжение Министерства ЖКХ МО от 22.03.2017 N 30-РВ(ред. от 29.03.2018)"Об утверждении Регламента содержания объектов благоустройства Московской области и Технологических карт содержания объектов благоустройства Московской области"</vt:lpstr>
    </vt:vector>
  </TitlesOfParts>
  <Company>КонсультантПлюс Версия 4018.00.10</Company>
  <LinksUpToDate>false</LinksUpToDate>
  <CharactersWithSpaces>101410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Министерства ЖКХ МО от 22.03.2017 N 30-РВ(ред. от 29.03.2018)"Об утверждении Регламента содержания объектов благоустройства Московской области и Технологических карт содержания объектов благоустройства Московской области"</dc:title>
  <dc:creator>Климова Елена Владимировна</dc:creator>
  <cp:lastModifiedBy>Yuristi2</cp:lastModifiedBy>
  <cp:revision>2</cp:revision>
  <cp:lastPrinted>2019-07-01T14:58:00Z</cp:lastPrinted>
  <dcterms:created xsi:type="dcterms:W3CDTF">2019-07-09T13:23:00Z</dcterms:created>
  <dcterms:modified xsi:type="dcterms:W3CDTF">2019-07-09T13:23:00Z</dcterms:modified>
</cp:coreProperties>
</file>